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D6329">
      <w:pPr>
        <w:rPr>
          <w:rFonts w:hint="eastAsia"/>
          <w:lang w:eastAsia="zh-CN"/>
        </w:rPr>
      </w:pPr>
      <w:bookmarkStart w:id="0" w:name="_GoBack"/>
      <w:bookmarkEnd w:id="0"/>
      <w:r>
        <w:rPr>
          <w:rFonts w:hint="eastAsia"/>
          <w:lang w:eastAsia="zh-CN"/>
        </w:rPr>
        <w:t>拼音学习中的挑战</w:t>
      </w:r>
    </w:p>
    <w:p w14:paraId="0711CFDF">
      <w:pPr>
        <w:rPr>
          <w:rFonts w:hint="eastAsia"/>
          <w:lang w:eastAsia="zh-CN"/>
        </w:rPr>
      </w:pPr>
      <w:r>
        <w:rPr>
          <w:rFonts w:hint="eastAsia"/>
          <w:lang w:eastAsia="zh-CN"/>
        </w:rPr>
        <w:t>在汉语拼音的学习过程中，许多初学者都会遇到各种各样的困难。其中一个常见的难题是第三声和第二声的区分。对于很多非母语者来说，这种区别并不明显，尤其是在听力理解上，这可能会成为一个显著的障碍。</w:t>
      </w:r>
    </w:p>
    <w:p w14:paraId="04D6306A">
      <w:pPr>
        <w:rPr>
          <w:rFonts w:hint="eastAsia"/>
          <w:lang w:eastAsia="zh-CN"/>
        </w:rPr>
      </w:pPr>
    </w:p>
    <w:p w14:paraId="12693E69">
      <w:pPr>
        <w:rPr>
          <w:rFonts w:hint="eastAsia"/>
          <w:lang w:eastAsia="zh-CN"/>
        </w:rPr>
      </w:pPr>
    </w:p>
    <w:p w14:paraId="79618F08">
      <w:pPr>
        <w:rPr>
          <w:rFonts w:hint="eastAsia"/>
          <w:lang w:eastAsia="zh-CN"/>
        </w:rPr>
      </w:pPr>
      <w:r>
        <w:rPr>
          <w:rFonts w:hint="eastAsia"/>
          <w:lang w:eastAsia="zh-CN"/>
        </w:rPr>
        <w:t>第三声与第二声的基本介绍</w:t>
      </w:r>
    </w:p>
    <w:p w14:paraId="2248AEEB">
      <w:pPr>
        <w:rPr>
          <w:rFonts w:hint="eastAsia"/>
          <w:lang w:eastAsia="zh-CN"/>
        </w:rPr>
      </w:pPr>
      <w:r>
        <w:rPr>
          <w:rFonts w:hint="eastAsia"/>
          <w:lang w:eastAsia="zh-CN"/>
        </w:rPr>
        <w:t>汉语拼音中，每个汉字都有一个特定的声调。第二声（阳平）是一个升调，从相对低的音高开始上升到较高的位置；而第三声（上声）理论上是一个降升调，即先降低再升高。然而，在实际交流中，第三声往往被简化为仅下降或仅稍微回升的形式，这就使得它与第二声的区别变得更加微妙。</w:t>
      </w:r>
    </w:p>
    <w:p w14:paraId="091A3E1E">
      <w:pPr>
        <w:rPr>
          <w:rFonts w:hint="eastAsia"/>
          <w:lang w:eastAsia="zh-CN"/>
        </w:rPr>
      </w:pPr>
    </w:p>
    <w:p w14:paraId="05A123A4">
      <w:pPr>
        <w:rPr>
          <w:rFonts w:hint="eastAsia"/>
          <w:lang w:eastAsia="zh-CN"/>
        </w:rPr>
      </w:pPr>
    </w:p>
    <w:p w14:paraId="3D7A3AB0">
      <w:pPr>
        <w:rPr>
          <w:rFonts w:hint="eastAsia"/>
          <w:lang w:eastAsia="zh-CN"/>
        </w:rPr>
      </w:pPr>
      <w:r>
        <w:rPr>
          <w:rFonts w:hint="eastAsia"/>
          <w:lang w:eastAsia="zh-CN"/>
        </w:rPr>
        <w:t>为什么难以区分？</w:t>
      </w:r>
    </w:p>
    <w:p w14:paraId="4473E1FC">
      <w:pPr>
        <w:rPr>
          <w:rFonts w:hint="eastAsia"/>
          <w:lang w:eastAsia="zh-CN"/>
        </w:rPr>
      </w:pPr>
      <w:r>
        <w:rPr>
          <w:rFonts w:hint="eastAsia"/>
          <w:lang w:eastAsia="zh-CN"/>
        </w:rPr>
        <w:t>造成第三声和第二声难以区分的原因有几个方面。两者的音高变化范围较为接近，特别是在快速对话中，声调的变化可能不够清晰。不同地区的人说普通话时，对这两个声调的实际发音也可能存在差异，进一步增加了学习者的困惑。听觉感知上的个体差异也是影响因素之一。</w:t>
      </w:r>
    </w:p>
    <w:p w14:paraId="5E10B9E8">
      <w:pPr>
        <w:rPr>
          <w:rFonts w:hint="eastAsia"/>
          <w:lang w:eastAsia="zh-CN"/>
        </w:rPr>
      </w:pPr>
    </w:p>
    <w:p w14:paraId="36D9406E">
      <w:pPr>
        <w:rPr>
          <w:rFonts w:hint="eastAsia"/>
          <w:lang w:eastAsia="zh-CN"/>
        </w:rPr>
      </w:pPr>
    </w:p>
    <w:p w14:paraId="0BF86321">
      <w:pPr>
        <w:rPr>
          <w:rFonts w:hint="eastAsia"/>
          <w:lang w:eastAsia="zh-CN"/>
        </w:rPr>
      </w:pPr>
      <w:r>
        <w:rPr>
          <w:rFonts w:hint="eastAsia"/>
          <w:lang w:eastAsia="zh-CN"/>
        </w:rPr>
        <w:t>如何改进识别能力？</w:t>
      </w:r>
    </w:p>
    <w:p w14:paraId="7E3BF4C5">
      <w:pPr>
        <w:rPr>
          <w:rFonts w:hint="eastAsia"/>
          <w:lang w:eastAsia="zh-CN"/>
        </w:rPr>
      </w:pPr>
      <w:r>
        <w:rPr>
          <w:rFonts w:hint="eastAsia"/>
          <w:lang w:eastAsia="zh-CN"/>
        </w:rPr>
        <w:t>为了更好地掌握这两者的区别，练习是关键。一种有效的方法是通过大量的听力训练来增强对这两种声调的敏感度。可以使用专门设计的教学音频材料，反复听取并模仿其中的发音模式。利用视觉辅助工具，如声调图谱，可以帮助学习者更直观地理解声调的变化规律。参加语言交换活动，与母语者直接交流，也能极大地促进对这些细微差别的感知。</w:t>
      </w:r>
    </w:p>
    <w:p w14:paraId="4306B2F9">
      <w:pPr>
        <w:rPr>
          <w:rFonts w:hint="eastAsia"/>
          <w:lang w:eastAsia="zh-CN"/>
        </w:rPr>
      </w:pPr>
    </w:p>
    <w:p w14:paraId="21EE26D3">
      <w:pPr>
        <w:rPr>
          <w:rFonts w:hint="eastAsia"/>
          <w:lang w:eastAsia="zh-CN"/>
        </w:rPr>
      </w:pPr>
    </w:p>
    <w:p w14:paraId="14546F49">
      <w:pPr>
        <w:rPr>
          <w:rFonts w:hint="eastAsia"/>
          <w:lang w:eastAsia="zh-CN"/>
        </w:rPr>
      </w:pPr>
      <w:r>
        <w:rPr>
          <w:rFonts w:hint="eastAsia"/>
          <w:lang w:eastAsia="zh-CN"/>
        </w:rPr>
        <w:t>实践应用的重要性</w:t>
      </w:r>
    </w:p>
    <w:p w14:paraId="3ECAF841">
      <w:pPr>
        <w:rPr>
          <w:rFonts w:hint="eastAsia"/>
          <w:lang w:eastAsia="zh-CN"/>
        </w:rPr>
      </w:pPr>
      <w:r>
        <w:rPr>
          <w:rFonts w:hint="eastAsia"/>
          <w:lang w:eastAsia="zh-CN"/>
        </w:rPr>
        <w:t>除了理论学习之外，将所学知识应用于实践中同样重要。尝试用正确的声调读出每一个新学的词汇，并请求他人给予反馈。这样不仅能加深记忆，还能及时纠正错误发音。观看中文电影、电视剧或者听中文歌曲也是不错的选择，它们提供了丰富的自然语境，有助于提升整体的语言感知能力。</w:t>
      </w:r>
    </w:p>
    <w:p w14:paraId="22462543">
      <w:pPr>
        <w:rPr>
          <w:rFonts w:hint="eastAsia"/>
          <w:lang w:eastAsia="zh-CN"/>
        </w:rPr>
      </w:pPr>
    </w:p>
    <w:p w14:paraId="13C46890">
      <w:pPr>
        <w:rPr>
          <w:rFonts w:hint="eastAsia"/>
          <w:lang w:eastAsia="zh-CN"/>
        </w:rPr>
      </w:pPr>
    </w:p>
    <w:p w14:paraId="5D7C37A3">
      <w:pPr>
        <w:rPr>
          <w:rFonts w:hint="eastAsia"/>
          <w:lang w:eastAsia="zh-CN"/>
        </w:rPr>
      </w:pPr>
      <w:r>
        <w:rPr>
          <w:rFonts w:hint="eastAsia"/>
          <w:lang w:eastAsia="zh-CN"/>
        </w:rPr>
        <w:t>最后的总结</w:t>
      </w:r>
    </w:p>
    <w:p w14:paraId="321702ED">
      <w:pPr>
        <w:rPr>
          <w:rFonts w:hint="eastAsia"/>
          <w:lang w:eastAsia="zh-CN"/>
        </w:rPr>
      </w:pPr>
      <w:r>
        <w:rPr>
          <w:rFonts w:hint="eastAsia"/>
          <w:lang w:eastAsia="zh-CN"/>
        </w:rPr>
        <w:t>虽然区分汉语拼音中的第三声和第二声对初学者而言充满挑战，但通过持续的努力和多样化的学习方法，任何人都能够克服这一障碍。重要的是保持耐心，不断实践，随着时间的推移，你会发现自己在这方面取得了显著的进步。</w:t>
      </w:r>
    </w:p>
    <w:p w14:paraId="04D5A975">
      <w:pPr>
        <w:rPr>
          <w:rFonts w:hint="eastAsia"/>
          <w:lang w:eastAsia="zh-CN"/>
        </w:rPr>
      </w:pPr>
    </w:p>
    <w:p w14:paraId="02074237">
      <w:pPr>
        <w:rPr>
          <w:rFonts w:hint="eastAsia"/>
          <w:lang w:eastAsia="zh-CN"/>
        </w:rPr>
      </w:pPr>
      <w:r>
        <w:rPr>
          <w:rFonts w:hint="eastAsia"/>
          <w:lang w:eastAsia="zh-CN"/>
        </w:rPr>
        <w:t>本文是由每日作文网(2345lzwz.com)为大家创作</w:t>
      </w:r>
    </w:p>
    <w:p w14:paraId="1F3E43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70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2025-10-03T07:51:12Z</dcterms:created>
  <cp:lastModifiedBy>Administrator</cp:lastModifiedBy>
  <dcterms:modified xsi:type="dcterms:W3CDTF">2025-10-03T07:51:13Z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53143EC34B7E4E829A0BC4C02D198BA0_12</vt:lpwstr>
  </property>
</Properties>
</file>