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A43A1C">
      <w:pPr>
        <w:rPr>
          <w:rFonts w:hint="eastAsia"/>
          <w:lang w:eastAsia="zh-CN"/>
        </w:rPr>
      </w:pPr>
      <w:bookmarkStart w:id="0" w:name="_GoBack"/>
      <w:bookmarkEnd w:id="0"/>
      <w:r>
        <w:rPr>
          <w:rFonts w:hint="eastAsia"/>
          <w:lang w:eastAsia="zh-CN"/>
        </w:rPr>
        <w:t>拼音pa三声怎么读</w:t>
      </w:r>
    </w:p>
    <w:p w14:paraId="6E8BFBCA">
      <w:pPr>
        <w:rPr>
          <w:rFonts w:hint="eastAsia"/>
          <w:lang w:eastAsia="zh-CN"/>
        </w:rPr>
      </w:pPr>
      <w:r>
        <w:rPr>
          <w:rFonts w:hint="eastAsia"/>
          <w:lang w:eastAsia="zh-CN"/>
        </w:rPr>
        <w:t>在汉语拼音的学习过程中，了解和掌握不同的声调是非常重要的。对于“pa”这个音节来说，第三声的发音尤其需要特别注意。我们需要明确什么是第三声。在汉语拼音体系中，第三声被描述为降升调，即从半低音降至低音再升至半高音的过程，通常用数字3来表示。</w:t>
      </w:r>
    </w:p>
    <w:p w14:paraId="1B894C92">
      <w:pPr>
        <w:rPr>
          <w:rFonts w:hint="eastAsia"/>
          <w:lang w:eastAsia="zh-CN"/>
        </w:rPr>
      </w:pPr>
    </w:p>
    <w:p w14:paraId="4A61BB34">
      <w:pPr>
        <w:rPr>
          <w:rFonts w:hint="eastAsia"/>
          <w:lang w:eastAsia="zh-CN"/>
        </w:rPr>
      </w:pPr>
    </w:p>
    <w:p w14:paraId="2DAFEE38">
      <w:pPr>
        <w:rPr>
          <w:rFonts w:hint="eastAsia"/>
          <w:lang w:eastAsia="zh-CN"/>
        </w:rPr>
      </w:pPr>
      <w:r>
        <w:rPr>
          <w:rFonts w:hint="eastAsia"/>
          <w:lang w:eastAsia="zh-CN"/>
        </w:rPr>
        <w:t>如何准确发出pa的第三声</w:t>
      </w:r>
    </w:p>
    <w:p w14:paraId="55B58629">
      <w:pPr>
        <w:rPr>
          <w:rFonts w:hint="eastAsia"/>
          <w:lang w:eastAsia="zh-CN"/>
        </w:rPr>
      </w:pPr>
      <w:r>
        <w:rPr>
          <w:rFonts w:hint="eastAsia"/>
          <w:lang w:eastAsia="zh-CN"/>
        </w:rPr>
        <w:t>要准确地发出“pa”的第三声，首先要找到正确的起点。以半低音开始，快速下降到更低的音高，然后迅速回升至半高音。听起来像是先下沉后弹起的感觉。这要求发音时要有一定的控制力，特别是在转换音高时，需要注意声音的流畅性和自然过渡。练习时可以尝试用手势辅助，向下再向上挥动，帮助理解音高的变化。</w:t>
      </w:r>
    </w:p>
    <w:p w14:paraId="2390A1B6">
      <w:pPr>
        <w:rPr>
          <w:rFonts w:hint="eastAsia"/>
          <w:lang w:eastAsia="zh-CN"/>
        </w:rPr>
      </w:pPr>
    </w:p>
    <w:p w14:paraId="111F0534">
      <w:pPr>
        <w:rPr>
          <w:rFonts w:hint="eastAsia"/>
          <w:lang w:eastAsia="zh-CN"/>
        </w:rPr>
      </w:pPr>
    </w:p>
    <w:p w14:paraId="6D035690">
      <w:pPr>
        <w:rPr>
          <w:rFonts w:hint="eastAsia"/>
          <w:lang w:eastAsia="zh-CN"/>
        </w:rPr>
      </w:pPr>
      <w:r>
        <w:rPr>
          <w:rFonts w:hint="eastAsia"/>
          <w:lang w:eastAsia="zh-CN"/>
        </w:rPr>
        <w:t>实践中的挑战与技巧</w:t>
      </w:r>
    </w:p>
    <w:p w14:paraId="7106D969">
      <w:pPr>
        <w:rPr>
          <w:rFonts w:hint="eastAsia"/>
          <w:lang w:eastAsia="zh-CN"/>
        </w:rPr>
      </w:pPr>
      <w:r>
        <w:rPr>
          <w:rFonts w:hint="eastAsia"/>
          <w:lang w:eastAsia="zh-CN"/>
        </w:rPr>
        <w:t>在实际操作中，许多学习者可能会发现第三声的发音比较困难，尤其是当它单独出现时。一个有效的练习方法是将“pa3”与其他声调的音节组合起来进行连读练习。比如，“pa3 ma1”，通过这样的对比和结合，能够更好地体会第三声的特点以及它在不同情境下的变调规律。观看一些标准发音的教学视频或使用语音识别软件自我纠正发音也是不错的方法。</w:t>
      </w:r>
    </w:p>
    <w:p w14:paraId="2FD686D3">
      <w:pPr>
        <w:rPr>
          <w:rFonts w:hint="eastAsia"/>
          <w:lang w:eastAsia="zh-CN"/>
        </w:rPr>
      </w:pPr>
    </w:p>
    <w:p w14:paraId="059E6D09">
      <w:pPr>
        <w:rPr>
          <w:rFonts w:hint="eastAsia"/>
          <w:lang w:eastAsia="zh-CN"/>
        </w:rPr>
      </w:pPr>
    </w:p>
    <w:p w14:paraId="6542B29D">
      <w:pPr>
        <w:rPr>
          <w:rFonts w:hint="eastAsia"/>
          <w:lang w:eastAsia="zh-CN"/>
        </w:rPr>
      </w:pPr>
      <w:r>
        <w:rPr>
          <w:rFonts w:hint="eastAsia"/>
          <w:lang w:eastAsia="zh-CN"/>
        </w:rPr>
        <w:t>文化背景下的拼音学习</w:t>
      </w:r>
    </w:p>
    <w:p w14:paraId="4E6E4E4A">
      <w:pPr>
        <w:rPr>
          <w:rFonts w:hint="eastAsia"/>
          <w:lang w:eastAsia="zh-CN"/>
        </w:rPr>
      </w:pPr>
      <w:r>
        <w:rPr>
          <w:rFonts w:hint="eastAsia"/>
          <w:lang w:eastAsia="zh-CN"/>
        </w:rPr>
        <w:t>学习汉语拼音不仅仅是语言技能的提升，更是对中国文化的一种深入理解。拼音作为汉字的标注系统，承载着传播中华文化的重要使命。正确掌握如“pa”的第三声等基础发音知识，有助于更准确、流利地交流，进一步拉近与讲汉语人士的距离。这也是一种对中文学习者的基本要求，无论是在学术研究还是日常沟通中都有着不可忽视的重要性。</w:t>
      </w:r>
    </w:p>
    <w:p w14:paraId="31A80E3A">
      <w:pPr>
        <w:rPr>
          <w:rFonts w:hint="eastAsia"/>
          <w:lang w:eastAsia="zh-CN"/>
        </w:rPr>
      </w:pPr>
    </w:p>
    <w:p w14:paraId="59F3575D">
      <w:pPr>
        <w:rPr>
          <w:rFonts w:hint="eastAsia"/>
          <w:lang w:eastAsia="zh-CN"/>
        </w:rPr>
      </w:pPr>
    </w:p>
    <w:p w14:paraId="65190B15">
      <w:pPr>
        <w:rPr>
          <w:rFonts w:hint="eastAsia"/>
          <w:lang w:eastAsia="zh-CN"/>
        </w:rPr>
      </w:pPr>
      <w:r>
        <w:rPr>
          <w:rFonts w:hint="eastAsia"/>
          <w:lang w:eastAsia="zh-CN"/>
        </w:rPr>
        <w:t>最后的总结</w:t>
      </w:r>
    </w:p>
    <w:p w14:paraId="05A3D6D1">
      <w:pPr>
        <w:rPr>
          <w:rFonts w:hint="eastAsia"/>
          <w:lang w:eastAsia="zh-CN"/>
        </w:rPr>
      </w:pPr>
      <w:r>
        <w:rPr>
          <w:rFonts w:hint="eastAsia"/>
          <w:lang w:eastAsia="zh-CN"/>
        </w:rPr>
        <w:t>学习汉语拼音中的第三声“pa3”，既是一个技术活，也是一种艺术享受。它不仅考验了学习者的听觉敏感度和发声技巧，同时也促进了对中华文化的理解和热爱。希望每位学习者都能在这个过程中找到乐趣，并不断提升自己的语言能力。记住，持之以恒的练习是关键，随着时间的推移，你会发现自己的进步，更加自信地使用汉语进行交流。</w:t>
      </w:r>
    </w:p>
    <w:p w14:paraId="60C24545">
      <w:pPr>
        <w:rPr>
          <w:rFonts w:hint="eastAsia"/>
          <w:lang w:eastAsia="zh-CN"/>
        </w:rPr>
      </w:pPr>
    </w:p>
    <w:p w14:paraId="447BA152">
      <w:pPr>
        <w:rPr>
          <w:rFonts w:hint="eastAsia"/>
          <w:lang w:eastAsia="zh-CN"/>
        </w:rPr>
      </w:pPr>
      <w:r>
        <w:rPr>
          <w:rFonts w:hint="eastAsia"/>
          <w:lang w:eastAsia="zh-CN"/>
        </w:rPr>
        <w:t>本文是由每日作文网(2345lzwz.com)为大家创作</w:t>
      </w:r>
    </w:p>
    <w:p w14:paraId="28D20C8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F953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2025-10-03T07:42:00Z</dcterms:created>
  <cp:lastModifiedBy>Administrator</cp:lastModifiedBy>
  <dcterms:modified xsi:type="dcterms:W3CDTF">2025-10-03T07:42:00Z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D9588668054141488070067CEDAE20B4_12</vt:lpwstr>
  </property>
</Properties>
</file>