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D4382">
      <w:pPr>
        <w:rPr>
          <w:rFonts w:hint="eastAsia"/>
          <w:lang w:eastAsia="zh-CN"/>
        </w:rPr>
      </w:pPr>
      <w:bookmarkStart w:id="0" w:name="_GoBack"/>
      <w:bookmarkEnd w:id="0"/>
      <w:r>
        <w:rPr>
          <w:rFonts w:hint="eastAsia"/>
          <w:lang w:eastAsia="zh-CN"/>
        </w:rPr>
        <w:t>尖锐的拼音是什么意思</w:t>
      </w:r>
    </w:p>
    <w:p w14:paraId="0D26184F">
      <w:pPr>
        <w:rPr>
          <w:rFonts w:hint="eastAsia"/>
          <w:lang w:eastAsia="zh-CN"/>
        </w:rPr>
      </w:pPr>
      <w:r>
        <w:rPr>
          <w:rFonts w:hint="eastAsia"/>
          <w:lang w:eastAsia="zh-CN"/>
        </w:rPr>
        <w:t>尖锐“jiān ruì”，这个词汇由两个汉字组成，每个字都有其独特的意义和发音。在汉语中，“尖”（jiān）通常指的是物体末端细小而锋利的部分，比如铅笔尖或针尖。另一方面，“锐”（ruì）则更多地表达了某种敏锐、犀利或是穿透力强的特质。将这两个字合在一起，形成“尖锐”，不仅仅描述了物理上的锋利特性，还延伸到了形容某些非实体事物如声音、观点等的强烈与直接。</w:t>
      </w:r>
    </w:p>
    <w:p w14:paraId="49224D15">
      <w:pPr>
        <w:rPr>
          <w:rFonts w:hint="eastAsia"/>
          <w:lang w:eastAsia="zh-CN"/>
        </w:rPr>
      </w:pPr>
    </w:p>
    <w:p w14:paraId="14A8A432">
      <w:pPr>
        <w:rPr>
          <w:rFonts w:hint="eastAsia"/>
          <w:lang w:eastAsia="zh-CN"/>
        </w:rPr>
      </w:pPr>
    </w:p>
    <w:p w14:paraId="21151341">
      <w:pPr>
        <w:rPr>
          <w:rFonts w:hint="eastAsia"/>
          <w:lang w:eastAsia="zh-CN"/>
        </w:rPr>
      </w:pPr>
      <w:r>
        <w:rPr>
          <w:rFonts w:hint="eastAsia"/>
          <w:lang w:eastAsia="zh-CN"/>
        </w:rPr>
        <w:t>从物理到抽象：尖锐的应用领域</w:t>
      </w:r>
    </w:p>
    <w:p w14:paraId="3130F5B6">
      <w:pPr>
        <w:rPr>
          <w:rFonts w:hint="eastAsia"/>
          <w:lang w:eastAsia="zh-CN"/>
        </w:rPr>
      </w:pPr>
      <w:r>
        <w:rPr>
          <w:rFonts w:hint="eastAsia"/>
          <w:lang w:eastAsia="zh-CN"/>
        </w:rPr>
        <w:t>当我们谈论到“尖锐”的物理属性时，容易想到的是刀刃、针尖或其他具有切割或刺穿能力的工具。然而，“尖锐”一词在日常使用中更常被用来描述那些给人以深刻印象的事物，例如尖锐的声音或尖锐的观点。一个尖锐的声音可能因为其高频和突然性而令人感到不适；同样，尖锐的意见往往直击问题的核心，不容忍模糊地带，有时甚至会让人觉得刺耳或难以接受。</w:t>
      </w:r>
    </w:p>
    <w:p w14:paraId="77C5E9A5">
      <w:pPr>
        <w:rPr>
          <w:rFonts w:hint="eastAsia"/>
          <w:lang w:eastAsia="zh-CN"/>
        </w:rPr>
      </w:pPr>
    </w:p>
    <w:p w14:paraId="7D583675">
      <w:pPr>
        <w:rPr>
          <w:rFonts w:hint="eastAsia"/>
          <w:lang w:eastAsia="zh-CN"/>
        </w:rPr>
      </w:pPr>
    </w:p>
    <w:p w14:paraId="406EB4A4">
      <w:pPr>
        <w:rPr>
          <w:rFonts w:hint="eastAsia"/>
          <w:lang w:eastAsia="zh-CN"/>
        </w:rPr>
      </w:pPr>
      <w:r>
        <w:rPr>
          <w:rFonts w:hint="eastAsia"/>
          <w:lang w:eastAsia="zh-CN"/>
        </w:rPr>
        <w:t>文化视角下的“尖锐”</w:t>
      </w:r>
    </w:p>
    <w:p w14:paraId="0A5616E1">
      <w:pPr>
        <w:rPr>
          <w:rFonts w:hint="eastAsia"/>
          <w:lang w:eastAsia="zh-CN"/>
        </w:rPr>
      </w:pPr>
      <w:r>
        <w:rPr>
          <w:rFonts w:hint="eastAsia"/>
          <w:lang w:eastAsia="zh-CN"/>
        </w:rPr>
        <w:t>在文学作品和艺术表达中，“尖锐”扮演着重要的角色。作家们可能会用这个词来描绘角色的话语风格或内心世界，以此展现人物的性格特征。例如，在描述一位直言不讳、批评社会现状的社会评论家时，可能会说他/她有着“尖锐的洞察力”。这种表达方式不仅突出了个体对事物观察的深度和准确性，同时也暗示了他们言辞的直接性和挑战性。</w:t>
      </w:r>
    </w:p>
    <w:p w14:paraId="6B19F044">
      <w:pPr>
        <w:rPr>
          <w:rFonts w:hint="eastAsia"/>
          <w:lang w:eastAsia="zh-CN"/>
        </w:rPr>
      </w:pPr>
    </w:p>
    <w:p w14:paraId="1A5D1E50">
      <w:pPr>
        <w:rPr>
          <w:rFonts w:hint="eastAsia"/>
          <w:lang w:eastAsia="zh-CN"/>
        </w:rPr>
      </w:pPr>
    </w:p>
    <w:p w14:paraId="3235E95E">
      <w:pPr>
        <w:rPr>
          <w:rFonts w:hint="eastAsia"/>
          <w:lang w:eastAsia="zh-CN"/>
        </w:rPr>
      </w:pPr>
      <w:r>
        <w:rPr>
          <w:rFonts w:hint="eastAsia"/>
          <w:lang w:eastAsia="zh-CN"/>
        </w:rPr>
        <w:t>如何应对生活中的“尖锐”元素</w:t>
      </w:r>
    </w:p>
    <w:p w14:paraId="5E9DCCE7">
      <w:pPr>
        <w:rPr>
          <w:rFonts w:hint="eastAsia"/>
          <w:lang w:eastAsia="zh-CN"/>
        </w:rPr>
      </w:pPr>
      <w:r>
        <w:rPr>
          <w:rFonts w:hint="eastAsia"/>
          <w:lang w:eastAsia="zh-CN"/>
        </w:rPr>
        <w:t>面对生活中的“尖锐”情况，无论是遇到尖锐的人际关系还是需要处理棘手的问题，重要的是培养一种平和且开放的心态。对于他人的尖锐批评，尝试从中寻找建设性的意见，并认识到这可能是成长的一部分。在表达自己的观点时，尽管保持清晰和坚定是必要的，但也应注意方式方法，避免不必要的冲突。通过理解和运用“尖锐”的正反两面，我们可以在保护自己免受伤害的也利用它的力量推动个人和社会的进步。</w:t>
      </w:r>
    </w:p>
    <w:p w14:paraId="1653523A">
      <w:pPr>
        <w:rPr>
          <w:rFonts w:hint="eastAsia"/>
          <w:lang w:eastAsia="zh-CN"/>
        </w:rPr>
      </w:pPr>
    </w:p>
    <w:p w14:paraId="649B4EF2">
      <w:pPr>
        <w:rPr>
          <w:rFonts w:hint="eastAsia"/>
          <w:lang w:eastAsia="zh-CN"/>
        </w:rPr>
      </w:pPr>
      <w:r>
        <w:rPr>
          <w:rFonts w:hint="eastAsia"/>
          <w:lang w:eastAsia="zh-CN"/>
        </w:rPr>
        <w:t>本文是由每日作文网(2345lzwz.com)为大家创作</w:t>
      </w:r>
    </w:p>
    <w:p w14:paraId="086C5A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B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2025-10-03T06:34:57Z</dcterms:created>
  <cp:lastModifiedBy>Administrator</cp:lastModifiedBy>
  <dcterms:modified xsi:type="dcterms:W3CDTF">2025-10-03T06:34:57Z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2B2312AD3F71434B8DD851C49D14FCFF_12</vt:lpwstr>
  </property>
</Properties>
</file>