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78B62">
      <w:pPr>
        <w:rPr>
          <w:rFonts w:hint="eastAsia"/>
          <w:lang w:eastAsia="zh-CN"/>
        </w:rPr>
      </w:pPr>
      <w:bookmarkStart w:id="0" w:name="_GoBack"/>
      <w:bookmarkEnd w:id="0"/>
      <w:r>
        <w:rPr>
          <w:rFonts w:hint="eastAsia"/>
          <w:lang w:eastAsia="zh-CN"/>
        </w:rPr>
        <w:t>七年级上册语文散步生字的拼音</w:t>
      </w:r>
    </w:p>
    <w:p w14:paraId="14C47553">
      <w:pPr>
        <w:rPr>
          <w:rFonts w:hint="eastAsia"/>
          <w:lang w:eastAsia="zh-CN"/>
        </w:rPr>
      </w:pPr>
      <w:r>
        <w:rPr>
          <w:rFonts w:hint="eastAsia"/>
          <w:lang w:eastAsia="zh-CN"/>
        </w:rPr>
        <w:t>在学习语文的过程中，掌握课文中的生字是提高阅读理解和写作能力的关键步骤之一。对于七年级的学生来说，《散步》这篇文章不仅是一个关于家庭伦理和人生哲理的故事，也是他们学习汉字及其拼音的好机会。本文将对《散步》一文中的重点生字进行拼音标注，并对其意义做简单介绍。</w:t>
      </w:r>
    </w:p>
    <w:p w14:paraId="30FD5684">
      <w:pPr>
        <w:rPr>
          <w:rFonts w:hint="eastAsia"/>
          <w:lang w:eastAsia="zh-CN"/>
        </w:rPr>
      </w:pPr>
    </w:p>
    <w:p w14:paraId="09CDC7EB">
      <w:pPr>
        <w:rPr>
          <w:rFonts w:hint="eastAsia"/>
          <w:lang w:eastAsia="zh-CN"/>
        </w:rPr>
      </w:pPr>
    </w:p>
    <w:p w14:paraId="51D9B87C">
      <w:pPr>
        <w:rPr>
          <w:rFonts w:hint="eastAsia"/>
          <w:lang w:eastAsia="zh-CN"/>
        </w:rPr>
      </w:pPr>
      <w:r>
        <w:rPr>
          <w:rFonts w:hint="eastAsia"/>
          <w:lang w:eastAsia="zh-CN"/>
        </w:rPr>
        <w:t>重要生字及其拼音</w:t>
      </w:r>
    </w:p>
    <w:p w14:paraId="3D7C2C9F">
      <w:pPr>
        <w:rPr>
          <w:rFonts w:hint="eastAsia"/>
          <w:lang w:eastAsia="zh-CN"/>
        </w:rPr>
      </w:pPr>
      <w:r>
        <w:rPr>
          <w:rFonts w:hint="eastAsia"/>
          <w:lang w:eastAsia="zh-CN"/>
        </w:rPr>
        <w:t>首先我们来看“歧”字（qí），在文中表示分岔、不同的方向。这个字可以帮助学生理解文章中提到的路径选择问题，以及背后的家庭关系处理哲学。“霎时”（shà shí）意为极短的时间，瞬间，通过这个词语可以感受到作者描述场景时的那种瞬息万变的情感波动。</w:t>
      </w:r>
    </w:p>
    <w:p w14:paraId="0F7F826E">
      <w:pPr>
        <w:rPr>
          <w:rFonts w:hint="eastAsia"/>
          <w:lang w:eastAsia="zh-CN"/>
        </w:rPr>
      </w:pPr>
    </w:p>
    <w:p w14:paraId="72CAB927">
      <w:pPr>
        <w:rPr>
          <w:rFonts w:hint="eastAsia"/>
          <w:lang w:eastAsia="zh-CN"/>
        </w:rPr>
      </w:pPr>
    </w:p>
    <w:p w14:paraId="3AA35CB4">
      <w:pPr>
        <w:rPr>
          <w:rFonts w:hint="eastAsia"/>
          <w:lang w:eastAsia="zh-CN"/>
        </w:rPr>
      </w:pPr>
      <w:r>
        <w:rPr>
          <w:rFonts w:hint="eastAsia"/>
          <w:lang w:eastAsia="zh-CN"/>
        </w:rPr>
        <w:t>进一步了解生字</w:t>
      </w:r>
    </w:p>
    <w:p w14:paraId="61BB1EF6">
      <w:pPr>
        <w:rPr>
          <w:rFonts w:hint="eastAsia"/>
          <w:lang w:eastAsia="zh-CN"/>
        </w:rPr>
      </w:pPr>
      <w:r>
        <w:rPr>
          <w:rFonts w:hint="eastAsia"/>
          <w:lang w:eastAsia="zh-CN"/>
        </w:rPr>
        <w:t>接着是“粼粼”（lín lín），用来形容水面波光闪烁的样子。虽然这个词在课文中并不直接出现，但它描绘了故事背景中的自然景色，给读者带来了视觉上的美感。还有“熬”（áo），指的是长时间的煮或忍耐，这里用以表达长辈们随着年龄增长身体状况的变化，以及家人对他们健康的担忧。</w:t>
      </w:r>
    </w:p>
    <w:p w14:paraId="75FD1FF2">
      <w:pPr>
        <w:rPr>
          <w:rFonts w:hint="eastAsia"/>
          <w:lang w:eastAsia="zh-CN"/>
        </w:rPr>
      </w:pPr>
    </w:p>
    <w:p w14:paraId="57F9BF60">
      <w:pPr>
        <w:rPr>
          <w:rFonts w:hint="eastAsia"/>
          <w:lang w:eastAsia="zh-CN"/>
        </w:rPr>
      </w:pPr>
    </w:p>
    <w:p w14:paraId="2898CEB8">
      <w:pPr>
        <w:rPr>
          <w:rFonts w:hint="eastAsia"/>
          <w:lang w:eastAsia="zh-CN"/>
        </w:rPr>
      </w:pPr>
      <w:r>
        <w:rPr>
          <w:rFonts w:hint="eastAsia"/>
          <w:lang w:eastAsia="zh-CN"/>
        </w:rPr>
        <w:t>生字的学习方法</w:t>
      </w:r>
    </w:p>
    <w:p w14:paraId="65172E83">
      <w:pPr>
        <w:rPr>
          <w:rFonts w:hint="eastAsia"/>
          <w:lang w:eastAsia="zh-CN"/>
        </w:rPr>
      </w:pPr>
      <w:r>
        <w:rPr>
          <w:rFonts w:hint="eastAsia"/>
          <w:lang w:eastAsia="zh-CN"/>
        </w:rPr>
        <w:t>学习这些生字时，除了记住它们的拼音外，更重要的是理解其含义并学会正确使用。可以通过造句来加深印象，例如：“面对两条道路的分歧点，他选择了那条较少人走的小径。”这样的练习有助于巩固记忆，同时也能提升语言表达能力。</w:t>
      </w:r>
    </w:p>
    <w:p w14:paraId="1411A2AF">
      <w:pPr>
        <w:rPr>
          <w:rFonts w:hint="eastAsia"/>
          <w:lang w:eastAsia="zh-CN"/>
        </w:rPr>
      </w:pPr>
    </w:p>
    <w:p w14:paraId="2C0DF51E">
      <w:pPr>
        <w:rPr>
          <w:rFonts w:hint="eastAsia"/>
          <w:lang w:eastAsia="zh-CN"/>
        </w:rPr>
      </w:pPr>
    </w:p>
    <w:p w14:paraId="692BAFA8">
      <w:pPr>
        <w:rPr>
          <w:rFonts w:hint="eastAsia"/>
          <w:lang w:eastAsia="zh-CN"/>
        </w:rPr>
      </w:pPr>
      <w:r>
        <w:rPr>
          <w:rFonts w:hint="eastAsia"/>
          <w:lang w:eastAsia="zh-CN"/>
        </w:rPr>
        <w:t>总结与展望</w:t>
      </w:r>
    </w:p>
    <w:p w14:paraId="556D102E">
      <w:pPr>
        <w:rPr>
          <w:rFonts w:hint="eastAsia"/>
          <w:lang w:eastAsia="zh-CN"/>
        </w:rPr>
      </w:pPr>
      <w:r>
        <w:rPr>
          <w:rFonts w:hint="eastAsia"/>
          <w:lang w:eastAsia="zh-CN"/>
        </w:rPr>
        <w:t>通过对《散步》这篇课文中的生字进行学习，学生们不仅能丰富自己的词汇量，还能更好地理解文章所传达的思想感情。希望同学们能够珍惜每一次学习的机会，不断积累知识，为将来更深入地探索文学世界打下坚实的基础。记得，语言的学习是一个长期积累的过程，需要持续的努力和实践。</w:t>
      </w:r>
    </w:p>
    <w:p w14:paraId="51365326">
      <w:pPr>
        <w:rPr>
          <w:rFonts w:hint="eastAsia"/>
          <w:lang w:eastAsia="zh-CN"/>
        </w:rPr>
      </w:pPr>
    </w:p>
    <w:p w14:paraId="0D39FFC7">
      <w:pPr>
        <w:rPr>
          <w:rFonts w:hint="eastAsia"/>
          <w:lang w:eastAsia="zh-CN"/>
        </w:rPr>
      </w:pPr>
      <w:r>
        <w:rPr>
          <w:rFonts w:hint="eastAsia"/>
          <w:lang w:eastAsia="zh-CN"/>
        </w:rPr>
        <w:t>本文是由每日作文网(2345lzwz.com)为大家创作</w:t>
      </w:r>
    </w:p>
    <w:p w14:paraId="1A3311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E1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2025-10-03T08:14:12Z</dcterms:created>
  <cp:lastModifiedBy>Administrator</cp:lastModifiedBy>
  <dcterms:modified xsi:type="dcterms:W3CDTF">2025-10-03T08:14:12Z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840E8064CE3E4CBE88DDEC3CDA52BBF6_12</vt:lpwstr>
  </property>
</Properties>
</file>