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41C6" w14:textId="77777777" w:rsidR="00221DD7" w:rsidRDefault="00221DD7">
      <w:pPr>
        <w:rPr>
          <w:rFonts w:hint="eastAsia"/>
        </w:rPr>
      </w:pPr>
      <w:r>
        <w:rPr>
          <w:rFonts w:hint="eastAsia"/>
        </w:rPr>
        <w:t>载人航天的拼音</w:t>
      </w:r>
    </w:p>
    <w:p w14:paraId="2CBD8EEE" w14:textId="77777777" w:rsidR="00221DD7" w:rsidRDefault="00221DD7">
      <w:pPr>
        <w:rPr>
          <w:rFonts w:hint="eastAsia"/>
        </w:rPr>
      </w:pPr>
      <w:r>
        <w:rPr>
          <w:rFonts w:hint="eastAsia"/>
        </w:rPr>
        <w:t>载人航天，在汉语中的拼音为"zài rén háng tiān"，是中国乃至全世界科技探索的重要领域之一。它不仅代表了人类对宇宙无尽的好奇心和探索精神，也是科技进步与创新的最佳见证。</w:t>
      </w:r>
    </w:p>
    <w:p w14:paraId="2F8B60BB" w14:textId="77777777" w:rsidR="00221DD7" w:rsidRDefault="00221DD7">
      <w:pPr>
        <w:rPr>
          <w:rFonts w:hint="eastAsia"/>
        </w:rPr>
      </w:pPr>
    </w:p>
    <w:p w14:paraId="611906E1" w14:textId="77777777" w:rsidR="00221DD7" w:rsidRDefault="00221DD7">
      <w:pPr>
        <w:rPr>
          <w:rFonts w:hint="eastAsia"/>
        </w:rPr>
      </w:pPr>
    </w:p>
    <w:p w14:paraId="192AEE73" w14:textId="77777777" w:rsidR="00221DD7" w:rsidRDefault="00221DD7">
      <w:pPr>
        <w:rPr>
          <w:rFonts w:hint="eastAsia"/>
        </w:rPr>
      </w:pPr>
      <w:r>
        <w:rPr>
          <w:rFonts w:hint="eastAsia"/>
        </w:rPr>
        <w:t>早期探索与挑战</w:t>
      </w:r>
    </w:p>
    <w:p w14:paraId="2B9074DD" w14:textId="77777777" w:rsidR="00221DD7" w:rsidRDefault="00221DD7">
      <w:pPr>
        <w:rPr>
          <w:rFonts w:hint="eastAsia"/>
        </w:rPr>
      </w:pPr>
      <w:r>
        <w:rPr>
          <w:rFonts w:hint="eastAsia"/>
        </w:rPr>
        <w:t>自20世纪中叶以来，随着苏联发射世界上第一颗人造卫星斯普特尼克1号，人类正式开启了太空时代的大门。随后，美国和苏联相继成功实现了载人航天飞行，将人类首次送入了地球轨道及月球表面。这一系列成就背后，是无数科学家、工程师以及航天员们面对重重困难和技术挑战时所展现出的勇气与智慧。无论是极端环境下的生存保障系统，还是复杂的轨道计算与控制技术，每一个环节都是对人类极限的一次巨大挑战。</w:t>
      </w:r>
    </w:p>
    <w:p w14:paraId="320B9BAA" w14:textId="77777777" w:rsidR="00221DD7" w:rsidRDefault="00221DD7">
      <w:pPr>
        <w:rPr>
          <w:rFonts w:hint="eastAsia"/>
        </w:rPr>
      </w:pPr>
    </w:p>
    <w:p w14:paraId="25924B6F" w14:textId="77777777" w:rsidR="00221DD7" w:rsidRDefault="00221DD7">
      <w:pPr>
        <w:rPr>
          <w:rFonts w:hint="eastAsia"/>
        </w:rPr>
      </w:pPr>
    </w:p>
    <w:p w14:paraId="498478EB" w14:textId="77777777" w:rsidR="00221DD7" w:rsidRDefault="00221DD7">
      <w:pPr>
        <w:rPr>
          <w:rFonts w:hint="eastAsia"/>
        </w:rPr>
      </w:pPr>
      <w:r>
        <w:rPr>
          <w:rFonts w:hint="eastAsia"/>
        </w:rPr>
        <w:t>中国载人航天的发展</w:t>
      </w:r>
    </w:p>
    <w:p w14:paraId="581A958C" w14:textId="77777777" w:rsidR="00221DD7" w:rsidRDefault="00221DD7">
      <w:pPr>
        <w:rPr>
          <w:rFonts w:hint="eastAsia"/>
        </w:rPr>
      </w:pPr>
      <w:r>
        <w:rPr>
          <w:rFonts w:hint="eastAsia"/>
        </w:rPr>
        <w:t>中国的载人航天计划起步虽晚，但发展迅速。自1992年立项以来，“神舟”系列飞船的成功发射标志着中国成为继苏联和美国之后第三个能够独立开展载人航天活动的国家。特别是近年来，随着天宫空间站的建设推进，中国在载人航天领域的地位日益凸显，这不仅极大地提升了国家的科技实力和国际形象，也为全球航天事业贡献了宝贵的“中国智慧”和“中国方案”。通过国际合作，共同探索宇宙奥秘，成为了新时代下中国载人航天的一大特色。</w:t>
      </w:r>
    </w:p>
    <w:p w14:paraId="7495BC84" w14:textId="77777777" w:rsidR="00221DD7" w:rsidRDefault="00221DD7">
      <w:pPr>
        <w:rPr>
          <w:rFonts w:hint="eastAsia"/>
        </w:rPr>
      </w:pPr>
    </w:p>
    <w:p w14:paraId="295C1E7F" w14:textId="77777777" w:rsidR="00221DD7" w:rsidRDefault="00221DD7">
      <w:pPr>
        <w:rPr>
          <w:rFonts w:hint="eastAsia"/>
        </w:rPr>
      </w:pPr>
    </w:p>
    <w:p w14:paraId="09906E15" w14:textId="77777777" w:rsidR="00221DD7" w:rsidRDefault="00221DD7">
      <w:pPr>
        <w:rPr>
          <w:rFonts w:hint="eastAsia"/>
        </w:rPr>
      </w:pPr>
      <w:r>
        <w:rPr>
          <w:rFonts w:hint="eastAsia"/>
        </w:rPr>
        <w:t>未来展望</w:t>
      </w:r>
    </w:p>
    <w:p w14:paraId="7DA287A0" w14:textId="77777777" w:rsidR="00221DD7" w:rsidRDefault="00221DD7">
      <w:pPr>
        <w:rPr>
          <w:rFonts w:hint="eastAsia"/>
        </w:rPr>
      </w:pPr>
      <w:r>
        <w:rPr>
          <w:rFonts w:hint="eastAsia"/>
        </w:rPr>
        <w:t>随着技术的不断进步，载人航天（zài rén háng tiān）正朝着更加深远的目标迈进。从短期来看，建立永久性的月球基地，进一步了解月球资源利用的可能性；从中长期看，则是实现人类登陆火星的梦想。这些宏伟目标不仅需要更先进的技术支持，如新型推进系统、生命保障系统的研发等，还需要国际社会之间的紧密合作。只有这样，才能确保在探索未知的也能有效应对可能遇到的各种风险与挑战。</w:t>
      </w:r>
    </w:p>
    <w:p w14:paraId="512A4AFB" w14:textId="77777777" w:rsidR="00221DD7" w:rsidRDefault="00221DD7">
      <w:pPr>
        <w:rPr>
          <w:rFonts w:hint="eastAsia"/>
        </w:rPr>
      </w:pPr>
    </w:p>
    <w:p w14:paraId="25589088" w14:textId="77777777" w:rsidR="00221DD7" w:rsidRDefault="00221DD7">
      <w:pPr>
        <w:rPr>
          <w:rFonts w:hint="eastAsia"/>
        </w:rPr>
      </w:pPr>
    </w:p>
    <w:p w14:paraId="06AD4521" w14:textId="77777777" w:rsidR="00221DD7" w:rsidRDefault="00221DD7">
      <w:pPr>
        <w:rPr>
          <w:rFonts w:hint="eastAsia"/>
        </w:rPr>
      </w:pPr>
      <w:r>
        <w:rPr>
          <w:rFonts w:hint="eastAsia"/>
        </w:rPr>
        <w:t>最后的总结</w:t>
      </w:r>
    </w:p>
    <w:p w14:paraId="72A1FBA8" w14:textId="77777777" w:rsidR="00221DD7" w:rsidRDefault="00221DD7">
      <w:pPr>
        <w:rPr>
          <w:rFonts w:hint="eastAsia"/>
        </w:rPr>
      </w:pPr>
      <w:r>
        <w:rPr>
          <w:rFonts w:hint="eastAsia"/>
        </w:rPr>
        <w:t>“zài rén háng tiān”不仅是科学技术的展示，更是人类共同梦想的体现。每一步进展都凝聚着全人类对于未来的美好向往与不懈追求。在未来，随着更多国家和地区加入到这个伟大的征程之中，我们有理由相信，载人航天将会开启一个全新的篇章，带领人类走向更广阔的宇宙空间。</w:t>
      </w:r>
    </w:p>
    <w:p w14:paraId="7B5966FE" w14:textId="77777777" w:rsidR="00221DD7" w:rsidRDefault="00221DD7">
      <w:pPr>
        <w:rPr>
          <w:rFonts w:hint="eastAsia"/>
        </w:rPr>
      </w:pPr>
    </w:p>
    <w:p w14:paraId="060F0EB0" w14:textId="77777777" w:rsidR="00221DD7" w:rsidRDefault="00221DD7">
      <w:pPr>
        <w:rPr>
          <w:rFonts w:hint="eastAsia"/>
        </w:rPr>
      </w:pPr>
      <w:r>
        <w:rPr>
          <w:rFonts w:hint="eastAsia"/>
        </w:rPr>
        <w:t>本文是由每日作文网(2345lzwz.com)为大家创作</w:t>
      </w:r>
    </w:p>
    <w:p w14:paraId="242E7A9E" w14:textId="2FD12898" w:rsidR="006F0107" w:rsidRDefault="006F0107"/>
    <w:sectPr w:rsidR="006F0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07"/>
    <w:rsid w:val="001B741B"/>
    <w:rsid w:val="00221DD7"/>
    <w:rsid w:val="006F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E233A1-6108-486F-850A-C373FD6B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1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1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1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1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1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1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1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1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1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1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1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1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107"/>
    <w:rPr>
      <w:rFonts w:cstheme="majorBidi"/>
      <w:color w:val="2F5496" w:themeColor="accent1" w:themeShade="BF"/>
      <w:sz w:val="28"/>
      <w:szCs w:val="28"/>
    </w:rPr>
  </w:style>
  <w:style w:type="character" w:customStyle="1" w:styleId="50">
    <w:name w:val="标题 5 字符"/>
    <w:basedOn w:val="a0"/>
    <w:link w:val="5"/>
    <w:uiPriority w:val="9"/>
    <w:semiHidden/>
    <w:rsid w:val="006F0107"/>
    <w:rPr>
      <w:rFonts w:cstheme="majorBidi"/>
      <w:color w:val="2F5496" w:themeColor="accent1" w:themeShade="BF"/>
      <w:sz w:val="24"/>
    </w:rPr>
  </w:style>
  <w:style w:type="character" w:customStyle="1" w:styleId="60">
    <w:name w:val="标题 6 字符"/>
    <w:basedOn w:val="a0"/>
    <w:link w:val="6"/>
    <w:uiPriority w:val="9"/>
    <w:semiHidden/>
    <w:rsid w:val="006F0107"/>
    <w:rPr>
      <w:rFonts w:cstheme="majorBidi"/>
      <w:b/>
      <w:bCs/>
      <w:color w:val="2F5496" w:themeColor="accent1" w:themeShade="BF"/>
    </w:rPr>
  </w:style>
  <w:style w:type="character" w:customStyle="1" w:styleId="70">
    <w:name w:val="标题 7 字符"/>
    <w:basedOn w:val="a0"/>
    <w:link w:val="7"/>
    <w:uiPriority w:val="9"/>
    <w:semiHidden/>
    <w:rsid w:val="006F0107"/>
    <w:rPr>
      <w:rFonts w:cstheme="majorBidi"/>
      <w:b/>
      <w:bCs/>
      <w:color w:val="595959" w:themeColor="text1" w:themeTint="A6"/>
    </w:rPr>
  </w:style>
  <w:style w:type="character" w:customStyle="1" w:styleId="80">
    <w:name w:val="标题 8 字符"/>
    <w:basedOn w:val="a0"/>
    <w:link w:val="8"/>
    <w:uiPriority w:val="9"/>
    <w:semiHidden/>
    <w:rsid w:val="006F0107"/>
    <w:rPr>
      <w:rFonts w:cstheme="majorBidi"/>
      <w:color w:val="595959" w:themeColor="text1" w:themeTint="A6"/>
    </w:rPr>
  </w:style>
  <w:style w:type="character" w:customStyle="1" w:styleId="90">
    <w:name w:val="标题 9 字符"/>
    <w:basedOn w:val="a0"/>
    <w:link w:val="9"/>
    <w:uiPriority w:val="9"/>
    <w:semiHidden/>
    <w:rsid w:val="006F0107"/>
    <w:rPr>
      <w:rFonts w:eastAsiaTheme="majorEastAsia" w:cstheme="majorBidi"/>
      <w:color w:val="595959" w:themeColor="text1" w:themeTint="A6"/>
    </w:rPr>
  </w:style>
  <w:style w:type="paragraph" w:styleId="a3">
    <w:name w:val="Title"/>
    <w:basedOn w:val="a"/>
    <w:next w:val="a"/>
    <w:link w:val="a4"/>
    <w:uiPriority w:val="10"/>
    <w:qFormat/>
    <w:rsid w:val="006F01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1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107"/>
    <w:pPr>
      <w:spacing w:before="160"/>
      <w:jc w:val="center"/>
    </w:pPr>
    <w:rPr>
      <w:i/>
      <w:iCs/>
      <w:color w:val="404040" w:themeColor="text1" w:themeTint="BF"/>
    </w:rPr>
  </w:style>
  <w:style w:type="character" w:customStyle="1" w:styleId="a8">
    <w:name w:val="引用 字符"/>
    <w:basedOn w:val="a0"/>
    <w:link w:val="a7"/>
    <w:uiPriority w:val="29"/>
    <w:rsid w:val="006F0107"/>
    <w:rPr>
      <w:i/>
      <w:iCs/>
      <w:color w:val="404040" w:themeColor="text1" w:themeTint="BF"/>
    </w:rPr>
  </w:style>
  <w:style w:type="paragraph" w:styleId="a9">
    <w:name w:val="List Paragraph"/>
    <w:basedOn w:val="a"/>
    <w:uiPriority w:val="34"/>
    <w:qFormat/>
    <w:rsid w:val="006F0107"/>
    <w:pPr>
      <w:ind w:left="720"/>
      <w:contextualSpacing/>
    </w:pPr>
  </w:style>
  <w:style w:type="character" w:styleId="aa">
    <w:name w:val="Intense Emphasis"/>
    <w:basedOn w:val="a0"/>
    <w:uiPriority w:val="21"/>
    <w:qFormat/>
    <w:rsid w:val="006F0107"/>
    <w:rPr>
      <w:i/>
      <w:iCs/>
      <w:color w:val="2F5496" w:themeColor="accent1" w:themeShade="BF"/>
    </w:rPr>
  </w:style>
  <w:style w:type="paragraph" w:styleId="ab">
    <w:name w:val="Intense Quote"/>
    <w:basedOn w:val="a"/>
    <w:next w:val="a"/>
    <w:link w:val="ac"/>
    <w:uiPriority w:val="30"/>
    <w:qFormat/>
    <w:rsid w:val="006F0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107"/>
    <w:rPr>
      <w:i/>
      <w:iCs/>
      <w:color w:val="2F5496" w:themeColor="accent1" w:themeShade="BF"/>
    </w:rPr>
  </w:style>
  <w:style w:type="character" w:styleId="ad">
    <w:name w:val="Intense Reference"/>
    <w:basedOn w:val="a0"/>
    <w:uiPriority w:val="32"/>
    <w:qFormat/>
    <w:rsid w:val="006F0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