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256E" w14:textId="77777777" w:rsidR="00673BF3" w:rsidRDefault="00673BF3">
      <w:pPr>
        <w:rPr>
          <w:rFonts w:hint="eastAsia"/>
        </w:rPr>
      </w:pPr>
      <w:r>
        <w:rPr>
          <w:rFonts w:hint="eastAsia"/>
        </w:rPr>
        <w:t>游戏二字的拼音怎么写</w:t>
      </w:r>
    </w:p>
    <w:p w14:paraId="1E81285E" w14:textId="77777777" w:rsidR="00673BF3" w:rsidRDefault="00673BF3">
      <w:pPr>
        <w:rPr>
          <w:rFonts w:hint="eastAsia"/>
        </w:rPr>
      </w:pPr>
      <w:r>
        <w:rPr>
          <w:rFonts w:hint="eastAsia"/>
        </w:rPr>
        <w:t>在汉语中，“游戏”一词的拼音是“yóu xì”。其中，“游”的拼音为“yóu”，意指游泳、流动或游玩；“戏”的拼音则是“xì”，表示戏剧、玩耍或是娱乐活动。两字合在一起，即表达了通过参与某种形式的互动和活动来获得乐趣的行为。在中国文化中，游戏有着悠久的历史，从古代的棋类游戏到现代电子游戏，都体现了人们对于休闲娱乐的追求。</w:t>
      </w:r>
    </w:p>
    <w:p w14:paraId="18B97E58" w14:textId="77777777" w:rsidR="00673BF3" w:rsidRDefault="00673BF3">
      <w:pPr>
        <w:rPr>
          <w:rFonts w:hint="eastAsia"/>
        </w:rPr>
      </w:pPr>
    </w:p>
    <w:p w14:paraId="2B5F6F61" w14:textId="77777777" w:rsidR="00673BF3" w:rsidRDefault="00673BF3">
      <w:pPr>
        <w:rPr>
          <w:rFonts w:hint="eastAsia"/>
        </w:rPr>
      </w:pPr>
    </w:p>
    <w:p w14:paraId="53A527D7" w14:textId="77777777" w:rsidR="00673BF3" w:rsidRDefault="00673BF3">
      <w:pPr>
        <w:rPr>
          <w:rFonts w:hint="eastAsia"/>
        </w:rPr>
      </w:pPr>
      <w:r>
        <w:rPr>
          <w:rFonts w:hint="eastAsia"/>
        </w:rPr>
        <w:t>游戏的起源与发展</w:t>
      </w:r>
    </w:p>
    <w:p w14:paraId="5D78D6AB" w14:textId="77777777" w:rsidR="00673BF3" w:rsidRDefault="00673BF3">
      <w:pPr>
        <w:rPr>
          <w:rFonts w:hint="eastAsia"/>
        </w:rPr>
      </w:pPr>
      <w:r>
        <w:rPr>
          <w:rFonts w:hint="eastAsia"/>
        </w:rPr>
        <w:t>游戏的概念可以追溯到人类文明的早期，当时的游戏形式多以简单的身体运动或策略性活动为主。例如，中国的围棋和象棋都是极具代表性的传统游戏，它们不仅锻炼了玩家的思维能力，也成为了中华文化的重要组成部分。随着时间的发展，游戏的形式和种类逐渐增多，尤其是在进入20世纪后，随着科技的进步，电子游戏迅速崛起，并成为全球范围内广受欢迎的一种娱乐方式。</w:t>
      </w:r>
    </w:p>
    <w:p w14:paraId="75414488" w14:textId="77777777" w:rsidR="00673BF3" w:rsidRDefault="00673BF3">
      <w:pPr>
        <w:rPr>
          <w:rFonts w:hint="eastAsia"/>
        </w:rPr>
      </w:pPr>
    </w:p>
    <w:p w14:paraId="652B5E48" w14:textId="77777777" w:rsidR="00673BF3" w:rsidRDefault="00673BF3">
      <w:pPr>
        <w:rPr>
          <w:rFonts w:hint="eastAsia"/>
        </w:rPr>
      </w:pPr>
    </w:p>
    <w:p w14:paraId="0B8AA082" w14:textId="77777777" w:rsidR="00673BF3" w:rsidRDefault="00673BF3">
      <w:pPr>
        <w:rPr>
          <w:rFonts w:hint="eastAsia"/>
        </w:rPr>
      </w:pPr>
      <w:r>
        <w:rPr>
          <w:rFonts w:hint="eastAsia"/>
        </w:rPr>
        <w:t>游戏与教育的关系</w:t>
      </w:r>
    </w:p>
    <w:p w14:paraId="1F5E1A6A" w14:textId="77777777" w:rsidR="00673BF3" w:rsidRDefault="00673BF3">
      <w:pPr>
        <w:rPr>
          <w:rFonts w:hint="eastAsia"/>
        </w:rPr>
      </w:pPr>
      <w:r>
        <w:rPr>
          <w:rFonts w:hint="eastAsia"/>
        </w:rPr>
        <w:t>近年来，越来越多的研究表明，适当的游戏活动对儿童的成长和发展具有积极影响。比如，一些教育类游戏可以帮助孩子们提高解决问题的能力、增强团队合作意识以及培养创造力。同时，通过游戏的方式学习知识，可以让学生在一个轻松愉快的环境中接受新信息，这无疑是一种非常有效的教学方法。不过，家长和教师也应注意引导孩子合理安排游戏时间，避免沉迷。</w:t>
      </w:r>
    </w:p>
    <w:p w14:paraId="35734171" w14:textId="77777777" w:rsidR="00673BF3" w:rsidRDefault="00673BF3">
      <w:pPr>
        <w:rPr>
          <w:rFonts w:hint="eastAsia"/>
        </w:rPr>
      </w:pPr>
    </w:p>
    <w:p w14:paraId="6AD8D3C7" w14:textId="77777777" w:rsidR="00673BF3" w:rsidRDefault="00673BF3">
      <w:pPr>
        <w:rPr>
          <w:rFonts w:hint="eastAsia"/>
        </w:rPr>
      </w:pPr>
    </w:p>
    <w:p w14:paraId="38A29D1C" w14:textId="77777777" w:rsidR="00673BF3" w:rsidRDefault="00673BF3">
      <w:pPr>
        <w:rPr>
          <w:rFonts w:hint="eastAsia"/>
        </w:rPr>
      </w:pPr>
      <w:r>
        <w:rPr>
          <w:rFonts w:hint="eastAsia"/>
        </w:rPr>
        <w:t>游戏文化的多样性</w:t>
      </w:r>
    </w:p>
    <w:p w14:paraId="2088C6AB" w14:textId="77777777" w:rsidR="00673BF3" w:rsidRDefault="00673BF3">
      <w:pPr>
        <w:rPr>
          <w:rFonts w:hint="eastAsia"/>
        </w:rPr>
      </w:pPr>
      <w:r>
        <w:rPr>
          <w:rFonts w:hint="eastAsia"/>
        </w:rPr>
        <w:t>不同地区和文化背景下的游戏各具特色。例如，在日本，动漫文化深刻影响了当地游戏产业的发展，许多知名的角色扮演游戏（RPG）深受全球玩家的喜爱。而在欧美国家，体育类和动作冒险类游戏则更为流行。随着互联网技术的普及，网络游戏使得来自世界各地的玩家能够在线上共同参与同一个游戏世界，极大地丰富了游戏文化的内涵。</w:t>
      </w:r>
    </w:p>
    <w:p w14:paraId="6C34CB3D" w14:textId="77777777" w:rsidR="00673BF3" w:rsidRDefault="00673BF3">
      <w:pPr>
        <w:rPr>
          <w:rFonts w:hint="eastAsia"/>
        </w:rPr>
      </w:pPr>
    </w:p>
    <w:p w14:paraId="1BA5C870" w14:textId="77777777" w:rsidR="00673BF3" w:rsidRDefault="00673BF3">
      <w:pPr>
        <w:rPr>
          <w:rFonts w:hint="eastAsia"/>
        </w:rPr>
      </w:pPr>
    </w:p>
    <w:p w14:paraId="2BDA1931" w14:textId="77777777" w:rsidR="00673BF3" w:rsidRDefault="00673BF3">
      <w:pPr>
        <w:rPr>
          <w:rFonts w:hint="eastAsia"/>
        </w:rPr>
      </w:pPr>
      <w:r>
        <w:rPr>
          <w:rFonts w:hint="eastAsia"/>
        </w:rPr>
        <w:t>最后的总结</w:t>
      </w:r>
    </w:p>
    <w:p w14:paraId="1AC05307" w14:textId="77777777" w:rsidR="00673BF3" w:rsidRDefault="00673BF3">
      <w:pPr>
        <w:rPr>
          <w:rFonts w:hint="eastAsia"/>
        </w:rPr>
      </w:pPr>
      <w:r>
        <w:rPr>
          <w:rFonts w:hint="eastAsia"/>
        </w:rPr>
        <w:t>“游戏”这个词不仅仅代表着一种消遣方式，它还承载着丰富的文化意义和社会价值。无论是古老的棋盘游戏还是最新的虚拟现实体验，游戏都在不断地演变和发展之中，为人们的生活增添了无尽的乐趣。了解游戏二字的拼音及其背后的文化意义，有助于我们更好地欣赏这一独特的艺术形式，并从中发现更多关于人性和社会的知识。</w:t>
      </w:r>
    </w:p>
    <w:p w14:paraId="65A932EB" w14:textId="77777777" w:rsidR="00673BF3" w:rsidRDefault="00673BF3">
      <w:pPr>
        <w:rPr>
          <w:rFonts w:hint="eastAsia"/>
        </w:rPr>
      </w:pPr>
    </w:p>
    <w:p w14:paraId="280CD5B4" w14:textId="77777777" w:rsidR="00673BF3" w:rsidRDefault="00673BF3">
      <w:pPr>
        <w:rPr>
          <w:rFonts w:hint="eastAsia"/>
        </w:rPr>
      </w:pPr>
      <w:r>
        <w:rPr>
          <w:rFonts w:hint="eastAsia"/>
        </w:rPr>
        <w:t>本文是由每日作文网(2345lzwz.com)为大家创作</w:t>
      </w:r>
    </w:p>
    <w:p w14:paraId="437B11D9" w14:textId="27133CB6" w:rsidR="00424EDA" w:rsidRDefault="00424EDA"/>
    <w:sectPr w:rsidR="00424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DA"/>
    <w:rsid w:val="00424EDA"/>
    <w:rsid w:val="00616C08"/>
    <w:rsid w:val="0067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45448-5D04-43E1-A35F-2A8F868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EDA"/>
    <w:rPr>
      <w:rFonts w:cstheme="majorBidi"/>
      <w:color w:val="2F5496" w:themeColor="accent1" w:themeShade="BF"/>
      <w:sz w:val="28"/>
      <w:szCs w:val="28"/>
    </w:rPr>
  </w:style>
  <w:style w:type="character" w:customStyle="1" w:styleId="50">
    <w:name w:val="标题 5 字符"/>
    <w:basedOn w:val="a0"/>
    <w:link w:val="5"/>
    <w:uiPriority w:val="9"/>
    <w:semiHidden/>
    <w:rsid w:val="00424EDA"/>
    <w:rPr>
      <w:rFonts w:cstheme="majorBidi"/>
      <w:color w:val="2F5496" w:themeColor="accent1" w:themeShade="BF"/>
      <w:sz w:val="24"/>
    </w:rPr>
  </w:style>
  <w:style w:type="character" w:customStyle="1" w:styleId="60">
    <w:name w:val="标题 6 字符"/>
    <w:basedOn w:val="a0"/>
    <w:link w:val="6"/>
    <w:uiPriority w:val="9"/>
    <w:semiHidden/>
    <w:rsid w:val="00424EDA"/>
    <w:rPr>
      <w:rFonts w:cstheme="majorBidi"/>
      <w:b/>
      <w:bCs/>
      <w:color w:val="2F5496" w:themeColor="accent1" w:themeShade="BF"/>
    </w:rPr>
  </w:style>
  <w:style w:type="character" w:customStyle="1" w:styleId="70">
    <w:name w:val="标题 7 字符"/>
    <w:basedOn w:val="a0"/>
    <w:link w:val="7"/>
    <w:uiPriority w:val="9"/>
    <w:semiHidden/>
    <w:rsid w:val="00424EDA"/>
    <w:rPr>
      <w:rFonts w:cstheme="majorBidi"/>
      <w:b/>
      <w:bCs/>
      <w:color w:val="595959" w:themeColor="text1" w:themeTint="A6"/>
    </w:rPr>
  </w:style>
  <w:style w:type="character" w:customStyle="1" w:styleId="80">
    <w:name w:val="标题 8 字符"/>
    <w:basedOn w:val="a0"/>
    <w:link w:val="8"/>
    <w:uiPriority w:val="9"/>
    <w:semiHidden/>
    <w:rsid w:val="00424EDA"/>
    <w:rPr>
      <w:rFonts w:cstheme="majorBidi"/>
      <w:color w:val="595959" w:themeColor="text1" w:themeTint="A6"/>
    </w:rPr>
  </w:style>
  <w:style w:type="character" w:customStyle="1" w:styleId="90">
    <w:name w:val="标题 9 字符"/>
    <w:basedOn w:val="a0"/>
    <w:link w:val="9"/>
    <w:uiPriority w:val="9"/>
    <w:semiHidden/>
    <w:rsid w:val="00424EDA"/>
    <w:rPr>
      <w:rFonts w:eastAsiaTheme="majorEastAsia" w:cstheme="majorBidi"/>
      <w:color w:val="595959" w:themeColor="text1" w:themeTint="A6"/>
    </w:rPr>
  </w:style>
  <w:style w:type="paragraph" w:styleId="a3">
    <w:name w:val="Title"/>
    <w:basedOn w:val="a"/>
    <w:next w:val="a"/>
    <w:link w:val="a4"/>
    <w:uiPriority w:val="10"/>
    <w:qFormat/>
    <w:rsid w:val="00424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EDA"/>
    <w:pPr>
      <w:spacing w:before="160"/>
      <w:jc w:val="center"/>
    </w:pPr>
    <w:rPr>
      <w:i/>
      <w:iCs/>
      <w:color w:val="404040" w:themeColor="text1" w:themeTint="BF"/>
    </w:rPr>
  </w:style>
  <w:style w:type="character" w:customStyle="1" w:styleId="a8">
    <w:name w:val="引用 字符"/>
    <w:basedOn w:val="a0"/>
    <w:link w:val="a7"/>
    <w:uiPriority w:val="29"/>
    <w:rsid w:val="00424EDA"/>
    <w:rPr>
      <w:i/>
      <w:iCs/>
      <w:color w:val="404040" w:themeColor="text1" w:themeTint="BF"/>
    </w:rPr>
  </w:style>
  <w:style w:type="paragraph" w:styleId="a9">
    <w:name w:val="List Paragraph"/>
    <w:basedOn w:val="a"/>
    <w:uiPriority w:val="34"/>
    <w:qFormat/>
    <w:rsid w:val="00424EDA"/>
    <w:pPr>
      <w:ind w:left="720"/>
      <w:contextualSpacing/>
    </w:pPr>
  </w:style>
  <w:style w:type="character" w:styleId="aa">
    <w:name w:val="Intense Emphasis"/>
    <w:basedOn w:val="a0"/>
    <w:uiPriority w:val="21"/>
    <w:qFormat/>
    <w:rsid w:val="00424EDA"/>
    <w:rPr>
      <w:i/>
      <w:iCs/>
      <w:color w:val="2F5496" w:themeColor="accent1" w:themeShade="BF"/>
    </w:rPr>
  </w:style>
  <w:style w:type="paragraph" w:styleId="ab">
    <w:name w:val="Intense Quote"/>
    <w:basedOn w:val="a"/>
    <w:next w:val="a"/>
    <w:link w:val="ac"/>
    <w:uiPriority w:val="30"/>
    <w:qFormat/>
    <w:rsid w:val="00424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EDA"/>
    <w:rPr>
      <w:i/>
      <w:iCs/>
      <w:color w:val="2F5496" w:themeColor="accent1" w:themeShade="BF"/>
    </w:rPr>
  </w:style>
  <w:style w:type="character" w:styleId="ad">
    <w:name w:val="Intense Reference"/>
    <w:basedOn w:val="a0"/>
    <w:uiPriority w:val="32"/>
    <w:qFormat/>
    <w:rsid w:val="00424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