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AD95" w14:textId="77777777" w:rsidR="006F36B5" w:rsidRDefault="006F36B5">
      <w:pPr>
        <w:rPr>
          <w:rFonts w:hint="eastAsia"/>
        </w:rPr>
      </w:pPr>
      <w:r>
        <w:rPr>
          <w:rFonts w:hint="eastAsia"/>
        </w:rPr>
        <w:t>汉语的拼音g分笔写法</w:t>
      </w:r>
    </w:p>
    <w:p w14:paraId="7CB3F3DA" w14:textId="77777777" w:rsidR="006F36B5" w:rsidRDefault="006F36B5">
      <w:pPr>
        <w:rPr>
          <w:rFonts w:hint="eastAsia"/>
        </w:rPr>
      </w:pPr>
      <w:r>
        <w:rPr>
          <w:rFonts w:hint="eastAsia"/>
        </w:rPr>
        <w:t>在汉字书写和拼音教学中，正确掌握每个字母的笔画顺序和形态是基础且关键的一环。对于汉语拼音中的“g”这个音素而言，其对应的拉丁字母"g"的书写不仅反映了汉语与西方文字系统的交融，也体现了中国语言文字教育的细致入微。接下来，我们将深入探讨“g”的分笔写法及其在汉语拼音体系中的重要性。</w:t>
      </w:r>
    </w:p>
    <w:p w14:paraId="4F22AEB4" w14:textId="77777777" w:rsidR="006F36B5" w:rsidRDefault="006F36B5">
      <w:pPr>
        <w:rPr>
          <w:rFonts w:hint="eastAsia"/>
        </w:rPr>
      </w:pPr>
    </w:p>
    <w:p w14:paraId="706A8FC9" w14:textId="77777777" w:rsidR="006F36B5" w:rsidRDefault="006F36B5">
      <w:pPr>
        <w:rPr>
          <w:rFonts w:hint="eastAsia"/>
        </w:rPr>
      </w:pPr>
      <w:r>
        <w:rPr>
          <w:rFonts w:hint="eastAsia"/>
        </w:rPr>
        <w:t xml:space="preserve"> </w:t>
      </w:r>
    </w:p>
    <w:p w14:paraId="7D0D7AA7" w14:textId="77777777" w:rsidR="006F36B5" w:rsidRDefault="006F36B5">
      <w:pPr>
        <w:rPr>
          <w:rFonts w:hint="eastAsia"/>
        </w:rPr>
      </w:pPr>
      <w:r>
        <w:rPr>
          <w:rFonts w:hint="eastAsia"/>
        </w:rPr>
        <w:t>“g”的起源与发展</w:t>
      </w:r>
    </w:p>
    <w:p w14:paraId="5D625C39" w14:textId="77777777" w:rsidR="006F36B5" w:rsidRDefault="006F36B5">
      <w:pPr>
        <w:rPr>
          <w:rFonts w:hint="eastAsia"/>
        </w:rPr>
      </w:pPr>
      <w:r>
        <w:rPr>
          <w:rFonts w:hint="eastAsia"/>
        </w:rPr>
        <w:t>拼音字母“g”源于拉丁字母，随着汉语拼音方案的制定，它被赋予了特定的发音规则，用来表示一个清辅音，类似于英语中的/g/音。在中国古代，并没有使用拉丁字母来标注汉语发音的传统，直到20世纪初，随着西学东渐，汉语拼音逐渐形成并标准化。1958年，中国政府正式公布了《汉语拼音方案》，为现代汉语提供了一套统一的拼写系统，“g”作为其中的一员，开始广泛应用于教育、出版、交流等多个领域。</w:t>
      </w:r>
    </w:p>
    <w:p w14:paraId="36DEEEC0" w14:textId="77777777" w:rsidR="006F36B5" w:rsidRDefault="006F36B5">
      <w:pPr>
        <w:rPr>
          <w:rFonts w:hint="eastAsia"/>
        </w:rPr>
      </w:pPr>
    </w:p>
    <w:p w14:paraId="6361961D" w14:textId="77777777" w:rsidR="006F36B5" w:rsidRDefault="006F36B5">
      <w:pPr>
        <w:rPr>
          <w:rFonts w:hint="eastAsia"/>
        </w:rPr>
      </w:pPr>
      <w:r>
        <w:rPr>
          <w:rFonts w:hint="eastAsia"/>
        </w:rPr>
        <w:t xml:space="preserve"> </w:t>
      </w:r>
    </w:p>
    <w:p w14:paraId="7BEC5B7E" w14:textId="77777777" w:rsidR="006F36B5" w:rsidRDefault="006F36B5">
      <w:pPr>
        <w:rPr>
          <w:rFonts w:hint="eastAsia"/>
        </w:rPr>
      </w:pPr>
      <w:r>
        <w:rPr>
          <w:rFonts w:hint="eastAsia"/>
        </w:rPr>
        <w:t>书写步骤解析</w:t>
      </w:r>
    </w:p>
    <w:p w14:paraId="5EE19BBE" w14:textId="77777777" w:rsidR="006F36B5" w:rsidRDefault="006F36B5">
      <w:pPr>
        <w:rPr>
          <w:rFonts w:hint="eastAsia"/>
        </w:rPr>
      </w:pPr>
      <w:r>
        <w:rPr>
          <w:rFonts w:hint="eastAsia"/>
        </w:rPr>
        <w:t>要正确地写出“g”，首先要了解它的构成部分。从上至下看，它由两个主要部分组成：一个是位于上方的小圆圈，另一个是从圆圈底部延伸出来的垂直线，这条线在下半部分向左弯曲，形成一个类似钩状的结构。具体到书写的步骤，我们可以将其分解为以下几步：</w:t>
      </w:r>
    </w:p>
    <w:p w14:paraId="512A7338" w14:textId="77777777" w:rsidR="006F36B5" w:rsidRDefault="006F36B5">
      <w:pPr>
        <w:rPr>
          <w:rFonts w:hint="eastAsia"/>
        </w:rPr>
      </w:pPr>
    </w:p>
    <w:p w14:paraId="753FC98D" w14:textId="77777777" w:rsidR="006F36B5" w:rsidRDefault="006F36B5">
      <w:pPr>
        <w:rPr>
          <w:rFonts w:hint="eastAsia"/>
        </w:rPr>
      </w:pPr>
      <w:r>
        <w:rPr>
          <w:rFonts w:hint="eastAsia"/>
        </w:rPr>
        <w:t>第一步，起笔于圆圈的顶部右侧，顺时针方向画一个小圆圈，确保线条流畅自然，圆润饱满；第二步，在圆圈的底端稍作停顿，然后向下引出一条直线，注意保持直线的稳定性和垂直度；第三步，当直线到达一定长度后，向左下方轻轻一转，形成一个小弯钩，完成整个字母的书写。在整个过程中，应当注意笔画之间的连贯性和比例协调，以保证“g”的美观和规范。</w:t>
      </w:r>
    </w:p>
    <w:p w14:paraId="237E8562" w14:textId="77777777" w:rsidR="006F36B5" w:rsidRDefault="006F36B5">
      <w:pPr>
        <w:rPr>
          <w:rFonts w:hint="eastAsia"/>
        </w:rPr>
      </w:pPr>
    </w:p>
    <w:p w14:paraId="090DB47B" w14:textId="77777777" w:rsidR="006F36B5" w:rsidRDefault="006F36B5">
      <w:pPr>
        <w:rPr>
          <w:rFonts w:hint="eastAsia"/>
        </w:rPr>
      </w:pPr>
      <w:r>
        <w:rPr>
          <w:rFonts w:hint="eastAsia"/>
        </w:rPr>
        <w:t xml:space="preserve"> </w:t>
      </w:r>
    </w:p>
    <w:p w14:paraId="1A3A02E3" w14:textId="77777777" w:rsidR="006F36B5" w:rsidRDefault="006F36B5">
      <w:pPr>
        <w:rPr>
          <w:rFonts w:hint="eastAsia"/>
        </w:rPr>
      </w:pPr>
      <w:r>
        <w:rPr>
          <w:rFonts w:hint="eastAsia"/>
        </w:rPr>
        <w:t>练习方法与技巧</w:t>
      </w:r>
    </w:p>
    <w:p w14:paraId="0B6EAEDD" w14:textId="77777777" w:rsidR="006F36B5" w:rsidRDefault="006F36B5">
      <w:pPr>
        <w:rPr>
          <w:rFonts w:hint="eastAsia"/>
        </w:rPr>
      </w:pPr>
      <w:r>
        <w:rPr>
          <w:rFonts w:hint="eastAsia"/>
        </w:rPr>
        <w:t>对于初学者来说，想要熟练掌握“g”的书写，除了理解上述的基本步骤外，还需要通过反复练习来提高技能。可以采用以下几种方法进行有效的练习：利用田字格或四线三格纸张，按照规定的格式进行书写，这样有助于培养正确的书写习惯；可以通过慢速书写的方式，专注于每一个笔画的起始、走向和结束，逐步提升对字母形态的把握；再次，结合实际应用，如在单词或句子中练习“g”的书写，增加书写的实用性和趣味性；不要忽视反馈的重要性，及时检查自己的书写情况，发现并纠正错误，不断优化书写效果。</w:t>
      </w:r>
    </w:p>
    <w:p w14:paraId="48460BA0" w14:textId="77777777" w:rsidR="006F36B5" w:rsidRDefault="006F36B5">
      <w:pPr>
        <w:rPr>
          <w:rFonts w:hint="eastAsia"/>
        </w:rPr>
      </w:pPr>
    </w:p>
    <w:p w14:paraId="1B1027BD" w14:textId="77777777" w:rsidR="006F36B5" w:rsidRDefault="006F36B5">
      <w:pPr>
        <w:rPr>
          <w:rFonts w:hint="eastAsia"/>
        </w:rPr>
      </w:pPr>
      <w:r>
        <w:rPr>
          <w:rFonts w:hint="eastAsia"/>
        </w:rPr>
        <w:t xml:space="preserve"> </w:t>
      </w:r>
    </w:p>
    <w:p w14:paraId="573CA788" w14:textId="77777777" w:rsidR="006F36B5" w:rsidRDefault="006F36B5">
      <w:pPr>
        <w:rPr>
          <w:rFonts w:hint="eastAsia"/>
        </w:rPr>
      </w:pPr>
      <w:r>
        <w:rPr>
          <w:rFonts w:hint="eastAsia"/>
        </w:rPr>
        <w:t>在汉语拼音中的地位</w:t>
      </w:r>
    </w:p>
    <w:p w14:paraId="38F0AEA2" w14:textId="77777777" w:rsidR="006F36B5" w:rsidRDefault="006F36B5">
      <w:pPr>
        <w:rPr>
          <w:rFonts w:hint="eastAsia"/>
        </w:rPr>
      </w:pPr>
      <w:r>
        <w:rPr>
          <w:rFonts w:hint="eastAsia"/>
        </w:rPr>
        <w:t>在汉语拼音体系里，“g”是一个不可或缺的成员，它参与构成了许多常用的汉字拼音。例如，在“ge”（哥）、“guo”（国）等词汇中都能看到“g”的身影。由于汉语中有声调的存在，“g”还可以与不同的声调符号相结合，产生不同的读音变化，这使得汉语的发音更加丰富多样。学习“g”的正确书写和发音，对于儿童的语言启蒙以及对外汉语教学都有着积极的意义，它帮助学习者更好地理解和记忆汉字，也为进一步学习汉语打下了坚实的基础。</w:t>
      </w:r>
    </w:p>
    <w:p w14:paraId="310F1EC5" w14:textId="77777777" w:rsidR="006F36B5" w:rsidRDefault="006F36B5">
      <w:pPr>
        <w:rPr>
          <w:rFonts w:hint="eastAsia"/>
        </w:rPr>
      </w:pPr>
    </w:p>
    <w:p w14:paraId="4F8EE745" w14:textId="77777777" w:rsidR="006F36B5" w:rsidRDefault="006F36B5">
      <w:pPr>
        <w:rPr>
          <w:rFonts w:hint="eastAsia"/>
        </w:rPr>
      </w:pPr>
      <w:r>
        <w:rPr>
          <w:rFonts w:hint="eastAsia"/>
        </w:rPr>
        <w:t xml:space="preserve"> </w:t>
      </w:r>
    </w:p>
    <w:p w14:paraId="33C26D3B" w14:textId="77777777" w:rsidR="006F36B5" w:rsidRDefault="006F36B5">
      <w:pPr>
        <w:rPr>
          <w:rFonts w:hint="eastAsia"/>
        </w:rPr>
      </w:pPr>
      <w:r>
        <w:rPr>
          <w:rFonts w:hint="eastAsia"/>
        </w:rPr>
        <w:t>最后的总结</w:t>
      </w:r>
    </w:p>
    <w:p w14:paraId="56AA977D" w14:textId="77777777" w:rsidR="006F36B5" w:rsidRDefault="006F36B5">
      <w:pPr>
        <w:rPr>
          <w:rFonts w:hint="eastAsia"/>
        </w:rPr>
      </w:pPr>
      <w:r>
        <w:rPr>
          <w:rFonts w:hint="eastAsia"/>
        </w:rPr>
        <w:t>汉语拼音中“g”的分笔写法不仅是汉字书写艺术的一部分，也是汉语拼音教学中的重要内容。通过了解其历史背景、书写步骤、练习技巧以及在拼音体系中的作用，我们能够更加深刻地认识到这一小小字母背后所蕴含的文化价值和教育意义。无论是在日常的学习生活中，还是在全球化的交流背景下，掌握好“g”的书写都是一项值得投入时间和精力去学习的重要技能。</w:t>
      </w:r>
    </w:p>
    <w:p w14:paraId="4C2D3804" w14:textId="77777777" w:rsidR="006F36B5" w:rsidRDefault="006F36B5">
      <w:pPr>
        <w:rPr>
          <w:rFonts w:hint="eastAsia"/>
        </w:rPr>
      </w:pPr>
    </w:p>
    <w:p w14:paraId="69419E44" w14:textId="77777777" w:rsidR="006F36B5" w:rsidRDefault="006F36B5">
      <w:pPr>
        <w:rPr>
          <w:rFonts w:hint="eastAsia"/>
        </w:rPr>
      </w:pPr>
      <w:r>
        <w:rPr>
          <w:rFonts w:hint="eastAsia"/>
        </w:rPr>
        <w:t>本文是由每日作文网(2345lzwz.com)为大家创作</w:t>
      </w:r>
    </w:p>
    <w:p w14:paraId="295E6C5E" w14:textId="7DCAD45B" w:rsidR="00455E7A" w:rsidRDefault="00455E7A"/>
    <w:sectPr w:rsidR="00455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7A"/>
    <w:rsid w:val="00455E7A"/>
    <w:rsid w:val="004F584A"/>
    <w:rsid w:val="006F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1D8982-03FE-42F7-B875-96B2C829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E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E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E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E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E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E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E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E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E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E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E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E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E7A"/>
    <w:rPr>
      <w:rFonts w:cstheme="majorBidi"/>
      <w:color w:val="2F5496" w:themeColor="accent1" w:themeShade="BF"/>
      <w:sz w:val="28"/>
      <w:szCs w:val="28"/>
    </w:rPr>
  </w:style>
  <w:style w:type="character" w:customStyle="1" w:styleId="50">
    <w:name w:val="标题 5 字符"/>
    <w:basedOn w:val="a0"/>
    <w:link w:val="5"/>
    <w:uiPriority w:val="9"/>
    <w:semiHidden/>
    <w:rsid w:val="00455E7A"/>
    <w:rPr>
      <w:rFonts w:cstheme="majorBidi"/>
      <w:color w:val="2F5496" w:themeColor="accent1" w:themeShade="BF"/>
      <w:sz w:val="24"/>
    </w:rPr>
  </w:style>
  <w:style w:type="character" w:customStyle="1" w:styleId="60">
    <w:name w:val="标题 6 字符"/>
    <w:basedOn w:val="a0"/>
    <w:link w:val="6"/>
    <w:uiPriority w:val="9"/>
    <w:semiHidden/>
    <w:rsid w:val="00455E7A"/>
    <w:rPr>
      <w:rFonts w:cstheme="majorBidi"/>
      <w:b/>
      <w:bCs/>
      <w:color w:val="2F5496" w:themeColor="accent1" w:themeShade="BF"/>
    </w:rPr>
  </w:style>
  <w:style w:type="character" w:customStyle="1" w:styleId="70">
    <w:name w:val="标题 7 字符"/>
    <w:basedOn w:val="a0"/>
    <w:link w:val="7"/>
    <w:uiPriority w:val="9"/>
    <w:semiHidden/>
    <w:rsid w:val="00455E7A"/>
    <w:rPr>
      <w:rFonts w:cstheme="majorBidi"/>
      <w:b/>
      <w:bCs/>
      <w:color w:val="595959" w:themeColor="text1" w:themeTint="A6"/>
    </w:rPr>
  </w:style>
  <w:style w:type="character" w:customStyle="1" w:styleId="80">
    <w:name w:val="标题 8 字符"/>
    <w:basedOn w:val="a0"/>
    <w:link w:val="8"/>
    <w:uiPriority w:val="9"/>
    <w:semiHidden/>
    <w:rsid w:val="00455E7A"/>
    <w:rPr>
      <w:rFonts w:cstheme="majorBidi"/>
      <w:color w:val="595959" w:themeColor="text1" w:themeTint="A6"/>
    </w:rPr>
  </w:style>
  <w:style w:type="character" w:customStyle="1" w:styleId="90">
    <w:name w:val="标题 9 字符"/>
    <w:basedOn w:val="a0"/>
    <w:link w:val="9"/>
    <w:uiPriority w:val="9"/>
    <w:semiHidden/>
    <w:rsid w:val="00455E7A"/>
    <w:rPr>
      <w:rFonts w:eastAsiaTheme="majorEastAsia" w:cstheme="majorBidi"/>
      <w:color w:val="595959" w:themeColor="text1" w:themeTint="A6"/>
    </w:rPr>
  </w:style>
  <w:style w:type="paragraph" w:styleId="a3">
    <w:name w:val="Title"/>
    <w:basedOn w:val="a"/>
    <w:next w:val="a"/>
    <w:link w:val="a4"/>
    <w:uiPriority w:val="10"/>
    <w:qFormat/>
    <w:rsid w:val="00455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E7A"/>
    <w:pPr>
      <w:spacing w:before="160"/>
      <w:jc w:val="center"/>
    </w:pPr>
    <w:rPr>
      <w:i/>
      <w:iCs/>
      <w:color w:val="404040" w:themeColor="text1" w:themeTint="BF"/>
    </w:rPr>
  </w:style>
  <w:style w:type="character" w:customStyle="1" w:styleId="a8">
    <w:name w:val="引用 字符"/>
    <w:basedOn w:val="a0"/>
    <w:link w:val="a7"/>
    <w:uiPriority w:val="29"/>
    <w:rsid w:val="00455E7A"/>
    <w:rPr>
      <w:i/>
      <w:iCs/>
      <w:color w:val="404040" w:themeColor="text1" w:themeTint="BF"/>
    </w:rPr>
  </w:style>
  <w:style w:type="paragraph" w:styleId="a9">
    <w:name w:val="List Paragraph"/>
    <w:basedOn w:val="a"/>
    <w:uiPriority w:val="34"/>
    <w:qFormat/>
    <w:rsid w:val="00455E7A"/>
    <w:pPr>
      <w:ind w:left="720"/>
      <w:contextualSpacing/>
    </w:pPr>
  </w:style>
  <w:style w:type="character" w:styleId="aa">
    <w:name w:val="Intense Emphasis"/>
    <w:basedOn w:val="a0"/>
    <w:uiPriority w:val="21"/>
    <w:qFormat/>
    <w:rsid w:val="00455E7A"/>
    <w:rPr>
      <w:i/>
      <w:iCs/>
      <w:color w:val="2F5496" w:themeColor="accent1" w:themeShade="BF"/>
    </w:rPr>
  </w:style>
  <w:style w:type="paragraph" w:styleId="ab">
    <w:name w:val="Intense Quote"/>
    <w:basedOn w:val="a"/>
    <w:next w:val="a"/>
    <w:link w:val="ac"/>
    <w:uiPriority w:val="30"/>
    <w:qFormat/>
    <w:rsid w:val="00455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E7A"/>
    <w:rPr>
      <w:i/>
      <w:iCs/>
      <w:color w:val="2F5496" w:themeColor="accent1" w:themeShade="BF"/>
    </w:rPr>
  </w:style>
  <w:style w:type="character" w:styleId="ad">
    <w:name w:val="Intense Reference"/>
    <w:basedOn w:val="a0"/>
    <w:uiPriority w:val="32"/>
    <w:qFormat/>
    <w:rsid w:val="00455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