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D0DF" w14:textId="77777777" w:rsidR="00563D0B" w:rsidRDefault="00563D0B">
      <w:pPr>
        <w:rPr>
          <w:rFonts w:hint="eastAsia"/>
        </w:rPr>
      </w:pPr>
      <w:r>
        <w:rPr>
          <w:rFonts w:hint="eastAsia"/>
        </w:rPr>
        <w:t>宫的组词的拼音</w:t>
      </w:r>
    </w:p>
    <w:p w14:paraId="00F70367" w14:textId="77777777" w:rsidR="00563D0B" w:rsidRDefault="00563D0B">
      <w:pPr>
        <w:rPr>
          <w:rFonts w:hint="eastAsia"/>
        </w:rPr>
      </w:pPr>
      <w:r>
        <w:rPr>
          <w:rFonts w:hint="eastAsia"/>
        </w:rPr>
        <w:t>“宫”字的拼音为“gōng”，其组词广泛涉及建筑、神话、天文、医学等多个领域，展现了汉字文化的深厚底蕴。以下从不同维度梳理其常见组词及其拼音。</w:t>
      </w:r>
    </w:p>
    <w:p w14:paraId="7BB60DB8" w14:textId="77777777" w:rsidR="00563D0B" w:rsidRDefault="00563D0B">
      <w:pPr>
        <w:rPr>
          <w:rFonts w:hint="eastAsia"/>
        </w:rPr>
      </w:pPr>
    </w:p>
    <w:p w14:paraId="37F28EFE" w14:textId="77777777" w:rsidR="00563D0B" w:rsidRDefault="00563D0B">
      <w:pPr>
        <w:rPr>
          <w:rFonts w:hint="eastAsia"/>
        </w:rPr>
      </w:pPr>
    </w:p>
    <w:p w14:paraId="7C20DAE3" w14:textId="77777777" w:rsidR="00563D0B" w:rsidRDefault="00563D0B">
      <w:pPr>
        <w:rPr>
          <w:rFonts w:hint="eastAsia"/>
        </w:rPr>
      </w:pPr>
      <w:r>
        <w:rPr>
          <w:rFonts w:hint="eastAsia"/>
        </w:rPr>
        <w:t>建筑类组词</w:t>
      </w:r>
    </w:p>
    <w:p w14:paraId="62495488" w14:textId="77777777" w:rsidR="00563D0B" w:rsidRDefault="00563D0B">
      <w:pPr>
        <w:rPr>
          <w:rFonts w:hint="eastAsia"/>
        </w:rPr>
      </w:pPr>
      <w:r>
        <w:rPr>
          <w:rFonts w:hint="eastAsia"/>
        </w:rPr>
        <w:t>以“宫”为核心的建筑类词汇多与帝王居所或宗教场所相关。例如，“宫殿”（gōng diàn）指帝王居住的宏伟建筑群，如“故宫”（gù gōng）即明清两代的皇家宫殿；“皇宫”（huáng gōng）泛指帝王统治的核心区域。神话传说中的“天宫”（tiān gōng）象征天界神明的居所，而“龙宫”（lóng gōng）则与水族神话相关。此外，“少年宫”（shào nián gōng）作为现代文化场所，延续了“宫”字的文化教育功能。</w:t>
      </w:r>
    </w:p>
    <w:p w14:paraId="64446EB9" w14:textId="77777777" w:rsidR="00563D0B" w:rsidRDefault="00563D0B">
      <w:pPr>
        <w:rPr>
          <w:rFonts w:hint="eastAsia"/>
        </w:rPr>
      </w:pPr>
    </w:p>
    <w:p w14:paraId="521805CE" w14:textId="77777777" w:rsidR="00563D0B" w:rsidRDefault="00563D0B">
      <w:pPr>
        <w:rPr>
          <w:rFonts w:hint="eastAsia"/>
        </w:rPr>
      </w:pPr>
    </w:p>
    <w:p w14:paraId="613C16A8" w14:textId="77777777" w:rsidR="00563D0B" w:rsidRDefault="00563D0B">
      <w:pPr>
        <w:rPr>
          <w:rFonts w:hint="eastAsia"/>
        </w:rPr>
      </w:pPr>
      <w:r>
        <w:rPr>
          <w:rFonts w:hint="eastAsia"/>
        </w:rPr>
        <w:t>天文与医学类组词</w:t>
      </w:r>
    </w:p>
    <w:p w14:paraId="406C75B6" w14:textId="77777777" w:rsidR="00563D0B" w:rsidRDefault="00563D0B">
      <w:pPr>
        <w:rPr>
          <w:rFonts w:hint="eastAsia"/>
        </w:rPr>
      </w:pPr>
      <w:r>
        <w:rPr>
          <w:rFonts w:hint="eastAsia"/>
        </w:rPr>
        <w:t>在天文领域，“十二宫”（shí èr gōng）指黄道十二等分区域，对应占星学中的星座划分；“九宫格”（jiǔ gōng gé）则源于古代术数，用于布局或计算。医学领域中，“宫颈”（gōng jǐng）指子宫颈部位，“刮宫”（guā gōng）为妇科手术术语，“宫外孕”（gōng wài yùn）描述胚胎着床异常的病理状态。这些词汇体现了“宫”字在人体解剖学中的延伸意义。</w:t>
      </w:r>
    </w:p>
    <w:p w14:paraId="5FED686A" w14:textId="77777777" w:rsidR="00563D0B" w:rsidRDefault="00563D0B">
      <w:pPr>
        <w:rPr>
          <w:rFonts w:hint="eastAsia"/>
        </w:rPr>
      </w:pPr>
    </w:p>
    <w:p w14:paraId="6C1368CA" w14:textId="77777777" w:rsidR="00563D0B" w:rsidRDefault="00563D0B">
      <w:pPr>
        <w:rPr>
          <w:rFonts w:hint="eastAsia"/>
        </w:rPr>
      </w:pPr>
    </w:p>
    <w:p w14:paraId="7A2B3059" w14:textId="77777777" w:rsidR="00563D0B" w:rsidRDefault="00563D0B">
      <w:pPr>
        <w:rPr>
          <w:rFonts w:hint="eastAsia"/>
        </w:rPr>
      </w:pPr>
      <w:r>
        <w:rPr>
          <w:rFonts w:hint="eastAsia"/>
        </w:rPr>
        <w:t>文化与神话类组词</w:t>
      </w:r>
    </w:p>
    <w:p w14:paraId="79DDD260" w14:textId="77777777" w:rsidR="00563D0B" w:rsidRDefault="00563D0B">
      <w:pPr>
        <w:rPr>
          <w:rFonts w:hint="eastAsia"/>
        </w:rPr>
      </w:pPr>
      <w:r>
        <w:rPr>
          <w:rFonts w:hint="eastAsia"/>
        </w:rPr>
        <w:t>成语“蟾宫折桂”（chán gōng zhé guì）以月宫折取桂枝比喻科举及第，源自古代神话；“一片宫商”（yī piàn gōng shāng）形容音乐和谐优美，其中“宫商”为古代五声音阶的前两音。神话传说中的“蟾宫”（chán gōng）即月宫，而“仙宫”（xiān gōng）则泛指神仙居所。这些词汇通过文学意象深化了“宫”字的文化内涵。</w:t>
      </w:r>
    </w:p>
    <w:p w14:paraId="27053D49" w14:textId="77777777" w:rsidR="00563D0B" w:rsidRDefault="00563D0B">
      <w:pPr>
        <w:rPr>
          <w:rFonts w:hint="eastAsia"/>
        </w:rPr>
      </w:pPr>
    </w:p>
    <w:p w14:paraId="7D4014D8" w14:textId="77777777" w:rsidR="00563D0B" w:rsidRDefault="00563D0B">
      <w:pPr>
        <w:rPr>
          <w:rFonts w:hint="eastAsia"/>
        </w:rPr>
      </w:pPr>
    </w:p>
    <w:p w14:paraId="46286EFF" w14:textId="77777777" w:rsidR="00563D0B" w:rsidRDefault="00563D0B">
      <w:pPr>
        <w:rPr>
          <w:rFonts w:hint="eastAsia"/>
        </w:rPr>
      </w:pPr>
      <w:r>
        <w:rPr>
          <w:rFonts w:hint="eastAsia"/>
        </w:rPr>
        <w:t>历史与地理类组词</w:t>
      </w:r>
    </w:p>
    <w:p w14:paraId="31DCB5D6" w14:textId="77777777" w:rsidR="00563D0B" w:rsidRDefault="00563D0B">
      <w:pPr>
        <w:rPr>
          <w:rFonts w:hint="eastAsia"/>
        </w:rPr>
      </w:pPr>
      <w:r>
        <w:rPr>
          <w:rFonts w:hint="eastAsia"/>
        </w:rPr>
        <w:t>历史建筑如“阿房宫”（ē páng gōng）为秦代未完工的宫殿遗址，“大明宫”（dà míng gōng）是唐代长安城的政治中心。地理名称中，“雍和宫”（yōng hé gōng）位于北京，原为藏传佛教寺院；“乾清宫”（qián qīng gōng）为故宫内廷后三宫之一。这些词汇承载着特定历史时期的建筑风貌与文化记忆。</w:t>
      </w:r>
    </w:p>
    <w:p w14:paraId="44E34899" w14:textId="77777777" w:rsidR="00563D0B" w:rsidRDefault="00563D0B">
      <w:pPr>
        <w:rPr>
          <w:rFonts w:hint="eastAsia"/>
        </w:rPr>
      </w:pPr>
    </w:p>
    <w:p w14:paraId="6283C56C" w14:textId="77777777" w:rsidR="00563D0B" w:rsidRDefault="00563D0B">
      <w:pPr>
        <w:rPr>
          <w:rFonts w:hint="eastAsia"/>
        </w:rPr>
      </w:pPr>
    </w:p>
    <w:p w14:paraId="60995F6B" w14:textId="77777777" w:rsidR="00563D0B" w:rsidRDefault="00563D0B">
      <w:pPr>
        <w:rPr>
          <w:rFonts w:hint="eastAsia"/>
        </w:rPr>
      </w:pPr>
      <w:r>
        <w:rPr>
          <w:rFonts w:hint="eastAsia"/>
        </w:rPr>
        <w:t>其他特殊组词</w:t>
      </w:r>
    </w:p>
    <w:p w14:paraId="32663B3E" w14:textId="77777777" w:rsidR="00563D0B" w:rsidRDefault="00563D0B">
      <w:pPr>
        <w:rPr>
          <w:rFonts w:hint="eastAsia"/>
        </w:rPr>
      </w:pPr>
      <w:r>
        <w:rPr>
          <w:rFonts w:hint="eastAsia"/>
        </w:rPr>
        <w:t>“迷宫”（mí gōng）指结构复杂的路径系统，常用于比喻复杂情境；“冷宫”（lěng gōng）原指失宠妃嫔的居所，现引申为被冷落的境地。此外，“宫调”（gōng diào）为古代音乐术语，指乐曲的调式；“宫刑”（gōng xíng）则是古代残酷的肉刑之一。这些词汇展现了“宫”字在不同语境中的语义扩展。</w:t>
      </w:r>
    </w:p>
    <w:p w14:paraId="4B45D47C" w14:textId="77777777" w:rsidR="00563D0B" w:rsidRDefault="00563D0B">
      <w:pPr>
        <w:rPr>
          <w:rFonts w:hint="eastAsia"/>
        </w:rPr>
      </w:pPr>
    </w:p>
    <w:p w14:paraId="7325A18E" w14:textId="77777777" w:rsidR="00563D0B" w:rsidRDefault="00563D0B">
      <w:pPr>
        <w:rPr>
          <w:rFonts w:hint="eastAsia"/>
        </w:rPr>
      </w:pPr>
    </w:p>
    <w:p w14:paraId="5D8B5FF4" w14:textId="77777777" w:rsidR="00563D0B" w:rsidRDefault="00563D0B">
      <w:pPr>
        <w:rPr>
          <w:rFonts w:hint="eastAsia"/>
        </w:rPr>
      </w:pPr>
      <w:r>
        <w:rPr>
          <w:rFonts w:hint="eastAsia"/>
        </w:rPr>
        <w:t>从帝王宫殿到神话仙境，从人体器官到天文术语，“宫”字的组词系统折射出汉字文化的多元性与包容性。其拼音“gōng”不仅承载着语言符号的功能，更成为连接历史、文化与现实的桥梁。</w:t>
      </w:r>
    </w:p>
    <w:p w14:paraId="0A67F8F9" w14:textId="77777777" w:rsidR="00563D0B" w:rsidRDefault="00563D0B">
      <w:pPr>
        <w:rPr>
          <w:rFonts w:hint="eastAsia"/>
        </w:rPr>
      </w:pPr>
    </w:p>
    <w:p w14:paraId="5C9BE79C" w14:textId="77777777" w:rsidR="00563D0B" w:rsidRDefault="00563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74035" w14:textId="51C70F1F" w:rsidR="00EC7100" w:rsidRDefault="00EC7100"/>
    <w:sectPr w:rsidR="00EC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00"/>
    <w:rsid w:val="00563D0B"/>
    <w:rsid w:val="00EC3316"/>
    <w:rsid w:val="00E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1EAEA-B6CB-4E5E-9634-3620C13E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