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7856" w14:textId="77777777" w:rsidR="00695439" w:rsidRDefault="00695439">
      <w:pPr>
        <w:rPr>
          <w:rFonts w:hint="eastAsia"/>
        </w:rPr>
      </w:pPr>
      <w:r>
        <w:rPr>
          <w:rFonts w:hint="eastAsia"/>
        </w:rPr>
        <w:t>《竹石》拼音：zhú shí</w:t>
      </w:r>
    </w:p>
    <w:p w14:paraId="2029DCA6" w14:textId="77777777" w:rsidR="00695439" w:rsidRDefault="00695439">
      <w:pPr>
        <w:rPr>
          <w:rFonts w:hint="eastAsia"/>
        </w:rPr>
      </w:pPr>
      <w:r>
        <w:rPr>
          <w:rFonts w:hint="eastAsia"/>
        </w:rPr>
        <w:t>在中国古代文学的璀璨星空中，《竹石》以其独特的魅力闪耀着。这首诗出自清代诗人郑燮（号板桥）之手，它不仅是一首描绘自然景观的佳作，更是诗人借物抒怀、表达个人志向与品格的写照。诗题中的“竹”代表坚韧不拔的精神，“石”则象征着坚定不移的决心。</w:t>
      </w:r>
    </w:p>
    <w:p w14:paraId="59657C63" w14:textId="77777777" w:rsidR="00695439" w:rsidRDefault="00695439">
      <w:pPr>
        <w:rPr>
          <w:rFonts w:hint="eastAsia"/>
        </w:rPr>
      </w:pPr>
    </w:p>
    <w:p w14:paraId="30F31089" w14:textId="77777777" w:rsidR="00695439" w:rsidRDefault="00695439">
      <w:pPr>
        <w:rPr>
          <w:rFonts w:hint="eastAsia"/>
        </w:rPr>
      </w:pPr>
      <w:r>
        <w:rPr>
          <w:rFonts w:hint="eastAsia"/>
        </w:rPr>
        <w:t xml:space="preserve"> </w:t>
      </w:r>
    </w:p>
    <w:p w14:paraId="38DCA72D" w14:textId="77777777" w:rsidR="00695439" w:rsidRDefault="00695439">
      <w:pPr>
        <w:rPr>
          <w:rFonts w:hint="eastAsia"/>
        </w:rPr>
      </w:pPr>
      <w:r>
        <w:rPr>
          <w:rFonts w:hint="eastAsia"/>
        </w:rPr>
        <w:t>《竹石》原文及释义</w:t>
      </w:r>
    </w:p>
    <w:p w14:paraId="6A2A4930" w14:textId="77777777" w:rsidR="00695439" w:rsidRDefault="00695439">
      <w:pPr>
        <w:rPr>
          <w:rFonts w:hint="eastAsia"/>
        </w:rPr>
      </w:pPr>
      <w:r>
        <w:rPr>
          <w:rFonts w:hint="eastAsia"/>
        </w:rPr>
        <w:t>“咬定青山不放松，立根原在破岩中。千磨万击还坚劲，任尔东西南北风。”这四句诗简洁而有力地勾勒出了一幅生动的画面：竹子紧紧扎根于岩石缝隙之中，尽管周围环境恶劣，却依然挺立不倒，显示出顽强的生命力和不可动摇的意志。通过这样的描写，诗人表达了自己对于理想的执着追求以及面对困难时毫不退缩的态度。</w:t>
      </w:r>
    </w:p>
    <w:p w14:paraId="759DFF83" w14:textId="77777777" w:rsidR="00695439" w:rsidRDefault="00695439">
      <w:pPr>
        <w:rPr>
          <w:rFonts w:hint="eastAsia"/>
        </w:rPr>
      </w:pPr>
    </w:p>
    <w:p w14:paraId="0D80EE64" w14:textId="77777777" w:rsidR="00695439" w:rsidRDefault="00695439">
      <w:pPr>
        <w:rPr>
          <w:rFonts w:hint="eastAsia"/>
        </w:rPr>
      </w:pPr>
      <w:r>
        <w:rPr>
          <w:rFonts w:hint="eastAsia"/>
        </w:rPr>
        <w:t xml:space="preserve"> </w:t>
      </w:r>
    </w:p>
    <w:p w14:paraId="6F8C1A52" w14:textId="77777777" w:rsidR="00695439" w:rsidRDefault="00695439">
      <w:pPr>
        <w:rPr>
          <w:rFonts w:hint="eastAsia"/>
        </w:rPr>
      </w:pPr>
      <w:r>
        <w:rPr>
          <w:rFonts w:hint="eastAsia"/>
        </w:rPr>
        <w:t>作者简介与创作背景</w:t>
      </w:r>
    </w:p>
    <w:p w14:paraId="1B31D610" w14:textId="77777777" w:rsidR="00695439" w:rsidRDefault="00695439">
      <w:pPr>
        <w:rPr>
          <w:rFonts w:hint="eastAsia"/>
        </w:rPr>
      </w:pPr>
      <w:r>
        <w:rPr>
          <w:rFonts w:hint="eastAsia"/>
        </w:rPr>
        <w:t>郑燮，字克柔，号板桥，江苏兴化人，是清朝著名的书画家、文学家。他一生清廉正直，在官场上不愿同流合污，因此多次遭贬谪。然而，这些挫折并没有打倒这位坚强的文人，反而使他的作品更显深刻。《竹石》正是在这种背景下诞生的作品之一，反映了作者内心深处那份对自由、正义的渴望，以及对人生坎坷路途上保持乐观向上精神状态的决心。</w:t>
      </w:r>
    </w:p>
    <w:p w14:paraId="01204D3E" w14:textId="77777777" w:rsidR="00695439" w:rsidRDefault="00695439">
      <w:pPr>
        <w:rPr>
          <w:rFonts w:hint="eastAsia"/>
        </w:rPr>
      </w:pPr>
    </w:p>
    <w:p w14:paraId="6335D535" w14:textId="77777777" w:rsidR="00695439" w:rsidRDefault="00695439">
      <w:pPr>
        <w:rPr>
          <w:rFonts w:hint="eastAsia"/>
        </w:rPr>
      </w:pPr>
      <w:r>
        <w:rPr>
          <w:rFonts w:hint="eastAsia"/>
        </w:rPr>
        <w:t xml:space="preserve"> </w:t>
      </w:r>
    </w:p>
    <w:p w14:paraId="18702D6F" w14:textId="77777777" w:rsidR="00695439" w:rsidRDefault="00695439">
      <w:pPr>
        <w:rPr>
          <w:rFonts w:hint="eastAsia"/>
        </w:rPr>
      </w:pPr>
      <w:r>
        <w:rPr>
          <w:rFonts w:hint="eastAsia"/>
        </w:rPr>
        <w:t>艺术特色与价值</w:t>
      </w:r>
    </w:p>
    <w:p w14:paraId="6F895481" w14:textId="77777777" w:rsidR="00695439" w:rsidRDefault="00695439">
      <w:pPr>
        <w:rPr>
          <w:rFonts w:hint="eastAsia"/>
        </w:rPr>
      </w:pPr>
      <w:r>
        <w:rPr>
          <w:rFonts w:hint="eastAsia"/>
        </w:rPr>
        <w:t>从艺术角度来看，《竹石》具有很高的美学价值。诗歌运用了拟人的手法，将竹子赋予了人类的情感和性格特征，使得整首诗更加生动形象；通过对自然景象的细腻刻画，成功营造出了一种宁静致远而又充满力量的艺术氛围；诗人巧妙地借助竹子的形象来隐喻自己的人格理想，达到了物我合一的艺术境界。这种创作手法不仅体现了中国古典诗词的独特魅力，也为后世留下了宝贵的文化遗产。</w:t>
      </w:r>
    </w:p>
    <w:p w14:paraId="6420B479" w14:textId="77777777" w:rsidR="00695439" w:rsidRDefault="00695439">
      <w:pPr>
        <w:rPr>
          <w:rFonts w:hint="eastAsia"/>
        </w:rPr>
      </w:pPr>
    </w:p>
    <w:p w14:paraId="1FE37F65" w14:textId="77777777" w:rsidR="00695439" w:rsidRDefault="00695439">
      <w:pPr>
        <w:rPr>
          <w:rFonts w:hint="eastAsia"/>
        </w:rPr>
      </w:pPr>
      <w:r>
        <w:rPr>
          <w:rFonts w:hint="eastAsia"/>
        </w:rPr>
        <w:t xml:space="preserve"> </w:t>
      </w:r>
    </w:p>
    <w:p w14:paraId="584116AB" w14:textId="77777777" w:rsidR="00695439" w:rsidRDefault="00695439">
      <w:pPr>
        <w:rPr>
          <w:rFonts w:hint="eastAsia"/>
        </w:rPr>
      </w:pPr>
      <w:r>
        <w:rPr>
          <w:rFonts w:hint="eastAsia"/>
        </w:rPr>
        <w:t>《竹石》对后世的影响</w:t>
      </w:r>
    </w:p>
    <w:p w14:paraId="58E19786" w14:textId="77777777" w:rsidR="00695439" w:rsidRDefault="00695439">
      <w:pPr>
        <w:rPr>
          <w:rFonts w:hint="eastAsia"/>
        </w:rPr>
      </w:pPr>
      <w:r>
        <w:rPr>
          <w:rFonts w:hint="eastAsia"/>
        </w:rPr>
        <w:t>自问世以来，《竹石》便受到了广泛的关注和喜爱。无数读者被其深刻的内涵所打动，并从中汲取到了积极向上的力量。不仅如此，这首诗还在一定程度上影响了后来的文学创作，许多作家都尝试着以不同的方式去诠释和传承其中蕴含的精神品质。可以说，《竹石》不仅仅是一首简单的咏物诗，更是中华民族优秀传统文化的重要组成部分，永远激励着人们勇敢面对生活中的各种挑战。</w:t>
      </w:r>
    </w:p>
    <w:p w14:paraId="58170436" w14:textId="77777777" w:rsidR="00695439" w:rsidRDefault="00695439">
      <w:pPr>
        <w:rPr>
          <w:rFonts w:hint="eastAsia"/>
        </w:rPr>
      </w:pPr>
    </w:p>
    <w:p w14:paraId="337FF46A" w14:textId="77777777" w:rsidR="00695439" w:rsidRDefault="00695439">
      <w:pPr>
        <w:rPr>
          <w:rFonts w:hint="eastAsia"/>
        </w:rPr>
      </w:pPr>
      <w:r>
        <w:rPr>
          <w:rFonts w:hint="eastAsia"/>
        </w:rPr>
        <w:t>本文是由每日作文网(2345lzwz.com)为大家创作</w:t>
      </w:r>
    </w:p>
    <w:p w14:paraId="53F801D2" w14:textId="060972A6" w:rsidR="00323040" w:rsidRDefault="00323040"/>
    <w:sectPr w:rsidR="00323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40"/>
    <w:rsid w:val="00323040"/>
    <w:rsid w:val="004F584A"/>
    <w:rsid w:val="0069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63C84-666D-496E-9B52-D2EF3A2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040"/>
    <w:rPr>
      <w:rFonts w:cstheme="majorBidi"/>
      <w:color w:val="2F5496" w:themeColor="accent1" w:themeShade="BF"/>
      <w:sz w:val="28"/>
      <w:szCs w:val="28"/>
    </w:rPr>
  </w:style>
  <w:style w:type="character" w:customStyle="1" w:styleId="50">
    <w:name w:val="标题 5 字符"/>
    <w:basedOn w:val="a0"/>
    <w:link w:val="5"/>
    <w:uiPriority w:val="9"/>
    <w:semiHidden/>
    <w:rsid w:val="00323040"/>
    <w:rPr>
      <w:rFonts w:cstheme="majorBidi"/>
      <w:color w:val="2F5496" w:themeColor="accent1" w:themeShade="BF"/>
      <w:sz w:val="24"/>
    </w:rPr>
  </w:style>
  <w:style w:type="character" w:customStyle="1" w:styleId="60">
    <w:name w:val="标题 6 字符"/>
    <w:basedOn w:val="a0"/>
    <w:link w:val="6"/>
    <w:uiPriority w:val="9"/>
    <w:semiHidden/>
    <w:rsid w:val="00323040"/>
    <w:rPr>
      <w:rFonts w:cstheme="majorBidi"/>
      <w:b/>
      <w:bCs/>
      <w:color w:val="2F5496" w:themeColor="accent1" w:themeShade="BF"/>
    </w:rPr>
  </w:style>
  <w:style w:type="character" w:customStyle="1" w:styleId="70">
    <w:name w:val="标题 7 字符"/>
    <w:basedOn w:val="a0"/>
    <w:link w:val="7"/>
    <w:uiPriority w:val="9"/>
    <w:semiHidden/>
    <w:rsid w:val="00323040"/>
    <w:rPr>
      <w:rFonts w:cstheme="majorBidi"/>
      <w:b/>
      <w:bCs/>
      <w:color w:val="595959" w:themeColor="text1" w:themeTint="A6"/>
    </w:rPr>
  </w:style>
  <w:style w:type="character" w:customStyle="1" w:styleId="80">
    <w:name w:val="标题 8 字符"/>
    <w:basedOn w:val="a0"/>
    <w:link w:val="8"/>
    <w:uiPriority w:val="9"/>
    <w:semiHidden/>
    <w:rsid w:val="00323040"/>
    <w:rPr>
      <w:rFonts w:cstheme="majorBidi"/>
      <w:color w:val="595959" w:themeColor="text1" w:themeTint="A6"/>
    </w:rPr>
  </w:style>
  <w:style w:type="character" w:customStyle="1" w:styleId="90">
    <w:name w:val="标题 9 字符"/>
    <w:basedOn w:val="a0"/>
    <w:link w:val="9"/>
    <w:uiPriority w:val="9"/>
    <w:semiHidden/>
    <w:rsid w:val="00323040"/>
    <w:rPr>
      <w:rFonts w:eastAsiaTheme="majorEastAsia" w:cstheme="majorBidi"/>
      <w:color w:val="595959" w:themeColor="text1" w:themeTint="A6"/>
    </w:rPr>
  </w:style>
  <w:style w:type="paragraph" w:styleId="a3">
    <w:name w:val="Title"/>
    <w:basedOn w:val="a"/>
    <w:next w:val="a"/>
    <w:link w:val="a4"/>
    <w:uiPriority w:val="10"/>
    <w:qFormat/>
    <w:rsid w:val="00323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040"/>
    <w:pPr>
      <w:spacing w:before="160"/>
      <w:jc w:val="center"/>
    </w:pPr>
    <w:rPr>
      <w:i/>
      <w:iCs/>
      <w:color w:val="404040" w:themeColor="text1" w:themeTint="BF"/>
    </w:rPr>
  </w:style>
  <w:style w:type="character" w:customStyle="1" w:styleId="a8">
    <w:name w:val="引用 字符"/>
    <w:basedOn w:val="a0"/>
    <w:link w:val="a7"/>
    <w:uiPriority w:val="29"/>
    <w:rsid w:val="00323040"/>
    <w:rPr>
      <w:i/>
      <w:iCs/>
      <w:color w:val="404040" w:themeColor="text1" w:themeTint="BF"/>
    </w:rPr>
  </w:style>
  <w:style w:type="paragraph" w:styleId="a9">
    <w:name w:val="List Paragraph"/>
    <w:basedOn w:val="a"/>
    <w:uiPriority w:val="34"/>
    <w:qFormat/>
    <w:rsid w:val="00323040"/>
    <w:pPr>
      <w:ind w:left="720"/>
      <w:contextualSpacing/>
    </w:pPr>
  </w:style>
  <w:style w:type="character" w:styleId="aa">
    <w:name w:val="Intense Emphasis"/>
    <w:basedOn w:val="a0"/>
    <w:uiPriority w:val="21"/>
    <w:qFormat/>
    <w:rsid w:val="00323040"/>
    <w:rPr>
      <w:i/>
      <w:iCs/>
      <w:color w:val="2F5496" w:themeColor="accent1" w:themeShade="BF"/>
    </w:rPr>
  </w:style>
  <w:style w:type="paragraph" w:styleId="ab">
    <w:name w:val="Intense Quote"/>
    <w:basedOn w:val="a"/>
    <w:next w:val="a"/>
    <w:link w:val="ac"/>
    <w:uiPriority w:val="30"/>
    <w:qFormat/>
    <w:rsid w:val="00323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040"/>
    <w:rPr>
      <w:i/>
      <w:iCs/>
      <w:color w:val="2F5496" w:themeColor="accent1" w:themeShade="BF"/>
    </w:rPr>
  </w:style>
  <w:style w:type="character" w:styleId="ad">
    <w:name w:val="Intense Reference"/>
    <w:basedOn w:val="a0"/>
    <w:uiPriority w:val="32"/>
    <w:qFormat/>
    <w:rsid w:val="00323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