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9E1B" w14:textId="77777777" w:rsidR="00BE201F" w:rsidRDefault="00BE201F">
      <w:pPr>
        <w:rPr>
          <w:rFonts w:hint="eastAsia"/>
        </w:rPr>
      </w:pPr>
      <w:r>
        <w:rPr>
          <w:rFonts w:hint="eastAsia"/>
        </w:rPr>
        <w:t>chuàng yè wèi bàn ér zhōng dào bēng cú</w:t>
      </w:r>
    </w:p>
    <w:p w14:paraId="0A30FC4E" w14:textId="77777777" w:rsidR="00BE201F" w:rsidRDefault="00BE201F">
      <w:pPr>
        <w:rPr>
          <w:rFonts w:hint="eastAsia"/>
        </w:rPr>
      </w:pPr>
      <w:r>
        <w:rPr>
          <w:rFonts w:hint="eastAsia"/>
        </w:rPr>
        <w:t>创业未半而中道崩殂的拼音：“chuàng yè wèi bàn ér zhōng dào bēng cú”。“创业未半而中道崩殂”这句出自《三国志·蜀书·先主传》裴松之注引的《汉晋春秋》，原意是指刘备在创建蜀国基业的过程中，尚未完成就去世了。这句话不仅是对历史人物命运的一种描述，也成为了后世形容壮志未酬、事业中途夭折的一个常用表达。它蕴含着深刻的哲理和警示意义，提醒人们在追求目标时必须要有足够的准备和毅力。</w:t>
      </w:r>
    </w:p>
    <w:p w14:paraId="401671EA" w14:textId="77777777" w:rsidR="00BE201F" w:rsidRDefault="00BE201F">
      <w:pPr>
        <w:rPr>
          <w:rFonts w:hint="eastAsia"/>
        </w:rPr>
      </w:pPr>
    </w:p>
    <w:p w14:paraId="4C935807" w14:textId="77777777" w:rsidR="00BE201F" w:rsidRDefault="00BE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8B18C" w14:textId="77777777" w:rsidR="00BE201F" w:rsidRDefault="00BE201F">
      <w:pPr>
        <w:rPr>
          <w:rFonts w:hint="eastAsia"/>
        </w:rPr>
      </w:pPr>
      <w:r>
        <w:rPr>
          <w:rFonts w:hint="eastAsia"/>
        </w:rPr>
        <w:t>历史背景下的诠释</w:t>
      </w:r>
    </w:p>
    <w:p w14:paraId="16BC6AF1" w14:textId="77777777" w:rsidR="00BE201F" w:rsidRDefault="00BE201F">
      <w:pPr>
        <w:rPr>
          <w:rFonts w:hint="eastAsia"/>
        </w:rPr>
      </w:pPr>
      <w:r>
        <w:rPr>
          <w:rFonts w:hint="eastAsia"/>
        </w:rPr>
        <w:t>东汉末年，天下大乱，群雄并起。在这个波澜壮阔的时代背景下，刘备以匡扶汉室为己任，联合诸葛亮等贤才，历经千辛万苦，终于建立了蜀汉政权。然而，正当他准备进一步实现自己的理想时，却因病逝世于白帝城，享年六十三岁。他的离去不仅给蜀汉带来了巨大的损失，也象征着一个英雄时代的结束。“创业未半而中道崩殂”的悲怆，成为了那个时代无数仁人志士心中无法抹去的痛楚。</w:t>
      </w:r>
    </w:p>
    <w:p w14:paraId="4895FBF6" w14:textId="77777777" w:rsidR="00BE201F" w:rsidRDefault="00BE201F">
      <w:pPr>
        <w:rPr>
          <w:rFonts w:hint="eastAsia"/>
        </w:rPr>
      </w:pPr>
    </w:p>
    <w:p w14:paraId="58C4436B" w14:textId="77777777" w:rsidR="00BE201F" w:rsidRDefault="00BE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455A4" w14:textId="77777777" w:rsidR="00BE201F" w:rsidRDefault="00BE201F">
      <w:pPr>
        <w:rPr>
          <w:rFonts w:hint="eastAsia"/>
        </w:rPr>
      </w:pPr>
      <w:r>
        <w:rPr>
          <w:rFonts w:hint="eastAsia"/>
        </w:rPr>
        <w:t>文化影响与哲学思考</w:t>
      </w:r>
    </w:p>
    <w:p w14:paraId="0D83A73A" w14:textId="77777777" w:rsidR="00BE201F" w:rsidRDefault="00BE201F">
      <w:pPr>
        <w:rPr>
          <w:rFonts w:hint="eastAsia"/>
        </w:rPr>
      </w:pPr>
      <w:r>
        <w:rPr>
          <w:rFonts w:hint="eastAsia"/>
        </w:rPr>
        <w:t>此语流传至今，已超越了其原始的历史事件，成为一种普遍的文化符号。它出现在文学作品、影视剧中，乃至日常对话里，用以感叹那些未能善始善终的事情。从哲学角度看，“创业未半而中道崩殂”提醒我们，任何伟大的事业都需要长期的努力和坚持不懈的精神。即使面对困难和挑战，也不应轻易放弃。它也反映了生命的无常性和不可预测性，告诫人们珍惜当下，努力把握住每一个机会，将理想转化为现实。</w:t>
      </w:r>
    </w:p>
    <w:p w14:paraId="09539DE9" w14:textId="77777777" w:rsidR="00BE201F" w:rsidRDefault="00BE201F">
      <w:pPr>
        <w:rPr>
          <w:rFonts w:hint="eastAsia"/>
        </w:rPr>
      </w:pPr>
    </w:p>
    <w:p w14:paraId="3DB75E0E" w14:textId="77777777" w:rsidR="00BE201F" w:rsidRDefault="00BE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01D4B" w14:textId="77777777" w:rsidR="00BE201F" w:rsidRDefault="00BE201F">
      <w:pPr>
        <w:rPr>
          <w:rFonts w:hint="eastAsia"/>
        </w:rPr>
      </w:pPr>
      <w:r>
        <w:rPr>
          <w:rFonts w:hint="eastAsia"/>
        </w:rPr>
        <w:t>现代视角中的启示</w:t>
      </w:r>
    </w:p>
    <w:p w14:paraId="5BCB0EE8" w14:textId="77777777" w:rsidR="00BE201F" w:rsidRDefault="00BE201F">
      <w:pPr>
        <w:rPr>
          <w:rFonts w:hint="eastAsia"/>
        </w:rPr>
      </w:pPr>
      <w:r>
        <w:rPr>
          <w:rFonts w:hint="eastAsia"/>
        </w:rPr>
        <w:t>在现代社会，“创业未半而中道崩殂”的理念同样具有重要的现实意义。创业者们常常面临着资金短缺、市场竞争激烈等各种问题，在这个过程中很容易遭遇挫折甚至失败。但是，真正的成功往往来自于克服这些障碍后的坚持。因此，当提到这句话时，我们应该从中汲取力量，学习古人那份坚定不移的决心，以及面对逆境时不屈不挠的态度。无论是在个人成长还是职业发展中，都应当铭记这份精神遗产，勇敢地迎接未来的挑战。</w:t>
      </w:r>
    </w:p>
    <w:p w14:paraId="7B1CF4DA" w14:textId="77777777" w:rsidR="00BE201F" w:rsidRDefault="00BE201F">
      <w:pPr>
        <w:rPr>
          <w:rFonts w:hint="eastAsia"/>
        </w:rPr>
      </w:pPr>
    </w:p>
    <w:p w14:paraId="579BB1BC" w14:textId="77777777" w:rsidR="00BE201F" w:rsidRDefault="00BE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CC24E" w14:textId="77777777" w:rsidR="00BE201F" w:rsidRDefault="00BE201F">
      <w:pPr>
        <w:rPr>
          <w:rFonts w:hint="eastAsia"/>
        </w:rPr>
      </w:pPr>
      <w:r>
        <w:rPr>
          <w:rFonts w:hint="eastAsia"/>
        </w:rPr>
        <w:t>最后的总结</w:t>
      </w:r>
    </w:p>
    <w:p w14:paraId="01884457" w14:textId="77777777" w:rsidR="00BE201F" w:rsidRDefault="00BE201F">
      <w:pPr>
        <w:rPr>
          <w:rFonts w:hint="eastAsia"/>
        </w:rPr>
      </w:pPr>
      <w:r>
        <w:rPr>
          <w:rFonts w:hint="eastAsia"/>
        </w:rPr>
        <w:t>“创业未半而中道崩殂”不仅仅是一段历史的记录，更是一种激励人心的力量源泉。它教会我们要有远大的抱负，同时也强调了实现梦想所需要的耐心和勇气。通过理解这句话背后的故事及其所传达的价值观，我们可以更好地应对生活中的种种不确定性，并且坚定信念，向着既定的目标稳步前进。</w:t>
      </w:r>
    </w:p>
    <w:p w14:paraId="4DC33A28" w14:textId="77777777" w:rsidR="00BE201F" w:rsidRDefault="00BE201F">
      <w:pPr>
        <w:rPr>
          <w:rFonts w:hint="eastAsia"/>
        </w:rPr>
      </w:pPr>
    </w:p>
    <w:p w14:paraId="35A7B2F5" w14:textId="77777777" w:rsidR="00BE201F" w:rsidRDefault="00BE2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7AFC1" w14:textId="559AFB4E" w:rsidR="00F53C76" w:rsidRDefault="00F53C76"/>
    <w:sectPr w:rsidR="00F5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76"/>
    <w:rsid w:val="004F584A"/>
    <w:rsid w:val="00BE201F"/>
    <w:rsid w:val="00F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8574C-5439-4689-9401-352887FA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