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F616" w14:textId="77777777" w:rsidR="006C1DCE" w:rsidRDefault="006C1DCE">
      <w:pPr>
        <w:rPr>
          <w:rFonts w:hint="eastAsia"/>
        </w:rPr>
      </w:pPr>
      <w:r>
        <w:rPr>
          <w:rFonts w:hint="eastAsia"/>
        </w:rPr>
        <w:t>卉 (huì)</w:t>
      </w:r>
    </w:p>
    <w:p w14:paraId="2B476DF9" w14:textId="77777777" w:rsidR="006C1DCE" w:rsidRDefault="006C1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1F04A" w14:textId="77777777" w:rsidR="006C1DCE" w:rsidRDefault="006C1DCE">
      <w:pPr>
        <w:rPr>
          <w:rFonts w:hint="eastAsia"/>
        </w:rPr>
      </w:pPr>
      <w:r>
        <w:rPr>
          <w:rFonts w:hint="eastAsia"/>
        </w:rPr>
        <w:t>“卉”这个字在汉语中代表了草的总称，是一个充满了自然和生命力的符号。从古至今，“卉”不仅仅是一个简单的文字，它承载着中国人对植物世界的认知、情感与想象。在古代文献中，我们常常可以看到“卉”的身影，例如《诗经》中的诗句：“野有蔓草，零露漙兮”，这里所说的“蔓草”就是“卉”的一种具体表现。</w:t>
      </w:r>
    </w:p>
    <w:p w14:paraId="47C795BF" w14:textId="77777777" w:rsidR="006C1DCE" w:rsidRDefault="006C1DCE">
      <w:pPr>
        <w:rPr>
          <w:rFonts w:hint="eastAsia"/>
        </w:rPr>
      </w:pPr>
    </w:p>
    <w:p w14:paraId="7E3F325B" w14:textId="77777777" w:rsidR="006C1DCE" w:rsidRDefault="006C1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FD04C" w14:textId="77777777" w:rsidR="006C1DCE" w:rsidRDefault="006C1DCE">
      <w:pPr>
        <w:rPr>
          <w:rFonts w:hint="eastAsia"/>
        </w:rPr>
      </w:pPr>
      <w:r>
        <w:rPr>
          <w:rFonts w:hint="eastAsia"/>
        </w:rPr>
        <w:t>花卉的文化意义</w:t>
      </w:r>
    </w:p>
    <w:p w14:paraId="68477B46" w14:textId="77777777" w:rsidR="006C1DCE" w:rsidRDefault="006C1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DC39B" w14:textId="77777777" w:rsidR="006C1DCE" w:rsidRDefault="006C1DCE">
      <w:pPr>
        <w:rPr>
          <w:rFonts w:hint="eastAsia"/>
        </w:rPr>
      </w:pPr>
      <w:r>
        <w:rPr>
          <w:rFonts w:hint="eastAsia"/>
        </w:rPr>
        <w:t>在中国文化里，花卉不仅仅是美丽的象征，它们还被赋予了丰富的寓意和精神内涵。比如梅花，在寒冬中独自绽放，被视为坚韧不拔的象征；而兰花则以其清幽高洁的形象，成为文人墨客笔下的常客。菊花傲霜斗雪，象征着长寿和隐士的品格；牡丹花大色艳，是富贵和繁荣的标志。这些花卉不仅美化了人们的生活环境，更深入到了社会生活的各个层面，成为中国传统文化的重要组成部分。</w:t>
      </w:r>
    </w:p>
    <w:p w14:paraId="1F9D8209" w14:textId="77777777" w:rsidR="006C1DCE" w:rsidRDefault="006C1DCE">
      <w:pPr>
        <w:rPr>
          <w:rFonts w:hint="eastAsia"/>
        </w:rPr>
      </w:pPr>
    </w:p>
    <w:p w14:paraId="1FDBD19C" w14:textId="77777777" w:rsidR="006C1DCE" w:rsidRDefault="006C1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12A2A" w14:textId="77777777" w:rsidR="006C1DCE" w:rsidRDefault="006C1DCE">
      <w:pPr>
        <w:rPr>
          <w:rFonts w:hint="eastAsia"/>
        </w:rPr>
      </w:pPr>
      <w:r>
        <w:rPr>
          <w:rFonts w:hint="eastAsia"/>
        </w:rPr>
        <w:t>卉与中国传统节日</w:t>
      </w:r>
    </w:p>
    <w:p w14:paraId="6DB18680" w14:textId="77777777" w:rsidR="006C1DCE" w:rsidRDefault="006C1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FB1F6" w14:textId="77777777" w:rsidR="006C1DCE" w:rsidRDefault="006C1DCE">
      <w:pPr>
        <w:rPr>
          <w:rFonts w:hint="eastAsia"/>
        </w:rPr>
      </w:pPr>
      <w:r>
        <w:rPr>
          <w:rFonts w:hint="eastAsia"/>
        </w:rPr>
        <w:t>传统节日是中国文化传承的重要载体，而在众多的传统节日里，花卉也扮演着不可或缺的角色。春节时，家庭会摆放水仙、桃花等寓意吉祥如意的花卉来迎接新年；清明节扫墓祭祖时，人们习惯带上白菊表达哀思；端午节挂菖蒲驱邪避灾；中秋节赏桂花祈求团圆幸福。每个节日都伴随着特定的花卉习俗，体现了中华民族对于自然和谐共生的美好愿望。</w:t>
      </w:r>
    </w:p>
    <w:p w14:paraId="1DB21D1F" w14:textId="77777777" w:rsidR="006C1DCE" w:rsidRDefault="006C1DCE">
      <w:pPr>
        <w:rPr>
          <w:rFonts w:hint="eastAsia"/>
        </w:rPr>
      </w:pPr>
    </w:p>
    <w:p w14:paraId="769CC345" w14:textId="77777777" w:rsidR="006C1DCE" w:rsidRDefault="006C1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A9966" w14:textId="77777777" w:rsidR="006C1DCE" w:rsidRDefault="006C1DCE">
      <w:pPr>
        <w:rPr>
          <w:rFonts w:hint="eastAsia"/>
        </w:rPr>
      </w:pPr>
      <w:r>
        <w:rPr>
          <w:rFonts w:hint="eastAsia"/>
        </w:rPr>
        <w:t>卉在文学艺术中的体现</w:t>
      </w:r>
    </w:p>
    <w:p w14:paraId="44928508" w14:textId="77777777" w:rsidR="006C1DCE" w:rsidRDefault="006C1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DF064" w14:textId="77777777" w:rsidR="006C1DCE" w:rsidRDefault="006C1DCE">
      <w:pPr>
        <w:rPr>
          <w:rFonts w:hint="eastAsia"/>
        </w:rPr>
      </w:pPr>
      <w:r>
        <w:rPr>
          <w:rFonts w:hint="eastAsia"/>
        </w:rPr>
        <w:t>自古以来，花卉就成为了文学创作的重要题材之一。“卉”作为草本植物的统称，在诗词歌赋中频繁出现。诗人通过描绘各种花卉的姿态和特点，抒发个人情感或寄托理想。画家们也热衷于将花卉搬上画布，以细腻的笔触捕捉它们瞬间之美。无论是工笔重彩还是水墨写意，花卉总是能给人带来视觉上的享受以及心灵上的慰藉。在园林设计方面，巧妙运用不同种类的花卉进行布局，营造出四季变换的独特景观效果，让人们仿佛置身于一幅流动的画卷之中。</w:t>
      </w:r>
    </w:p>
    <w:p w14:paraId="7638F90D" w14:textId="77777777" w:rsidR="006C1DCE" w:rsidRDefault="006C1DCE">
      <w:pPr>
        <w:rPr>
          <w:rFonts w:hint="eastAsia"/>
        </w:rPr>
      </w:pPr>
    </w:p>
    <w:p w14:paraId="4DD92659" w14:textId="77777777" w:rsidR="006C1DCE" w:rsidRDefault="006C1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E1153" w14:textId="77777777" w:rsidR="006C1DCE" w:rsidRDefault="006C1DCE">
      <w:pPr>
        <w:rPr>
          <w:rFonts w:hint="eastAsia"/>
        </w:rPr>
      </w:pPr>
      <w:r>
        <w:rPr>
          <w:rFonts w:hint="eastAsia"/>
        </w:rPr>
        <w:t>现代生活中的卉</w:t>
      </w:r>
    </w:p>
    <w:p w14:paraId="22C9405A" w14:textId="77777777" w:rsidR="006C1DCE" w:rsidRDefault="006C1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DB04E" w14:textId="77777777" w:rsidR="006C1DCE" w:rsidRDefault="006C1DCE">
      <w:pPr>
        <w:rPr>
          <w:rFonts w:hint="eastAsia"/>
        </w:rPr>
      </w:pPr>
      <w:r>
        <w:rPr>
          <w:rFonts w:hint="eastAsia"/>
        </w:rPr>
        <w:t>进入现代社会后，“卉”的概念继续延伸和发展。随着城市化进程加快，越来越多的人开始关注室内绿化和庭院美化。花卉种植不再局限于专业园艺师手中，普通市民也可以轻松参与到这项充满乐趣的活动中来。与此互联网的发展使得购买花卉变得更加便捷，线上平台提供了丰富多样的选择。不仅如此，花卉展览、插花比赛等活动日益受到欢迎，既促进了文化交流，又增进了公众对植物知识的理解。在现代社会，“卉”依然保持着旺盛的生命力，并且以更加多元化的形式融入到人们的日常生活中。</w:t>
      </w:r>
    </w:p>
    <w:p w14:paraId="70BB1A00" w14:textId="77777777" w:rsidR="006C1DCE" w:rsidRDefault="006C1DCE">
      <w:pPr>
        <w:rPr>
          <w:rFonts w:hint="eastAsia"/>
        </w:rPr>
      </w:pPr>
    </w:p>
    <w:p w14:paraId="640A3320" w14:textId="77777777" w:rsidR="006C1DCE" w:rsidRDefault="006C1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259D3" w14:textId="54E1586D" w:rsidR="00792C46" w:rsidRDefault="00792C46"/>
    <w:sectPr w:rsidR="00792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46"/>
    <w:rsid w:val="006C1DCE"/>
    <w:rsid w:val="00792C46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F1B8A-ED1E-452E-A07F-5BE3C46E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