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828A" w14:textId="77777777" w:rsidR="00513B8C" w:rsidRDefault="00513B8C">
      <w:pPr>
        <w:rPr>
          <w:rFonts w:hint="eastAsia"/>
        </w:rPr>
      </w:pPr>
    </w:p>
    <w:p w14:paraId="46706DE0" w14:textId="77777777" w:rsidR="00513B8C" w:rsidRDefault="00513B8C">
      <w:pPr>
        <w:rPr>
          <w:rFonts w:hint="eastAsia"/>
        </w:rPr>
      </w:pPr>
      <w:r>
        <w:rPr>
          <w:rFonts w:hint="eastAsia"/>
        </w:rPr>
        <w:t>捡柴的拼音怎么写的</w:t>
      </w:r>
    </w:p>
    <w:p w14:paraId="7F47F285" w14:textId="77777777" w:rsidR="00513B8C" w:rsidRDefault="00513B8C">
      <w:pPr>
        <w:rPr>
          <w:rFonts w:hint="eastAsia"/>
        </w:rPr>
      </w:pPr>
      <w:r>
        <w:rPr>
          <w:rFonts w:hint="eastAsia"/>
        </w:rPr>
        <w:t>捡柴是一个汉语词汇，用于描述收集或拾取木柴的行为。在汉语中，“捡”指的是拾起、拣选的意思；“柴”则是指用来燃烧的木材。“捡柴”的拼音是怎样的呢？其实很简单，“捡柴”的拼音写作“jiǎn chái”。其中，“捡”的拼音为“jiǎn”，而“柴”的拼音则是“chái”。这两个字的拼音都属于普通话中的常用音节，容易学习和记忆。</w:t>
      </w:r>
    </w:p>
    <w:p w14:paraId="76894181" w14:textId="77777777" w:rsidR="00513B8C" w:rsidRDefault="00513B8C">
      <w:pPr>
        <w:rPr>
          <w:rFonts w:hint="eastAsia"/>
        </w:rPr>
      </w:pPr>
    </w:p>
    <w:p w14:paraId="259B059D" w14:textId="77777777" w:rsidR="00513B8C" w:rsidRDefault="00513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55348" w14:textId="77777777" w:rsidR="00513B8C" w:rsidRDefault="00513B8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07C1E59" w14:textId="77777777" w:rsidR="00513B8C" w:rsidRDefault="00513B8C">
      <w:pPr>
        <w:rPr>
          <w:rFonts w:hint="eastAsia"/>
        </w:rPr>
      </w:pPr>
      <w:r>
        <w:rPr>
          <w:rFonts w:hint="eastAsia"/>
        </w:rPr>
        <w:t>汉字作为中华文化的重要载体，承载着丰富的历史和文化信息。随着时代的进步，拼音作为一种辅助工具被广泛应用于汉字的学习和教学之中。对于初学者而言，掌握汉字的拼音有助于快速读出和理解汉字的基本含义。“捡柴”的拼音就是这样一个例子，通过拼音的帮助，我们可以更轻松地记住这个词汇，并正确发音。</w:t>
      </w:r>
    </w:p>
    <w:p w14:paraId="1CB23A44" w14:textId="77777777" w:rsidR="00513B8C" w:rsidRDefault="00513B8C">
      <w:pPr>
        <w:rPr>
          <w:rFonts w:hint="eastAsia"/>
        </w:rPr>
      </w:pPr>
    </w:p>
    <w:p w14:paraId="3B90ADCA" w14:textId="77777777" w:rsidR="00513B8C" w:rsidRDefault="00513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BD4B7" w14:textId="77777777" w:rsidR="00513B8C" w:rsidRDefault="00513B8C">
      <w:pPr>
        <w:rPr>
          <w:rFonts w:hint="eastAsia"/>
        </w:rPr>
      </w:pPr>
      <w:r>
        <w:rPr>
          <w:rFonts w:hint="eastAsia"/>
        </w:rPr>
        <w:t>捡柴的文化背景</w:t>
      </w:r>
    </w:p>
    <w:p w14:paraId="34964A06" w14:textId="77777777" w:rsidR="00513B8C" w:rsidRDefault="00513B8C">
      <w:pPr>
        <w:rPr>
          <w:rFonts w:hint="eastAsia"/>
        </w:rPr>
      </w:pPr>
      <w:r>
        <w:rPr>
          <w:rFonts w:hint="eastAsia"/>
        </w:rPr>
        <w:t>捡柴这一行为在中国传统文化中有着深厚的根基。过去，在农村地区，尤其是在寒冷的冬天，村民们会到森林里去捡拾掉落的树枝和枯木，以供家庭取暖和做饭之用。这种行为不仅是生存技能的一部分，也体现了人与自然和谐相处的理念。随着时间的发展，尽管现代生活方式发生了巨大的变化，但捡柴这一传统活动依然保留了下来，成为一些地方文化特色的一部分。</w:t>
      </w:r>
    </w:p>
    <w:p w14:paraId="6BC752AA" w14:textId="77777777" w:rsidR="00513B8C" w:rsidRDefault="00513B8C">
      <w:pPr>
        <w:rPr>
          <w:rFonts w:hint="eastAsia"/>
        </w:rPr>
      </w:pPr>
    </w:p>
    <w:p w14:paraId="1F7AC0A3" w14:textId="77777777" w:rsidR="00513B8C" w:rsidRDefault="00513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CE020" w14:textId="77777777" w:rsidR="00513B8C" w:rsidRDefault="00513B8C">
      <w:pPr>
        <w:rPr>
          <w:rFonts w:hint="eastAsia"/>
        </w:rPr>
      </w:pPr>
      <w:r>
        <w:rPr>
          <w:rFonts w:hint="eastAsia"/>
        </w:rPr>
        <w:t>现代社会中的捡柴</w:t>
      </w:r>
    </w:p>
    <w:p w14:paraId="509B5CE4" w14:textId="77777777" w:rsidR="00513B8C" w:rsidRDefault="00513B8C">
      <w:pPr>
        <w:rPr>
          <w:rFonts w:hint="eastAsia"/>
        </w:rPr>
      </w:pPr>
      <w:r>
        <w:rPr>
          <w:rFonts w:hint="eastAsia"/>
        </w:rPr>
        <w:t>在现代社会中，捡柴虽然不再是大多数人日常生活中不可或缺的一部分，但在某些特定情况下，它仍然具有重要意义。例如，在露营或者户外探险时，人们可能会捡拾干柴生火来烹饪食物或取暖。随着环保意识的增强，越来越多的人开始重视可持续的生活方式，利用自然环境中已经存在的资源，如捡拾掉落在地上的树枝等，而不是砍伐树木，这也是一种对环境友好的做法。</w:t>
      </w:r>
    </w:p>
    <w:p w14:paraId="1510B4F0" w14:textId="77777777" w:rsidR="00513B8C" w:rsidRDefault="00513B8C">
      <w:pPr>
        <w:rPr>
          <w:rFonts w:hint="eastAsia"/>
        </w:rPr>
      </w:pPr>
    </w:p>
    <w:p w14:paraId="5F7068AC" w14:textId="77777777" w:rsidR="00513B8C" w:rsidRDefault="00513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0C991" w14:textId="77777777" w:rsidR="00513B8C" w:rsidRDefault="00513B8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5F08E32" w14:textId="77777777" w:rsidR="00513B8C" w:rsidRDefault="00513B8C">
      <w:pPr>
        <w:rPr>
          <w:rFonts w:hint="eastAsia"/>
        </w:rPr>
      </w:pPr>
      <w:r>
        <w:rPr>
          <w:rFonts w:hint="eastAsia"/>
        </w:rPr>
        <w:t>“捡柴”的拼音“jiǎn chái”不仅帮助我们准确地发音，还引导我们思考其背后蕴含的文化价值和社会意义。从传统的农耕社会到现代社会，捡柴这一行为始终伴随着人类生活的变化和发展，反映了人与自然之间的关系变迁。了解这些知识不仅能增加我们的语言能力，还能深化对中国传统文化的理解。</w:t>
      </w:r>
    </w:p>
    <w:p w14:paraId="1E7528AA" w14:textId="77777777" w:rsidR="00513B8C" w:rsidRDefault="00513B8C">
      <w:pPr>
        <w:rPr>
          <w:rFonts w:hint="eastAsia"/>
        </w:rPr>
      </w:pPr>
    </w:p>
    <w:p w14:paraId="62D33438" w14:textId="77777777" w:rsidR="00513B8C" w:rsidRDefault="00513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F8FE4" w14:textId="77777777" w:rsidR="00513B8C" w:rsidRDefault="00513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3DAEF" w14:textId="5B872627" w:rsidR="007E4382" w:rsidRDefault="007E4382"/>
    <w:sectPr w:rsidR="007E4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82"/>
    <w:rsid w:val="00513B8C"/>
    <w:rsid w:val="007E438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9FE51-65D3-4F66-9806-A31E21FD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