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8FC1" w14:textId="77777777" w:rsidR="008C3BF5" w:rsidRDefault="008C3BF5">
      <w:pPr>
        <w:rPr>
          <w:rFonts w:hint="eastAsia"/>
        </w:rPr>
      </w:pPr>
      <w:r>
        <w:rPr>
          <w:rFonts w:hint="eastAsia"/>
        </w:rPr>
        <w:t>苔的拼音：tái 加组词</w:t>
      </w:r>
    </w:p>
    <w:p w14:paraId="001A2087" w14:textId="77777777" w:rsidR="008C3BF5" w:rsidRDefault="008C3BF5">
      <w:pPr>
        <w:rPr>
          <w:rFonts w:hint="eastAsia"/>
        </w:rPr>
      </w:pPr>
      <w:r>
        <w:rPr>
          <w:rFonts w:hint="eastAsia"/>
        </w:rPr>
        <w:t>在中国的语言文字中，“苔”字有着独特的地位。它的拼音是“tái”，在汉语词汇里，苔这个字通常与自然界的植物相关联，特别是那些生长在潮湿阴暗处的小型绿色植物。苔藓植物作为最早登陆的植物之一，在地球生态系统中扮演着重要的角色。它们不仅为土壤的形成和发展奠定了基础，而且也是许多生物栖息和繁衍的重要环境。</w:t>
      </w:r>
    </w:p>
    <w:p w14:paraId="15BF8AD0" w14:textId="77777777" w:rsidR="008C3BF5" w:rsidRDefault="008C3BF5">
      <w:pPr>
        <w:rPr>
          <w:rFonts w:hint="eastAsia"/>
        </w:rPr>
      </w:pPr>
    </w:p>
    <w:p w14:paraId="7325D8BD" w14:textId="77777777" w:rsidR="008C3BF5" w:rsidRDefault="008C3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05F7C" w14:textId="77777777" w:rsidR="008C3BF5" w:rsidRDefault="008C3BF5">
      <w:pPr>
        <w:rPr>
          <w:rFonts w:hint="eastAsia"/>
        </w:rPr>
      </w:pPr>
      <w:r>
        <w:rPr>
          <w:rFonts w:hint="eastAsia"/>
        </w:rPr>
        <w:t>苔的生物学意义</w:t>
      </w:r>
    </w:p>
    <w:p w14:paraId="7625A9F3" w14:textId="77777777" w:rsidR="008C3BF5" w:rsidRDefault="008C3BF5">
      <w:pPr>
        <w:rPr>
          <w:rFonts w:hint="eastAsia"/>
        </w:rPr>
      </w:pPr>
      <w:r>
        <w:rPr>
          <w:rFonts w:hint="eastAsia"/>
        </w:rPr>
        <w:t>苔藓（tái xiǎn）植物是一类没有真正根茎叶分化的低等植物，它们多生长于湿润、阴凉的地方。苔藓植物能够适应各种极端环境条件，从寒冷的极地到热带雨林，甚至是在岩石表面也能见到它们的身影。苔藓通过孢子繁殖后代，这使得它们能够在大范围内传播并找到适宜的生存空间。苔藓对于空气质量的变化非常敏感，因此也被用作监测环境污染程度的指示物种。</w:t>
      </w:r>
    </w:p>
    <w:p w14:paraId="76BB9ABE" w14:textId="77777777" w:rsidR="008C3BF5" w:rsidRDefault="008C3BF5">
      <w:pPr>
        <w:rPr>
          <w:rFonts w:hint="eastAsia"/>
        </w:rPr>
      </w:pPr>
    </w:p>
    <w:p w14:paraId="401A8D67" w14:textId="77777777" w:rsidR="008C3BF5" w:rsidRDefault="008C3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39578" w14:textId="77777777" w:rsidR="008C3BF5" w:rsidRDefault="008C3BF5">
      <w:pPr>
        <w:rPr>
          <w:rFonts w:hint="eastAsia"/>
        </w:rPr>
      </w:pPr>
      <w:r>
        <w:rPr>
          <w:rFonts w:hint="eastAsia"/>
        </w:rPr>
        <w:t>苔的文化寓意</w:t>
      </w:r>
    </w:p>
    <w:p w14:paraId="210058FA" w14:textId="77777777" w:rsidR="008C3BF5" w:rsidRDefault="008C3BF5">
      <w:pPr>
        <w:rPr>
          <w:rFonts w:hint="eastAsia"/>
        </w:rPr>
      </w:pPr>
      <w:r>
        <w:rPr>
          <w:rFonts w:hint="eastAsia"/>
        </w:rPr>
        <w:t>在中华文化中，苔（tái）有着丰富的象征意义。古代诗人常常用“青苔”来形容荒凉寂静之地，例如唐代诗人王维在其诗作《鹿柴》中写道：“空山不见人，但闻人语响。返景入深林，复照青苔上。”这里的青苔不仅仅是指具体的植物，更是一种意境的表现，传达出一种幽静、远离尘世的感觉。苔也象征着坚韧不拔的生命力，即使在最不利的条件下也能顽强生存。</w:t>
      </w:r>
    </w:p>
    <w:p w14:paraId="4570A820" w14:textId="77777777" w:rsidR="008C3BF5" w:rsidRDefault="008C3BF5">
      <w:pPr>
        <w:rPr>
          <w:rFonts w:hint="eastAsia"/>
        </w:rPr>
      </w:pPr>
    </w:p>
    <w:p w14:paraId="1AC0660A" w14:textId="77777777" w:rsidR="008C3BF5" w:rsidRDefault="008C3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F3F7B" w14:textId="77777777" w:rsidR="008C3BF5" w:rsidRDefault="008C3BF5">
      <w:pPr>
        <w:rPr>
          <w:rFonts w:hint="eastAsia"/>
        </w:rPr>
      </w:pPr>
      <w:r>
        <w:rPr>
          <w:rFonts w:hint="eastAsia"/>
        </w:rPr>
        <w:t>苔的实用价值</w:t>
      </w:r>
    </w:p>
    <w:p w14:paraId="387C3576" w14:textId="77777777" w:rsidR="008C3BF5" w:rsidRDefault="008C3BF5">
      <w:pPr>
        <w:rPr>
          <w:rFonts w:hint="eastAsia"/>
        </w:rPr>
      </w:pPr>
      <w:r>
        <w:rPr>
          <w:rFonts w:hint="eastAsia"/>
        </w:rPr>
        <w:t>除了美学和文化价值外，苔（tái）还具有一定的经济价值。比如，某些种类的苔藓可以用于园艺装饰，增添自然景观的层次感；还有一些苔藓被用来制作成干花或者工艺品，深受人们的喜爱。在医学领域，部分苔藓植物含有特殊的化学成分，这些成分可能对治疗疾病有帮助。科学家们正在积极研究如何利用苔藓中的有效物质开发新型药物。</w:t>
      </w:r>
    </w:p>
    <w:p w14:paraId="14CB39CB" w14:textId="77777777" w:rsidR="008C3BF5" w:rsidRDefault="008C3BF5">
      <w:pPr>
        <w:rPr>
          <w:rFonts w:hint="eastAsia"/>
        </w:rPr>
      </w:pPr>
    </w:p>
    <w:p w14:paraId="42BC6EDD" w14:textId="77777777" w:rsidR="008C3BF5" w:rsidRDefault="008C3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9D200" w14:textId="77777777" w:rsidR="008C3BF5" w:rsidRDefault="008C3BF5">
      <w:pPr>
        <w:rPr>
          <w:rFonts w:hint="eastAsia"/>
        </w:rPr>
      </w:pPr>
      <w:r>
        <w:rPr>
          <w:rFonts w:hint="eastAsia"/>
        </w:rPr>
        <w:lastRenderedPageBreak/>
        <w:t>苔在生态环境保护中的作用</w:t>
      </w:r>
    </w:p>
    <w:p w14:paraId="13330084" w14:textId="77777777" w:rsidR="008C3BF5" w:rsidRDefault="008C3BF5">
      <w:pPr>
        <w:rPr>
          <w:rFonts w:hint="eastAsia"/>
        </w:rPr>
      </w:pPr>
      <w:r>
        <w:rPr>
          <w:rFonts w:hint="eastAsia"/>
        </w:rPr>
        <w:t>苔（tái）对于维护生态平衡至关重要。苔藓植物覆盖地面后，能够减少水土流失，保持土壤湿度，促进其他高等植物的生长。当森林遭受火灾或砍伐后，苔藓往往是最早恢复植被的一批先锋植物之一，它们有助于加速受损生态系统的修复过程。苔藓还可以吸收空气中的有害气体，起到净化空气的作用，是大自然赐予我们的绿色守护者。</w:t>
      </w:r>
    </w:p>
    <w:p w14:paraId="03C3AACA" w14:textId="77777777" w:rsidR="008C3BF5" w:rsidRDefault="008C3BF5">
      <w:pPr>
        <w:rPr>
          <w:rFonts w:hint="eastAsia"/>
        </w:rPr>
      </w:pPr>
    </w:p>
    <w:p w14:paraId="1AADD0BC" w14:textId="77777777" w:rsidR="008C3BF5" w:rsidRDefault="008C3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8CC99" w14:textId="047BC128" w:rsidR="001404C2" w:rsidRDefault="001404C2"/>
    <w:sectPr w:rsidR="00140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C2"/>
    <w:rsid w:val="001404C2"/>
    <w:rsid w:val="008C3BF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6A245-670D-4C13-AD51-0EACCD1B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443</Characters>
  <Application>Microsoft Office Word</Application>
  <DocSecurity>0</DocSecurity>
  <Lines>21</Lines>
  <Paragraphs>13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