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BB2C" w14:textId="77777777" w:rsidR="00C95A86" w:rsidRDefault="00C95A86">
      <w:pPr>
        <w:rPr>
          <w:rFonts w:hint="eastAsia"/>
        </w:rPr>
      </w:pPr>
      <w:r>
        <w:rPr>
          <w:rFonts w:hint="eastAsia"/>
        </w:rPr>
        <w:t>Songjiabaozi（宋家堡子）的拼音与背景</w:t>
      </w:r>
    </w:p>
    <w:p w14:paraId="69E4009A" w14:textId="77777777" w:rsidR="00C95A86" w:rsidRDefault="00C95A86">
      <w:pPr>
        <w:rPr>
          <w:rFonts w:hint="eastAsia"/>
        </w:rPr>
      </w:pPr>
      <w:r>
        <w:rPr>
          <w:rFonts w:hint="eastAsia"/>
        </w:rPr>
        <w:t>在汉语拼音中，“宋家堡子”被拼写为 “Songjiabaozi”。这个名称代表着中国北方的一个古老村落，它位于河北省承德市围场满族蒙古族自治县境内。宋家堡子不仅是一个地理上的标识，更是承载着厚重历史文化的地方。</w:t>
      </w:r>
    </w:p>
    <w:p w14:paraId="466C928B" w14:textId="77777777" w:rsidR="00C95A86" w:rsidRDefault="00C95A86">
      <w:pPr>
        <w:rPr>
          <w:rFonts w:hint="eastAsia"/>
        </w:rPr>
      </w:pPr>
    </w:p>
    <w:p w14:paraId="55D3DCB1" w14:textId="77777777" w:rsidR="00C95A86" w:rsidRDefault="00C95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DCC8B" w14:textId="77777777" w:rsidR="00C95A86" w:rsidRDefault="00C95A86">
      <w:pPr>
        <w:rPr>
          <w:rFonts w:hint="eastAsia"/>
        </w:rPr>
      </w:pPr>
      <w:r>
        <w:rPr>
          <w:rFonts w:hint="eastAsia"/>
        </w:rPr>
        <w:t>宋家堡子的历史渊源</w:t>
      </w:r>
    </w:p>
    <w:p w14:paraId="6A8355CC" w14:textId="77777777" w:rsidR="00C95A86" w:rsidRDefault="00C95A86">
      <w:pPr>
        <w:rPr>
          <w:rFonts w:hint="eastAsia"/>
        </w:rPr>
      </w:pPr>
      <w:r>
        <w:rPr>
          <w:rFonts w:hint="eastAsia"/>
        </w:rPr>
        <w:t>宋家堡子历史悠久，其确切建村年代已不可考，但根据当地传说和一些文献记载，可以追溯到数百年前。作为清朝皇室狩猎行宫——木兰围场的重要组成部分，宋家堡子见证了无数历史变迁。这里曾经是皇帝及其随从进行秋季大典的场所之一，在历史上占有特殊地位。</w:t>
      </w:r>
    </w:p>
    <w:p w14:paraId="72A89F0B" w14:textId="77777777" w:rsidR="00C95A86" w:rsidRDefault="00C95A86">
      <w:pPr>
        <w:rPr>
          <w:rFonts w:hint="eastAsia"/>
        </w:rPr>
      </w:pPr>
    </w:p>
    <w:p w14:paraId="3F3A6DA4" w14:textId="77777777" w:rsidR="00C95A86" w:rsidRDefault="00C95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C0EB2" w14:textId="77777777" w:rsidR="00C95A86" w:rsidRDefault="00C95A86">
      <w:pPr>
        <w:rPr>
          <w:rFonts w:hint="eastAsia"/>
        </w:rPr>
      </w:pPr>
      <w:r>
        <w:rPr>
          <w:rFonts w:hint="eastAsia"/>
        </w:rPr>
        <w:t>文化传承与民俗风情</w:t>
      </w:r>
    </w:p>
    <w:p w14:paraId="423287E0" w14:textId="77777777" w:rsidR="00C95A86" w:rsidRDefault="00C95A86">
      <w:pPr>
        <w:rPr>
          <w:rFonts w:hint="eastAsia"/>
        </w:rPr>
      </w:pPr>
      <w:r>
        <w:rPr>
          <w:rFonts w:hint="eastAsia"/>
        </w:rPr>
        <w:t>宋家堡子保留了许多传统习俗和文化遗产。每年农历正月十五元宵节期间，村民们会举行盛大的灯会活动，各式各样的花灯点亮了整个村庄；还有那独具特色的满族舞蹈、音乐以及手工艺品制作等非物质文化遗产，在这里代代相传。这些丰富的民俗活动不仅丰富了村民的精神生活，也为游客提供了一个深入了解中国传统乡村文化的窗口。</w:t>
      </w:r>
    </w:p>
    <w:p w14:paraId="5D8460A9" w14:textId="77777777" w:rsidR="00C95A86" w:rsidRDefault="00C95A86">
      <w:pPr>
        <w:rPr>
          <w:rFonts w:hint="eastAsia"/>
        </w:rPr>
      </w:pPr>
    </w:p>
    <w:p w14:paraId="6EEC74DD" w14:textId="77777777" w:rsidR="00C95A86" w:rsidRDefault="00C95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A5EAE" w14:textId="77777777" w:rsidR="00C95A86" w:rsidRDefault="00C95A86">
      <w:pPr>
        <w:rPr>
          <w:rFonts w:hint="eastAsia"/>
        </w:rPr>
      </w:pPr>
      <w:r>
        <w:rPr>
          <w:rFonts w:hint="eastAsia"/>
        </w:rPr>
        <w:t>自然景观与生态资源</w:t>
      </w:r>
    </w:p>
    <w:p w14:paraId="04751BF8" w14:textId="77777777" w:rsidR="00C95A86" w:rsidRDefault="00C95A86">
      <w:pPr>
        <w:rPr>
          <w:rFonts w:hint="eastAsia"/>
        </w:rPr>
      </w:pPr>
      <w:r>
        <w:rPr>
          <w:rFonts w:hint="eastAsia"/>
        </w:rPr>
        <w:t>宋家堡子四周环山，自然资源丰富。这里有广袤的森林覆盖，清澈见底的小溪穿流而过，形成了独特的自然风光。夏季时分，清凉宜人的气候吸引着众多避暑度假者前来享受宁静的生活；冬季则是一片银装素裹的世界，滑雪爱好者们可以在附近的滑雪场上尽情驰骋。宋家堡子还致力于生态保护工作，努力实现人与自然和谐共生的美好愿景。</w:t>
      </w:r>
    </w:p>
    <w:p w14:paraId="7E425F72" w14:textId="77777777" w:rsidR="00C95A86" w:rsidRDefault="00C95A86">
      <w:pPr>
        <w:rPr>
          <w:rFonts w:hint="eastAsia"/>
        </w:rPr>
      </w:pPr>
    </w:p>
    <w:p w14:paraId="713BA273" w14:textId="77777777" w:rsidR="00C95A86" w:rsidRDefault="00C95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2312B" w14:textId="77777777" w:rsidR="00C95A86" w:rsidRDefault="00C95A86">
      <w:pPr>
        <w:rPr>
          <w:rFonts w:hint="eastAsia"/>
        </w:rPr>
      </w:pPr>
      <w:r>
        <w:rPr>
          <w:rFonts w:hint="eastAsia"/>
        </w:rPr>
        <w:t>经济发展与未来展望</w:t>
      </w:r>
    </w:p>
    <w:p w14:paraId="79234BB2" w14:textId="77777777" w:rsidR="00C95A86" w:rsidRDefault="00C95A86">
      <w:pPr>
        <w:rPr>
          <w:rFonts w:hint="eastAsia"/>
        </w:rPr>
      </w:pPr>
      <w:r>
        <w:rPr>
          <w:rFonts w:hint="eastAsia"/>
        </w:rPr>
        <w:t>近年来，随着乡村旅游热的兴起，宋家堡子也开始探索适合自身发展的新路径。当地政府积极引导和支持村民开展农家乐经营、特色农产品销售等活动，促进了地方经济的增长。为了更好地保护和发展这一珍贵的历史文化遗产，相关部门正在规划一系列文化旅游项目，旨在将宋家堡子打造成为集休闲娱乐、教育体验于一体的综合性旅游景区。相信在未来，宋家堡子将以更加绚丽多彩的姿态迎接八方来客。</w:t>
      </w:r>
    </w:p>
    <w:p w14:paraId="7DDDE240" w14:textId="77777777" w:rsidR="00C95A86" w:rsidRDefault="00C95A86">
      <w:pPr>
        <w:rPr>
          <w:rFonts w:hint="eastAsia"/>
        </w:rPr>
      </w:pPr>
    </w:p>
    <w:p w14:paraId="0F5D0EFD" w14:textId="77777777" w:rsidR="00C95A86" w:rsidRDefault="00C95A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A1455" w14:textId="443DBBDE" w:rsidR="00D10EAF" w:rsidRDefault="00D10EAF"/>
    <w:sectPr w:rsidR="00D10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AF"/>
    <w:rsid w:val="00C95A86"/>
    <w:rsid w:val="00CC1080"/>
    <w:rsid w:val="00D1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EC411-E6AB-425A-A4F7-9A16AF39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412</Characters>
  <Application>Microsoft Office Word</Application>
  <DocSecurity>0</DocSecurity>
  <Lines>19</Lines>
  <Paragraphs>12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