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C2B0" w14:textId="77777777" w:rsidR="00A96ADD" w:rsidRDefault="00A96ADD">
      <w:pPr>
        <w:rPr>
          <w:rFonts w:hint="eastAsia"/>
        </w:rPr>
      </w:pPr>
      <w:r>
        <w:rPr>
          <w:rFonts w:hint="eastAsia"/>
        </w:rPr>
        <w:t>热泪的拼音</w:t>
      </w:r>
    </w:p>
    <w:p w14:paraId="0792BB69" w14:textId="77777777" w:rsidR="00A96ADD" w:rsidRDefault="00A96ADD">
      <w:pPr>
        <w:rPr>
          <w:rFonts w:hint="eastAsia"/>
        </w:rPr>
      </w:pPr>
      <w:r>
        <w:rPr>
          <w:rFonts w:hint="eastAsia"/>
        </w:rPr>
        <w:t>“热泪”的拼音是“rè lèi”。在汉语中，“热”（rè）意味着温暖、热烈，而“泪”（lèi）则指的是眼泪。这个词组通常用来形容因极度感动、悲伤或喜悦等情感引起的眼泪。当人们经历强烈的情感波动时，往往会产生一种内心深处的激动，这种情绪常常伴随着泪水流出，即所谓的“热泪”。</w:t>
      </w:r>
    </w:p>
    <w:p w14:paraId="7717585D" w14:textId="77777777" w:rsidR="00A96ADD" w:rsidRDefault="00A96ADD">
      <w:pPr>
        <w:rPr>
          <w:rFonts w:hint="eastAsia"/>
        </w:rPr>
      </w:pPr>
    </w:p>
    <w:p w14:paraId="5734F881" w14:textId="77777777" w:rsidR="00A96ADD" w:rsidRDefault="00A96A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29973" w14:textId="77777777" w:rsidR="00A96ADD" w:rsidRDefault="00A96ADD">
      <w:pPr>
        <w:rPr>
          <w:rFonts w:hint="eastAsia"/>
        </w:rPr>
      </w:pPr>
      <w:r>
        <w:rPr>
          <w:rFonts w:hint="eastAsia"/>
        </w:rPr>
        <w:t>情感的表达</w:t>
      </w:r>
    </w:p>
    <w:p w14:paraId="672BED9E" w14:textId="77777777" w:rsidR="00A96ADD" w:rsidRDefault="00A96ADD">
      <w:pPr>
        <w:rPr>
          <w:rFonts w:hint="eastAsia"/>
        </w:rPr>
      </w:pPr>
      <w:r>
        <w:rPr>
          <w:rFonts w:hint="eastAsia"/>
        </w:rPr>
        <w:t>在文学作品和日常生活中，“热泪”是一个非常形象且富有感染力的词汇。它不仅描绘了流泪这一物理现象，更深刻地表达了人类丰富细腻的情感世界。无论是听到久别重逢的消息，还是看到感人至深的故事，那些从心底涌出的泪水，都是对那一刻情感最直接的回应。这些泪水不仅是个人情感的真实流露，也是与他人共鸣的一种方式。</w:t>
      </w:r>
    </w:p>
    <w:p w14:paraId="28565941" w14:textId="77777777" w:rsidR="00A96ADD" w:rsidRDefault="00A96ADD">
      <w:pPr>
        <w:rPr>
          <w:rFonts w:hint="eastAsia"/>
        </w:rPr>
      </w:pPr>
    </w:p>
    <w:p w14:paraId="1AEB419B" w14:textId="77777777" w:rsidR="00A96ADD" w:rsidRDefault="00A96A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5DBCE" w14:textId="77777777" w:rsidR="00A96ADD" w:rsidRDefault="00A96ADD">
      <w:pPr>
        <w:rPr>
          <w:rFonts w:hint="eastAsia"/>
        </w:rPr>
      </w:pPr>
      <w:r>
        <w:rPr>
          <w:rFonts w:hint="eastAsia"/>
        </w:rPr>
        <w:t>文化背景下的热泪</w:t>
      </w:r>
    </w:p>
    <w:p w14:paraId="614B6D6A" w14:textId="77777777" w:rsidR="00A96ADD" w:rsidRDefault="00A96ADD">
      <w:pPr>
        <w:rPr>
          <w:rFonts w:hint="eastAsia"/>
        </w:rPr>
      </w:pPr>
      <w:r>
        <w:rPr>
          <w:rFonts w:hint="eastAsia"/>
        </w:rPr>
        <w:t>在中国的文化背景下，“热泪盈眶”这个成语更是将这种情感的表达推向了一个新的高度。“热泪盈眶”不仅仅是描述眼泪即将流出的状态，更是象征着一个人内心的激动和深厚的感情。在中国古代诗词中，我们经常可以看到诗人通过描写自己或他人的“热泪”，来抒发他们对于家国情怀、亲情友情以及爱情的深切感受。</w:t>
      </w:r>
    </w:p>
    <w:p w14:paraId="215A4F87" w14:textId="77777777" w:rsidR="00A96ADD" w:rsidRDefault="00A96ADD">
      <w:pPr>
        <w:rPr>
          <w:rFonts w:hint="eastAsia"/>
        </w:rPr>
      </w:pPr>
    </w:p>
    <w:p w14:paraId="2B662649" w14:textId="77777777" w:rsidR="00A96ADD" w:rsidRDefault="00A96A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4D0F8" w14:textId="77777777" w:rsidR="00A96ADD" w:rsidRDefault="00A96AD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5025F91" w14:textId="77777777" w:rsidR="00A96ADD" w:rsidRDefault="00A96ADD">
      <w:pPr>
        <w:rPr>
          <w:rFonts w:hint="eastAsia"/>
        </w:rPr>
      </w:pPr>
      <w:r>
        <w:rPr>
          <w:rFonts w:hint="eastAsia"/>
        </w:rPr>
        <w:t>在现代社会，“热泪”一词依旧被广泛使用，并且它的应用场景更加多样化。比如，在一些重要的体育赛事中，当运动员们经过艰苦卓绝的努力终于夺冠时，他们常常会留下激动的泪水；又或者是在毕业典礼上，毕业生们面对即将到来的人生新篇章，心中充满了感慨与期待，也可能因此而落泪。这些场景中的“热泪”，都成为了人们情感交流的重要组成部分。</w:t>
      </w:r>
    </w:p>
    <w:p w14:paraId="1CBE45A1" w14:textId="77777777" w:rsidR="00A96ADD" w:rsidRDefault="00A96ADD">
      <w:pPr>
        <w:rPr>
          <w:rFonts w:hint="eastAsia"/>
        </w:rPr>
      </w:pPr>
    </w:p>
    <w:p w14:paraId="74A124BE" w14:textId="77777777" w:rsidR="00A96ADD" w:rsidRDefault="00A96A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7F3CD" w14:textId="77777777" w:rsidR="00A96ADD" w:rsidRDefault="00A96ADD">
      <w:pPr>
        <w:rPr>
          <w:rFonts w:hint="eastAsia"/>
        </w:rPr>
      </w:pPr>
      <w:r>
        <w:rPr>
          <w:rFonts w:hint="eastAsia"/>
        </w:rPr>
        <w:t>最后的总结</w:t>
      </w:r>
    </w:p>
    <w:p w14:paraId="17156A22" w14:textId="77777777" w:rsidR="00A96ADD" w:rsidRDefault="00A96ADD">
      <w:pPr>
        <w:rPr>
          <w:rFonts w:hint="eastAsia"/>
        </w:rPr>
      </w:pPr>
      <w:r>
        <w:rPr>
          <w:rFonts w:hint="eastAsia"/>
        </w:rPr>
        <w:t>“热泪”不仅仅是一种生理反应，它更多地反映了人类复杂而深刻的情感世界。通过对“热泪”的探讨，我们可以更好地理解人类情感的本质，以及如何通过语言艺术来捕捉并传达这些珍贵的情感瞬间。无论是在古典文学还是现代生活里，“热泪”都是连接人心的一座桥梁，让人们能够在分享彼此的喜怒哀乐中找到共鸣和支持。</w:t>
      </w:r>
    </w:p>
    <w:p w14:paraId="1B41BF65" w14:textId="77777777" w:rsidR="00A96ADD" w:rsidRDefault="00A96ADD">
      <w:pPr>
        <w:rPr>
          <w:rFonts w:hint="eastAsia"/>
        </w:rPr>
      </w:pPr>
    </w:p>
    <w:p w14:paraId="0A30DA4B" w14:textId="77777777" w:rsidR="00A96ADD" w:rsidRDefault="00A96A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266AF" w14:textId="44584A8D" w:rsidR="00316E05" w:rsidRDefault="00316E05"/>
    <w:sectPr w:rsidR="00316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05"/>
    <w:rsid w:val="00316E05"/>
    <w:rsid w:val="0051200B"/>
    <w:rsid w:val="00A9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CB1C6-445B-4886-83FA-6E2FD814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E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E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E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E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E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E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E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E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E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E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E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E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E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E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E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E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E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E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E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E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E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E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E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