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1765" w14:textId="77777777" w:rsidR="00CF5FEA" w:rsidRDefault="00CF5FEA">
      <w:pPr>
        <w:rPr>
          <w:rFonts w:hint="eastAsia"/>
        </w:rPr>
      </w:pPr>
      <w:r>
        <w:rPr>
          <w:rFonts w:hint="eastAsia"/>
        </w:rPr>
        <w:t>汹的拼音和组词语</w:t>
      </w:r>
    </w:p>
    <w:p w14:paraId="1789F345" w14:textId="77777777" w:rsidR="00CF5FEA" w:rsidRDefault="00CF5FEA">
      <w:pPr>
        <w:rPr>
          <w:rFonts w:hint="eastAsia"/>
        </w:rPr>
      </w:pPr>
      <w:r>
        <w:rPr>
          <w:rFonts w:hint="eastAsia"/>
        </w:rPr>
        <w:t>汉字“汹”是一个充满力量感的文字，其发音为 xōng，属于阳平声调。它描绘了一种水势猛烈、波涛翻滚的状态，通常用来形容水流湍急或者情绪激动时的状态。在汉语中，“汹”字并不常见于单独使用，更多的是以复合词的形式出现在我们的日常用语或文学作品里。</w:t>
      </w:r>
    </w:p>
    <w:p w14:paraId="015694C8" w14:textId="77777777" w:rsidR="00CF5FEA" w:rsidRDefault="00CF5FEA">
      <w:pPr>
        <w:rPr>
          <w:rFonts w:hint="eastAsia"/>
        </w:rPr>
      </w:pPr>
    </w:p>
    <w:p w14:paraId="31E00AF8" w14:textId="77777777" w:rsidR="00CF5FEA" w:rsidRDefault="00CF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E7DA7" w14:textId="77777777" w:rsidR="00CF5FEA" w:rsidRDefault="00CF5FEA">
      <w:pPr>
        <w:rPr>
          <w:rFonts w:hint="eastAsia"/>
        </w:rPr>
      </w:pPr>
      <w:r>
        <w:rPr>
          <w:rFonts w:hint="eastAsia"/>
        </w:rPr>
        <w:t>与水相关的汹涌词汇</w:t>
      </w:r>
    </w:p>
    <w:p w14:paraId="60108D65" w14:textId="77777777" w:rsidR="00CF5FEA" w:rsidRDefault="00CF5FEA">
      <w:pPr>
        <w:rPr>
          <w:rFonts w:hint="eastAsia"/>
        </w:rPr>
      </w:pPr>
      <w:r>
        <w:rPr>
          <w:rFonts w:hint="eastAsia"/>
        </w:rPr>
        <w:t>当提到“汹”时，我们最容易联想到的就是“汹涌”。这个词用来描述水的流动状态，如江河湖海等大型水域，在受到风力或者其他自然因素影响时所呈现出的一种剧烈波动。例如：“那日海边的浪涛汹涌，拍打着岸边的礁石。”这里不仅传达了海水的力量，也勾勒出一幅动态的画面，让人仿佛身临其境感受到那种磅礴气势。</w:t>
      </w:r>
    </w:p>
    <w:p w14:paraId="77690A6F" w14:textId="77777777" w:rsidR="00CF5FEA" w:rsidRDefault="00CF5FEA">
      <w:pPr>
        <w:rPr>
          <w:rFonts w:hint="eastAsia"/>
        </w:rPr>
      </w:pPr>
    </w:p>
    <w:p w14:paraId="1B5668A0" w14:textId="77777777" w:rsidR="00CF5FEA" w:rsidRDefault="00CF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CF5AD" w14:textId="77777777" w:rsidR="00CF5FEA" w:rsidRDefault="00CF5FEA">
      <w:pPr>
        <w:rPr>
          <w:rFonts w:hint="eastAsia"/>
        </w:rPr>
      </w:pPr>
      <w:r>
        <w:rPr>
          <w:rFonts w:hint="eastAsia"/>
        </w:rPr>
        <w:t>情感表达中的汹涌澎湃</w:t>
      </w:r>
    </w:p>
    <w:p w14:paraId="18E2E22C" w14:textId="77777777" w:rsidR="00CF5FEA" w:rsidRDefault="00CF5FEA">
      <w:pPr>
        <w:rPr>
          <w:rFonts w:hint="eastAsia"/>
        </w:rPr>
      </w:pPr>
      <w:r>
        <w:rPr>
          <w:rFonts w:hint="eastAsia"/>
        </w:rPr>
        <w:t>除了自然景象外，“汹”还经常被借喻来表达强烈的情感波动。“汹涌澎湃”就是一个非常形象且富有表现力的成语，用于形容人内心的情绪起伏不定，或者是群众运动高涨的热情。比如：“得知胜利的消息后，全场观众的情绪变得异常激动，欢呼声此起彼伏，场面显得格外汹涌澎湃。”这样的描写能够很好地将无形的情感具象化，使读者更容易理解并共鸣。</w:t>
      </w:r>
    </w:p>
    <w:p w14:paraId="7AC10930" w14:textId="77777777" w:rsidR="00CF5FEA" w:rsidRDefault="00CF5FEA">
      <w:pPr>
        <w:rPr>
          <w:rFonts w:hint="eastAsia"/>
        </w:rPr>
      </w:pPr>
    </w:p>
    <w:p w14:paraId="09EE263F" w14:textId="77777777" w:rsidR="00CF5FEA" w:rsidRDefault="00CF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77FF3" w14:textId="77777777" w:rsidR="00CF5FEA" w:rsidRDefault="00CF5FEA">
      <w:pPr>
        <w:rPr>
          <w:rFonts w:hint="eastAsia"/>
        </w:rPr>
      </w:pPr>
      <w:r>
        <w:rPr>
          <w:rFonts w:hint="eastAsia"/>
        </w:rPr>
        <w:t>历史文献中的汹涌记载</w:t>
      </w:r>
    </w:p>
    <w:p w14:paraId="4F757777" w14:textId="77777777" w:rsidR="00CF5FEA" w:rsidRDefault="00CF5FEA">
      <w:pPr>
        <w:rPr>
          <w:rFonts w:hint="eastAsia"/>
        </w:rPr>
      </w:pPr>
      <w:r>
        <w:rPr>
          <w:rFonts w:hint="eastAsia"/>
        </w:rPr>
        <w:t>在中国古代文献中也不乏关于“汹”的记载。《尚书·禹贡》中有言：“江汉朝宗于海”，这里的“朝宗”即指河流奔腾入海的情景，而“江汉”则是两条著名的长江支流，它们汇合之后形成巨大的水流，向着大海汹涌而去。古人的文字虽然简练，但却能精准地捕捉到自然界最震撼人心的那一面，给后世留下了宝贵的文化遗产。</w:t>
      </w:r>
    </w:p>
    <w:p w14:paraId="67531112" w14:textId="77777777" w:rsidR="00CF5FEA" w:rsidRDefault="00CF5FEA">
      <w:pPr>
        <w:rPr>
          <w:rFonts w:hint="eastAsia"/>
        </w:rPr>
      </w:pPr>
    </w:p>
    <w:p w14:paraId="671F8CEB" w14:textId="77777777" w:rsidR="00CF5FEA" w:rsidRDefault="00CF5F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BEB87" w14:textId="77777777" w:rsidR="00CF5FEA" w:rsidRDefault="00CF5FEA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54D7C2BA" w14:textId="77777777" w:rsidR="00CF5FEA" w:rsidRDefault="00CF5FEA">
      <w:pPr>
        <w:rPr>
          <w:rFonts w:hint="eastAsia"/>
        </w:rPr>
      </w:pPr>
      <w:r>
        <w:rPr>
          <w:rFonts w:hint="eastAsia"/>
        </w:rPr>
        <w:t>随着时代的发展，“汹”及其衍生词汇也被赋予了新的含义。在现代社会，我们可能会听到诸如“信息流汹涌”、“市场变化汹涌”之类的说法，这些都反映了快速发展的社会背景下事物瞬息万变的特点。同时，艺术创作领域也会利用“汹”字所带来的视觉冲击力，创造出更多令人印象深刻的文学、音乐以及影视作品。“汹”不仅仅局限于对自然现象的描述，更成为一种象征性的语言符号，承载着丰富多样的文化内涵。</w:t>
      </w:r>
    </w:p>
    <w:p w14:paraId="2A9D2DB5" w14:textId="77777777" w:rsidR="00CF5FEA" w:rsidRDefault="00CF5FEA">
      <w:pPr>
        <w:rPr>
          <w:rFonts w:hint="eastAsia"/>
        </w:rPr>
      </w:pPr>
    </w:p>
    <w:p w14:paraId="74F95FAC" w14:textId="77777777" w:rsidR="00CF5FEA" w:rsidRDefault="00CF5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56AD4" w14:textId="6AEF2F60" w:rsidR="00F41A1E" w:rsidRDefault="00F41A1E"/>
    <w:sectPr w:rsidR="00F4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1E"/>
    <w:rsid w:val="00CF5FEA"/>
    <w:rsid w:val="00D564E1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748F3-E842-402D-8628-B84E500E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