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5DCF" w14:textId="77777777" w:rsidR="00A6680E" w:rsidRDefault="00A6680E">
      <w:pPr>
        <w:rPr>
          <w:rFonts w:hint="eastAsia"/>
        </w:rPr>
      </w:pPr>
      <w:r>
        <w:rPr>
          <w:rFonts w:hint="eastAsia"/>
        </w:rPr>
        <w:t>汉语的拼音l的正确书写格式</w:t>
      </w:r>
    </w:p>
    <w:p w14:paraId="30229464" w14:textId="77777777" w:rsidR="00A6680E" w:rsidRDefault="00A6680E">
      <w:pPr>
        <w:rPr>
          <w:rFonts w:hint="eastAsia"/>
        </w:rPr>
      </w:pPr>
      <w:r>
        <w:rPr>
          <w:rFonts w:hint="eastAsia"/>
        </w:rPr>
        <w:t>在汉语拼音系统中，字母“l”是一个不可或缺的辅音符号，它代表了一个清辅音，即舌尖前音。这个音是通过舌头轻轻触碰上齿龈发出的，气流从狭窄但不完全封闭的空间挤出，产生清晰的声音。对于学习汉语作为第二语言的学习者来说，了解和掌握“l”的正确书写格式，是迈向准确发音的重要一步。</w:t>
      </w:r>
    </w:p>
    <w:p w14:paraId="53D43B80" w14:textId="77777777" w:rsidR="00A6680E" w:rsidRDefault="00A6680E">
      <w:pPr>
        <w:rPr>
          <w:rFonts w:hint="eastAsia"/>
        </w:rPr>
      </w:pPr>
    </w:p>
    <w:p w14:paraId="3DF2CCB5" w14:textId="77777777" w:rsidR="00A6680E" w:rsidRDefault="00A6680E">
      <w:pPr>
        <w:rPr>
          <w:rFonts w:hint="eastAsia"/>
        </w:rPr>
      </w:pPr>
    </w:p>
    <w:p w14:paraId="0016B74F" w14:textId="77777777" w:rsidR="00A6680E" w:rsidRDefault="00A6680E">
      <w:pPr>
        <w:rPr>
          <w:rFonts w:hint="eastAsia"/>
        </w:rPr>
      </w:pPr>
      <w:r>
        <w:rPr>
          <w:rFonts w:hint="eastAsia"/>
        </w:rPr>
        <w:t>“l”的笔画顺序</w:t>
      </w:r>
    </w:p>
    <w:p w14:paraId="748AF8D3" w14:textId="77777777" w:rsidR="00A6680E" w:rsidRDefault="00A6680E">
      <w:pPr>
        <w:rPr>
          <w:rFonts w:hint="eastAsia"/>
        </w:rPr>
      </w:pPr>
      <w:r>
        <w:rPr>
          <w:rFonts w:hint="eastAsia"/>
        </w:rPr>
        <w:t>“l”的书写非常简单，它由一笔完成。起笔时，从上至下画一条直线，这条线应该保持垂直，不要有明显的倾斜。对于初学者而言，练习时可以在四线格纸上进行，以保证线条的直度和长度的适当。这样的练习有助于形成肌肉记忆，从而在书写过程中更加自然流畅。</w:t>
      </w:r>
    </w:p>
    <w:p w14:paraId="3AA1919A" w14:textId="77777777" w:rsidR="00A6680E" w:rsidRDefault="00A6680E">
      <w:pPr>
        <w:rPr>
          <w:rFonts w:hint="eastAsia"/>
        </w:rPr>
      </w:pPr>
    </w:p>
    <w:p w14:paraId="4A9BD638" w14:textId="77777777" w:rsidR="00A6680E" w:rsidRDefault="00A6680E">
      <w:pPr>
        <w:rPr>
          <w:rFonts w:hint="eastAsia"/>
        </w:rPr>
      </w:pPr>
    </w:p>
    <w:p w14:paraId="658BFAE8" w14:textId="77777777" w:rsidR="00A6680E" w:rsidRDefault="00A6680E">
      <w:pPr>
        <w:rPr>
          <w:rFonts w:hint="eastAsia"/>
        </w:rPr>
      </w:pPr>
      <w:r>
        <w:rPr>
          <w:rFonts w:hint="eastAsia"/>
        </w:rPr>
        <w:t>拼音“l”与声调的结合</w:t>
      </w:r>
    </w:p>
    <w:p w14:paraId="28226637" w14:textId="77777777" w:rsidR="00A6680E" w:rsidRDefault="00A6680E">
      <w:pPr>
        <w:rPr>
          <w:rFonts w:hint="eastAsia"/>
        </w:rPr>
      </w:pPr>
      <w:r>
        <w:rPr>
          <w:rFonts w:hint="eastAsia"/>
        </w:rPr>
        <w:t>在汉语拼音中，“l”常常与其他元音组合成音节，并且每个音节都会带上一个声调符号，用来表示不同的发音高度变化。例如，“lā”、“lá”、“lǎ”、“là”，以及轻声的“la”。这些声调的变化能够改变词语的意义，因此在书写带有“l”的拼音时，正确地标明声调符号同样重要。声调符号通常标记在音节中主要元音之上。</w:t>
      </w:r>
    </w:p>
    <w:p w14:paraId="1478E782" w14:textId="77777777" w:rsidR="00A6680E" w:rsidRDefault="00A6680E">
      <w:pPr>
        <w:rPr>
          <w:rFonts w:hint="eastAsia"/>
        </w:rPr>
      </w:pPr>
    </w:p>
    <w:p w14:paraId="6D7DA508" w14:textId="77777777" w:rsidR="00A6680E" w:rsidRDefault="00A6680E">
      <w:pPr>
        <w:rPr>
          <w:rFonts w:hint="eastAsia"/>
        </w:rPr>
      </w:pPr>
    </w:p>
    <w:p w14:paraId="5D9CB670" w14:textId="77777777" w:rsidR="00A6680E" w:rsidRDefault="00A6680E">
      <w:pPr>
        <w:rPr>
          <w:rFonts w:hint="eastAsia"/>
        </w:rPr>
      </w:pPr>
      <w:r>
        <w:rPr>
          <w:rFonts w:hint="eastAsia"/>
        </w:rPr>
        <w:t>拼音“l”在实际应用中的注意事项</w:t>
      </w:r>
    </w:p>
    <w:p w14:paraId="2E7FD2AE" w14:textId="77777777" w:rsidR="00A6680E" w:rsidRDefault="00A6680E">
      <w:pPr>
        <w:rPr>
          <w:rFonts w:hint="eastAsia"/>
        </w:rPr>
      </w:pPr>
      <w:r>
        <w:rPr>
          <w:rFonts w:hint="eastAsia"/>
        </w:rPr>
        <w:t>当“l”出现在拼音中时，需要注意它与某些特定元音组合时的发音规则。比如，在“lu”和“lv”之间存在简化的情况，在现代汉语拼音方案中，“lv”被写作“lü”，这是为了更精确地反映发音特点。“l”也可以单独作为一个音节出现，如“li”（里），这时它相当于一个完整的单词。</w:t>
      </w:r>
    </w:p>
    <w:p w14:paraId="49C76D6F" w14:textId="77777777" w:rsidR="00A6680E" w:rsidRDefault="00A6680E">
      <w:pPr>
        <w:rPr>
          <w:rFonts w:hint="eastAsia"/>
        </w:rPr>
      </w:pPr>
    </w:p>
    <w:p w14:paraId="5297AE69" w14:textId="77777777" w:rsidR="00A6680E" w:rsidRDefault="00A6680E">
      <w:pPr>
        <w:rPr>
          <w:rFonts w:hint="eastAsia"/>
        </w:rPr>
      </w:pPr>
    </w:p>
    <w:p w14:paraId="59D024C1" w14:textId="77777777" w:rsidR="00A6680E" w:rsidRDefault="00A6680E">
      <w:pPr>
        <w:rPr>
          <w:rFonts w:hint="eastAsia"/>
        </w:rPr>
      </w:pPr>
      <w:r>
        <w:rPr>
          <w:rFonts w:hint="eastAsia"/>
        </w:rPr>
        <w:t>最后的总结</w:t>
      </w:r>
    </w:p>
    <w:p w14:paraId="39CCBE18" w14:textId="77777777" w:rsidR="00A6680E" w:rsidRDefault="00A6680E">
      <w:pPr>
        <w:rPr>
          <w:rFonts w:hint="eastAsia"/>
        </w:rPr>
      </w:pPr>
      <w:r>
        <w:rPr>
          <w:rFonts w:hint="eastAsia"/>
        </w:rPr>
        <w:t>正确书写汉语拼音中的“l”不仅涉及到其本身的形态，还包括了它与声调、其他元音组合时的规则。熟练掌握这些知识，可以帮助汉语学习者更好地理解汉字的读音，提高交流能力。同时，良好的书写习惯也有助于提升个人的汉语水平，为深入学习汉语文化打下坚实的基础。</w:t>
      </w:r>
    </w:p>
    <w:p w14:paraId="2D4B34E8" w14:textId="77777777" w:rsidR="00A6680E" w:rsidRDefault="00A6680E">
      <w:pPr>
        <w:rPr>
          <w:rFonts w:hint="eastAsia"/>
        </w:rPr>
      </w:pPr>
    </w:p>
    <w:p w14:paraId="6CBAC285" w14:textId="77777777" w:rsidR="00A6680E" w:rsidRDefault="00A66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64D0E" w14:textId="393977EE" w:rsidR="00737C45" w:rsidRDefault="00737C45"/>
    <w:sectPr w:rsidR="00737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45"/>
    <w:rsid w:val="00737C45"/>
    <w:rsid w:val="00A6680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60183-5BAD-481E-9ADB-C29163EF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C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C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C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C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C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C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C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C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C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C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C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C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C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C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C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C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C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C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C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