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2BDF" w14:textId="77777777" w:rsidR="00A41C68" w:rsidRDefault="00A41C68">
      <w:pPr>
        <w:rPr>
          <w:rFonts w:hint="eastAsia"/>
        </w:rPr>
      </w:pPr>
    </w:p>
    <w:p w14:paraId="173C3B6D" w14:textId="77777777" w:rsidR="00A41C68" w:rsidRDefault="00A41C68">
      <w:pPr>
        <w:rPr>
          <w:rFonts w:hint="eastAsia"/>
        </w:rPr>
      </w:pPr>
      <w:r>
        <w:rPr>
          <w:rFonts w:hint="eastAsia"/>
        </w:rPr>
        <w:t>汉语的拼音“ba”</w:t>
      </w:r>
    </w:p>
    <w:p w14:paraId="02BC4C30" w14:textId="77777777" w:rsidR="00A41C68" w:rsidRDefault="00A41C68">
      <w:pPr>
        <w:rPr>
          <w:rFonts w:hint="eastAsia"/>
        </w:rPr>
      </w:pPr>
      <w:r>
        <w:rPr>
          <w:rFonts w:hint="eastAsia"/>
        </w:rPr>
        <w:t>汉语拼音中的“ba”，作为声母和韵母组合的一部分，是汉语语音系统中不可或缺的一个元素。它由辅音“b”与元音“a”构成，代表了汉语普通话中一个非常常见的发音单元。在汉语拼音体系里，“ba”不仅用于拼写众多汉字，而且还在日常交流、教育以及语言学习过程中扮演着重要角色。</w:t>
      </w:r>
    </w:p>
    <w:p w14:paraId="437A5F94" w14:textId="77777777" w:rsidR="00A41C68" w:rsidRDefault="00A41C68">
      <w:pPr>
        <w:rPr>
          <w:rFonts w:hint="eastAsia"/>
        </w:rPr>
      </w:pPr>
    </w:p>
    <w:p w14:paraId="5E2D3152" w14:textId="77777777" w:rsidR="00A41C68" w:rsidRDefault="00A41C68">
      <w:pPr>
        <w:rPr>
          <w:rFonts w:hint="eastAsia"/>
        </w:rPr>
      </w:pPr>
    </w:p>
    <w:p w14:paraId="0E68A7E9" w14:textId="77777777" w:rsidR="00A41C68" w:rsidRDefault="00A41C68">
      <w:pPr>
        <w:rPr>
          <w:rFonts w:hint="eastAsia"/>
        </w:rPr>
      </w:pPr>
      <w:r>
        <w:rPr>
          <w:rFonts w:hint="eastAsia"/>
        </w:rPr>
        <w:t>“ba”的基本发音及使用</w:t>
      </w:r>
    </w:p>
    <w:p w14:paraId="292D510C" w14:textId="77777777" w:rsidR="00A41C68" w:rsidRDefault="00A41C68">
      <w:pPr>
        <w:rPr>
          <w:rFonts w:hint="eastAsia"/>
        </w:rPr>
      </w:pPr>
      <w:r>
        <w:rPr>
          <w:rFonts w:hint="eastAsia"/>
        </w:rPr>
        <w:t>“ba”的发音相对直接，其中“b”是一个不送气的双唇塞音，而“a”则是开口最大的元音之一。这种组合使得“ba”成为了一个既容易发音又易于识别的声音单元。在汉语中，“ba”可以出现在词语的开头、中间或最后的总结，如“爸爸（bàba）”、“八（bā）”等词。这些例子展示了“ba”如何灵活地适应不同的词汇结构，同时保持其独特的发音特性。</w:t>
      </w:r>
    </w:p>
    <w:p w14:paraId="5227B752" w14:textId="77777777" w:rsidR="00A41C68" w:rsidRDefault="00A41C68">
      <w:pPr>
        <w:rPr>
          <w:rFonts w:hint="eastAsia"/>
        </w:rPr>
      </w:pPr>
    </w:p>
    <w:p w14:paraId="0EB62AA4" w14:textId="77777777" w:rsidR="00A41C68" w:rsidRDefault="00A41C68">
      <w:pPr>
        <w:rPr>
          <w:rFonts w:hint="eastAsia"/>
        </w:rPr>
      </w:pPr>
    </w:p>
    <w:p w14:paraId="612F641E" w14:textId="77777777" w:rsidR="00A41C68" w:rsidRDefault="00A41C68">
      <w:pPr>
        <w:rPr>
          <w:rFonts w:hint="eastAsia"/>
        </w:rPr>
      </w:pPr>
      <w:r>
        <w:rPr>
          <w:rFonts w:hint="eastAsia"/>
        </w:rPr>
        <w:t>文化和社会影响</w:t>
      </w:r>
    </w:p>
    <w:p w14:paraId="6C670B1F" w14:textId="77777777" w:rsidR="00A41C68" w:rsidRDefault="00A41C68">
      <w:pPr>
        <w:rPr>
          <w:rFonts w:hint="eastAsia"/>
        </w:rPr>
      </w:pPr>
      <w:r>
        <w:rPr>
          <w:rFonts w:hint="eastAsia"/>
        </w:rPr>
        <w:t>以“ba”为拼音的词汇在中国的文化和社会生活中占据了一席之地。“爸爸（bàba）”一词是对父亲的一种亲昵称呼，体现了家庭关系中的温暖与亲情。“八（bā）”这个数字在中华文化中被认为是非常吉利的，因为它的发音与“发（fā）”相似，后者意味着繁荣和财富。因此，在车牌号、电话号码甚至是建筑物楼层的选择上，带有“8”的数字往往更受欢迎。</w:t>
      </w:r>
    </w:p>
    <w:p w14:paraId="7074645C" w14:textId="77777777" w:rsidR="00A41C68" w:rsidRDefault="00A41C68">
      <w:pPr>
        <w:rPr>
          <w:rFonts w:hint="eastAsia"/>
        </w:rPr>
      </w:pPr>
    </w:p>
    <w:p w14:paraId="404E9314" w14:textId="77777777" w:rsidR="00A41C68" w:rsidRDefault="00A41C68">
      <w:pPr>
        <w:rPr>
          <w:rFonts w:hint="eastAsia"/>
        </w:rPr>
      </w:pPr>
    </w:p>
    <w:p w14:paraId="17B779C1" w14:textId="77777777" w:rsidR="00A41C68" w:rsidRDefault="00A41C68">
      <w:pPr>
        <w:rPr>
          <w:rFonts w:hint="eastAsia"/>
        </w:rPr>
      </w:pPr>
      <w:r>
        <w:rPr>
          <w:rFonts w:hint="eastAsia"/>
        </w:rPr>
        <w:t>教育与学习中的“ba”</w:t>
      </w:r>
    </w:p>
    <w:p w14:paraId="04B48EB3" w14:textId="77777777" w:rsidR="00A41C68" w:rsidRDefault="00A41C68">
      <w:pPr>
        <w:rPr>
          <w:rFonts w:hint="eastAsia"/>
        </w:rPr>
      </w:pPr>
      <w:r>
        <w:rPr>
          <w:rFonts w:hint="eastAsia"/>
        </w:rPr>
        <w:t>在汉语教学中，“ba”常常被用来作为初学者学习的基础内容之一。由于其发音清晰且易于模仿，“ba”有助于新手掌握汉语的基本发音规则。同时，通过学习包含“ba”的词汇，学生也能更好地理解汉字构造和语义。例如，“把（bǎ）”字不仅展示了手的动作概念，还涉及到了语法上的使用方法，即用作动词时表达“拿住”之意，而在句子结构中则可引导宾语前置。</w:t>
      </w:r>
    </w:p>
    <w:p w14:paraId="466F58BE" w14:textId="77777777" w:rsidR="00A41C68" w:rsidRDefault="00A41C68">
      <w:pPr>
        <w:rPr>
          <w:rFonts w:hint="eastAsia"/>
        </w:rPr>
      </w:pPr>
    </w:p>
    <w:p w14:paraId="45958863" w14:textId="77777777" w:rsidR="00A41C68" w:rsidRDefault="00A41C68">
      <w:pPr>
        <w:rPr>
          <w:rFonts w:hint="eastAsia"/>
        </w:rPr>
      </w:pPr>
    </w:p>
    <w:p w14:paraId="103D88ED" w14:textId="77777777" w:rsidR="00A41C68" w:rsidRDefault="00A41C68">
      <w:pPr>
        <w:rPr>
          <w:rFonts w:hint="eastAsia"/>
        </w:rPr>
      </w:pPr>
      <w:r>
        <w:rPr>
          <w:rFonts w:hint="eastAsia"/>
        </w:rPr>
        <w:t>最后的总结</w:t>
      </w:r>
    </w:p>
    <w:p w14:paraId="464A7342" w14:textId="77777777" w:rsidR="00A41C68" w:rsidRDefault="00A41C68">
      <w:pPr>
        <w:rPr>
          <w:rFonts w:hint="eastAsia"/>
        </w:rPr>
      </w:pPr>
      <w:r>
        <w:rPr>
          <w:rFonts w:hint="eastAsia"/>
        </w:rPr>
        <w:t>汉语拼音中的“ba”虽然看似简单，却蕴含着丰富的文化和语言信息。它不仅是汉语发音的重要组成部分，也是连接人与人之间情感的桥梁。无论是在家庭教育、学校教学还是日常交际中，“ba”都以其独特的方式展现了汉语的魅力和深厚的文化底蕴。</w:t>
      </w:r>
    </w:p>
    <w:p w14:paraId="463FBE74" w14:textId="77777777" w:rsidR="00A41C68" w:rsidRDefault="00A41C68">
      <w:pPr>
        <w:rPr>
          <w:rFonts w:hint="eastAsia"/>
        </w:rPr>
      </w:pPr>
    </w:p>
    <w:p w14:paraId="696D80EF" w14:textId="77777777" w:rsidR="00A41C68" w:rsidRDefault="00A41C68">
      <w:pPr>
        <w:rPr>
          <w:rFonts w:hint="eastAsia"/>
        </w:rPr>
      </w:pPr>
    </w:p>
    <w:p w14:paraId="56668C73" w14:textId="77777777" w:rsidR="00A41C68" w:rsidRDefault="00A41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8A316" w14:textId="28F83DC6" w:rsidR="00372A63" w:rsidRDefault="00372A63"/>
    <w:sectPr w:rsidR="0037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63"/>
    <w:rsid w:val="00372A63"/>
    <w:rsid w:val="00A41C6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624DA-FC81-4397-A595-A392B715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