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238D9" w14:textId="77777777" w:rsidR="00395236" w:rsidRDefault="00395236">
      <w:pPr>
        <w:rPr>
          <w:rFonts w:hint="eastAsia"/>
        </w:rPr>
      </w:pPr>
    </w:p>
    <w:p w14:paraId="2148856B" w14:textId="77777777" w:rsidR="00395236" w:rsidRDefault="00395236">
      <w:pPr>
        <w:rPr>
          <w:rFonts w:hint="eastAsia"/>
        </w:rPr>
      </w:pPr>
      <w:r>
        <w:rPr>
          <w:rFonts w:hint="eastAsia"/>
        </w:rPr>
        <w:t>面对的拼音怎么写</w:t>
      </w:r>
    </w:p>
    <w:p w14:paraId="23653509" w14:textId="77777777" w:rsidR="00395236" w:rsidRDefault="00395236">
      <w:pPr>
        <w:rPr>
          <w:rFonts w:hint="eastAsia"/>
        </w:rPr>
      </w:pPr>
      <w:r>
        <w:rPr>
          <w:rFonts w:hint="eastAsia"/>
        </w:rPr>
        <w:t>在汉语学习的过程中，了解汉字的正确拼音是至关重要的一步。对于“面对”这个词来说，它的拼音写作“miàn duì”。其中，“面”的拼音为“miàn”，而“对”的拼音则是“duì”。这两个字分别属于第四声和第四声，意味着它们在发音时都要以一个下降的音调来表达。</w:t>
      </w:r>
    </w:p>
    <w:p w14:paraId="15554B06" w14:textId="77777777" w:rsidR="00395236" w:rsidRDefault="00395236">
      <w:pPr>
        <w:rPr>
          <w:rFonts w:hint="eastAsia"/>
        </w:rPr>
      </w:pPr>
    </w:p>
    <w:p w14:paraId="2259E8BD" w14:textId="77777777" w:rsidR="00395236" w:rsidRDefault="00395236">
      <w:pPr>
        <w:rPr>
          <w:rFonts w:hint="eastAsia"/>
        </w:rPr>
      </w:pPr>
    </w:p>
    <w:p w14:paraId="02F58CC9" w14:textId="77777777" w:rsidR="00395236" w:rsidRDefault="00395236">
      <w:pPr>
        <w:rPr>
          <w:rFonts w:hint="eastAsia"/>
        </w:rPr>
      </w:pPr>
      <w:r>
        <w:rPr>
          <w:rFonts w:hint="eastAsia"/>
        </w:rPr>
        <w:t>深入了解“面”的拼音</w:t>
      </w:r>
    </w:p>
    <w:p w14:paraId="102CD857" w14:textId="77777777" w:rsidR="00395236" w:rsidRDefault="00395236">
      <w:pPr>
        <w:rPr>
          <w:rFonts w:hint="eastAsia"/>
        </w:rPr>
      </w:pPr>
      <w:r>
        <w:rPr>
          <w:rFonts w:hint="eastAsia"/>
        </w:rPr>
        <w:t>“面”这个字在汉语中使用非常广泛，它不仅表示人脸的意思，还可以用来描述物体的表面或是事物的某一方面。其拼音“miàn”由声母“m”和韵母“ian”组成，在实际发音时要注意从高到低的变化，确保准确传达出这个字的读音。通过练习正确的发音，可以更好地掌握汉语语音的规律，提高汉语听说能力。</w:t>
      </w:r>
    </w:p>
    <w:p w14:paraId="3C75B4AE" w14:textId="77777777" w:rsidR="00395236" w:rsidRDefault="00395236">
      <w:pPr>
        <w:rPr>
          <w:rFonts w:hint="eastAsia"/>
        </w:rPr>
      </w:pPr>
    </w:p>
    <w:p w14:paraId="699272AF" w14:textId="77777777" w:rsidR="00395236" w:rsidRDefault="00395236">
      <w:pPr>
        <w:rPr>
          <w:rFonts w:hint="eastAsia"/>
        </w:rPr>
      </w:pPr>
    </w:p>
    <w:p w14:paraId="5B61D6D3" w14:textId="77777777" w:rsidR="00395236" w:rsidRDefault="00395236">
      <w:pPr>
        <w:rPr>
          <w:rFonts w:hint="eastAsia"/>
        </w:rPr>
      </w:pPr>
      <w:r>
        <w:rPr>
          <w:rFonts w:hint="eastAsia"/>
        </w:rPr>
        <w:t>探讨“对”的发音特点</w:t>
      </w:r>
    </w:p>
    <w:p w14:paraId="3C10ECFA" w14:textId="77777777" w:rsidR="00395236" w:rsidRDefault="00395236">
      <w:pPr>
        <w:rPr>
          <w:rFonts w:hint="eastAsia"/>
        </w:rPr>
      </w:pPr>
      <w:r>
        <w:rPr>
          <w:rFonts w:hint="eastAsia"/>
        </w:rPr>
        <w:t>“对”作为汉语中的常用字之一，其含义丰富多样，包括了与...相对、回答、成双等多种意思。拼音“duì”同样是一个全降调的发音，声母是“d”，韵母是“ui”。在朗读含有“对”的句子时，强调其降调的特点有助于增强语言的表现力，使交流更加流畅自然。理解“对”的不同含义及其用法也是汉语学习的重要组成部分。</w:t>
      </w:r>
    </w:p>
    <w:p w14:paraId="2E12153E" w14:textId="77777777" w:rsidR="00395236" w:rsidRDefault="00395236">
      <w:pPr>
        <w:rPr>
          <w:rFonts w:hint="eastAsia"/>
        </w:rPr>
      </w:pPr>
    </w:p>
    <w:p w14:paraId="6AC16302" w14:textId="77777777" w:rsidR="00395236" w:rsidRDefault="00395236">
      <w:pPr>
        <w:rPr>
          <w:rFonts w:hint="eastAsia"/>
        </w:rPr>
      </w:pPr>
    </w:p>
    <w:p w14:paraId="5BB9A476" w14:textId="77777777" w:rsidR="00395236" w:rsidRDefault="00395236">
      <w:pPr>
        <w:rPr>
          <w:rFonts w:hint="eastAsia"/>
        </w:rPr>
      </w:pPr>
      <w:r>
        <w:rPr>
          <w:rFonts w:hint="eastAsia"/>
        </w:rPr>
        <w:t>如何有效学习“面对”的拼音</w:t>
      </w:r>
    </w:p>
    <w:p w14:paraId="206FCAB6" w14:textId="77777777" w:rsidR="00395236" w:rsidRDefault="00395236">
      <w:pPr>
        <w:rPr>
          <w:rFonts w:hint="eastAsia"/>
        </w:rPr>
      </w:pPr>
      <w:r>
        <w:rPr>
          <w:rFonts w:hint="eastAsia"/>
        </w:rPr>
        <w:t>学习汉语拼音，尤其是像“面对”这样常用的词语，可以通过多种方式来进行。利用拼音教材进行系统学习是非常基础且必要的方法；观看标准的汉语发音视频教程，模仿专业教师的发音技巧也不失为一种好办法。同时，积极参与汉语口语练习，尝试在日常对话中运用新学到的词汇，如“面对”，能够有效地巩固所学知识，提升实际应用能力。</w:t>
      </w:r>
    </w:p>
    <w:p w14:paraId="1D642972" w14:textId="77777777" w:rsidR="00395236" w:rsidRDefault="00395236">
      <w:pPr>
        <w:rPr>
          <w:rFonts w:hint="eastAsia"/>
        </w:rPr>
      </w:pPr>
    </w:p>
    <w:p w14:paraId="7F37C2E0" w14:textId="77777777" w:rsidR="00395236" w:rsidRDefault="00395236">
      <w:pPr>
        <w:rPr>
          <w:rFonts w:hint="eastAsia"/>
        </w:rPr>
      </w:pPr>
    </w:p>
    <w:p w14:paraId="2CD1DE54" w14:textId="77777777" w:rsidR="00395236" w:rsidRDefault="00395236">
      <w:pPr>
        <w:rPr>
          <w:rFonts w:hint="eastAsia"/>
        </w:rPr>
      </w:pPr>
      <w:r>
        <w:rPr>
          <w:rFonts w:hint="eastAsia"/>
        </w:rPr>
        <w:t>最后的总结</w:t>
      </w:r>
    </w:p>
    <w:p w14:paraId="243FA9F5" w14:textId="77777777" w:rsidR="00395236" w:rsidRDefault="00395236">
      <w:pPr>
        <w:rPr>
          <w:rFonts w:hint="eastAsia"/>
        </w:rPr>
      </w:pPr>
      <w:r>
        <w:rPr>
          <w:rFonts w:hint="eastAsia"/>
        </w:rPr>
        <w:t>“面对”的拼音“miàn duì”虽然看似简单，但要想真正掌握并灵活运用，并非一日之功。这需要学习者不断积累经验，通过反复练习加深印象。只有这样，才能在汉语学习的道路上越走越远，逐渐达到流利交流的目的。希望每位汉语学习者都能找到适合自己的学习方法，享受汉语带来的乐趣。</w:t>
      </w:r>
    </w:p>
    <w:p w14:paraId="6277C659" w14:textId="77777777" w:rsidR="00395236" w:rsidRDefault="00395236">
      <w:pPr>
        <w:rPr>
          <w:rFonts w:hint="eastAsia"/>
        </w:rPr>
      </w:pPr>
    </w:p>
    <w:p w14:paraId="516A6791" w14:textId="77777777" w:rsidR="00395236" w:rsidRDefault="00395236">
      <w:pPr>
        <w:rPr>
          <w:rFonts w:hint="eastAsia"/>
        </w:rPr>
      </w:pPr>
    </w:p>
    <w:p w14:paraId="6A725151" w14:textId="77777777" w:rsidR="00395236" w:rsidRDefault="003952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DDB36E" w14:textId="7A13F386" w:rsidR="002D42FD" w:rsidRDefault="002D42FD"/>
    <w:sectPr w:rsidR="002D4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FD"/>
    <w:rsid w:val="002D42FD"/>
    <w:rsid w:val="0039523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574E86-32ED-4954-9F11-AAEF6C40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42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2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2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2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2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2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2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2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2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4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4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42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42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42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42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42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42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42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4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2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42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42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2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42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4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42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42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