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3933" w14:textId="77777777" w:rsidR="00C02496" w:rsidRDefault="00C02496">
      <w:pPr>
        <w:rPr>
          <w:rFonts w:hint="eastAsia"/>
        </w:rPr>
      </w:pPr>
    </w:p>
    <w:p w14:paraId="47658069" w14:textId="77777777" w:rsidR="00C02496" w:rsidRDefault="00C02496">
      <w:pPr>
        <w:rPr>
          <w:rFonts w:hint="eastAsia"/>
        </w:rPr>
      </w:pPr>
      <w:r>
        <w:rPr>
          <w:rFonts w:hint="eastAsia"/>
        </w:rPr>
        <w:t>如何教一年级的学生拼的拼音，学得快</w:t>
      </w:r>
    </w:p>
    <w:p w14:paraId="2E9410DC" w14:textId="77777777" w:rsidR="00C02496" w:rsidRDefault="00C02496">
      <w:pPr>
        <w:rPr>
          <w:rFonts w:hint="eastAsia"/>
        </w:rPr>
      </w:pPr>
      <w:r>
        <w:rPr>
          <w:rFonts w:hint="eastAsia"/>
        </w:rPr>
        <w:t>拼音是学习汉语的基础，尤其对于一年级的学生来说，掌握好拼音能够极大地促进他们后续的学习。下面将介绍一些有效的方法来帮助孩子们更快地学会拼音。</w:t>
      </w:r>
    </w:p>
    <w:p w14:paraId="1A91FFC1" w14:textId="77777777" w:rsidR="00C02496" w:rsidRDefault="00C02496">
      <w:pPr>
        <w:rPr>
          <w:rFonts w:hint="eastAsia"/>
        </w:rPr>
      </w:pPr>
    </w:p>
    <w:p w14:paraId="10DF9414" w14:textId="77777777" w:rsidR="00C02496" w:rsidRDefault="00C02496">
      <w:pPr>
        <w:rPr>
          <w:rFonts w:hint="eastAsia"/>
        </w:rPr>
      </w:pPr>
    </w:p>
    <w:p w14:paraId="03038713" w14:textId="77777777" w:rsidR="00C02496" w:rsidRDefault="00C02496">
      <w:pPr>
        <w:rPr>
          <w:rFonts w:hint="eastAsia"/>
        </w:rPr>
      </w:pPr>
      <w:r>
        <w:rPr>
          <w:rFonts w:hint="eastAsia"/>
        </w:rPr>
        <w:t>创造趣味学习环境</w:t>
      </w:r>
    </w:p>
    <w:p w14:paraId="705531C5" w14:textId="77777777" w:rsidR="00C02496" w:rsidRDefault="00C02496">
      <w:pPr>
        <w:rPr>
          <w:rFonts w:hint="eastAsia"/>
        </w:rPr>
      </w:pPr>
      <w:r>
        <w:rPr>
          <w:rFonts w:hint="eastAsia"/>
        </w:rPr>
        <w:t>孩子们通常对新鲜有趣的事物充满好奇。通过使用色彩鲜艳的拼音卡片、动画视频和互动游戏等方式，可以激发学生的学习兴趣。例如，制作一些带有图片和对应拼音的小卡片，让学生在游戏中识别和记忆。这样的方法不仅能增加学习的乐趣，还能让孩子们在轻松愉快的氛围中记住拼音。</w:t>
      </w:r>
    </w:p>
    <w:p w14:paraId="71487747" w14:textId="77777777" w:rsidR="00C02496" w:rsidRDefault="00C02496">
      <w:pPr>
        <w:rPr>
          <w:rFonts w:hint="eastAsia"/>
        </w:rPr>
      </w:pPr>
    </w:p>
    <w:p w14:paraId="2E1AE136" w14:textId="77777777" w:rsidR="00C02496" w:rsidRDefault="00C02496">
      <w:pPr>
        <w:rPr>
          <w:rFonts w:hint="eastAsia"/>
        </w:rPr>
      </w:pPr>
    </w:p>
    <w:p w14:paraId="774D34F5" w14:textId="77777777" w:rsidR="00C02496" w:rsidRDefault="00C02496">
      <w:pPr>
        <w:rPr>
          <w:rFonts w:hint="eastAsia"/>
        </w:rPr>
      </w:pPr>
      <w:r>
        <w:rPr>
          <w:rFonts w:hint="eastAsia"/>
        </w:rPr>
        <w:t>分步教学法</w:t>
      </w:r>
    </w:p>
    <w:p w14:paraId="6F92AE90" w14:textId="77777777" w:rsidR="00C02496" w:rsidRDefault="00C02496">
      <w:pPr>
        <w:rPr>
          <w:rFonts w:hint="eastAsia"/>
        </w:rPr>
      </w:pPr>
      <w:r>
        <w:rPr>
          <w:rFonts w:hint="eastAsia"/>
        </w:rPr>
        <w:t>拼音学习是一个渐进的过程，不宜操之过急。可以从最基础的声母开始教起，确保学生们熟练掌握后，再逐步引入韵母和声调。每一步都应配有大量的练习和复习，以巩固学生的记忆。同时，教师可以根据学生的接受情况灵活调整进度，确保每个学生都能跟上。</w:t>
      </w:r>
    </w:p>
    <w:p w14:paraId="4C7A5C08" w14:textId="77777777" w:rsidR="00C02496" w:rsidRDefault="00C02496">
      <w:pPr>
        <w:rPr>
          <w:rFonts w:hint="eastAsia"/>
        </w:rPr>
      </w:pPr>
    </w:p>
    <w:p w14:paraId="0B2F6762" w14:textId="77777777" w:rsidR="00C02496" w:rsidRDefault="00C02496">
      <w:pPr>
        <w:rPr>
          <w:rFonts w:hint="eastAsia"/>
        </w:rPr>
      </w:pPr>
    </w:p>
    <w:p w14:paraId="229EE1F8" w14:textId="77777777" w:rsidR="00C02496" w:rsidRDefault="00C02496">
      <w:pPr>
        <w:rPr>
          <w:rFonts w:hint="eastAsia"/>
        </w:rPr>
      </w:pPr>
      <w:r>
        <w:rPr>
          <w:rFonts w:hint="eastAsia"/>
        </w:rPr>
        <w:t>利用多媒体资源</w:t>
      </w:r>
    </w:p>
    <w:p w14:paraId="3F70679D" w14:textId="77777777" w:rsidR="00C02496" w:rsidRDefault="00C02496">
      <w:pPr>
        <w:rPr>
          <w:rFonts w:hint="eastAsia"/>
        </w:rPr>
      </w:pPr>
      <w:r>
        <w:rPr>
          <w:rFonts w:hint="eastAsia"/>
        </w:rPr>
        <w:t>现代科技为拼音教学提供了丰富的资源。通过播放专门设计的教学视频或使用教育软件，可以使抽象的知识变得更加直观易懂。利用语音识别技术进行发音练习也是一种很好的方式，它能及时纠正学生的发音错误，提高学习效率。</w:t>
      </w:r>
    </w:p>
    <w:p w14:paraId="00E5CE14" w14:textId="77777777" w:rsidR="00C02496" w:rsidRDefault="00C02496">
      <w:pPr>
        <w:rPr>
          <w:rFonts w:hint="eastAsia"/>
        </w:rPr>
      </w:pPr>
    </w:p>
    <w:p w14:paraId="53AE141E" w14:textId="77777777" w:rsidR="00C02496" w:rsidRDefault="00C02496">
      <w:pPr>
        <w:rPr>
          <w:rFonts w:hint="eastAsia"/>
        </w:rPr>
      </w:pPr>
    </w:p>
    <w:p w14:paraId="2AAB2131" w14:textId="77777777" w:rsidR="00C02496" w:rsidRDefault="00C02496">
      <w:pPr>
        <w:rPr>
          <w:rFonts w:hint="eastAsia"/>
        </w:rPr>
      </w:pPr>
      <w:r>
        <w:rPr>
          <w:rFonts w:hint="eastAsia"/>
        </w:rPr>
        <w:t>鼓励亲子共学</w:t>
      </w:r>
    </w:p>
    <w:p w14:paraId="419E7C25" w14:textId="77777777" w:rsidR="00C02496" w:rsidRDefault="00C02496">
      <w:pPr>
        <w:rPr>
          <w:rFonts w:hint="eastAsia"/>
        </w:rPr>
      </w:pPr>
      <w:r>
        <w:rPr>
          <w:rFonts w:hint="eastAsia"/>
        </w:rPr>
        <w:t>家长的支持对于孩子的学习至关重要。鼓励家长与孩子一起学习拼音，不仅可以增强家庭成员间的互动，也能让孩子在家中得到更多的练习机会。家长可以通过日常生活中的小活动，如看图说话、唱拼音儿歌等，来帮助孩子复习和应用所学知识。</w:t>
      </w:r>
    </w:p>
    <w:p w14:paraId="3480C2B2" w14:textId="77777777" w:rsidR="00C02496" w:rsidRDefault="00C02496">
      <w:pPr>
        <w:rPr>
          <w:rFonts w:hint="eastAsia"/>
        </w:rPr>
      </w:pPr>
    </w:p>
    <w:p w14:paraId="59AFC931" w14:textId="77777777" w:rsidR="00C02496" w:rsidRDefault="00C02496">
      <w:pPr>
        <w:rPr>
          <w:rFonts w:hint="eastAsia"/>
        </w:rPr>
      </w:pPr>
    </w:p>
    <w:p w14:paraId="1EA30FC8" w14:textId="77777777" w:rsidR="00C02496" w:rsidRDefault="00C02496">
      <w:pPr>
        <w:rPr>
          <w:rFonts w:hint="eastAsia"/>
        </w:rPr>
      </w:pPr>
      <w:r>
        <w:rPr>
          <w:rFonts w:hint="eastAsia"/>
        </w:rPr>
        <w:t>定期评估与反馈</w:t>
      </w:r>
    </w:p>
    <w:p w14:paraId="718D1D80" w14:textId="77777777" w:rsidR="00C02496" w:rsidRDefault="00C02496">
      <w:pPr>
        <w:rPr>
          <w:rFonts w:hint="eastAsia"/>
        </w:rPr>
      </w:pPr>
      <w:r>
        <w:rPr>
          <w:rFonts w:hint="eastAsia"/>
        </w:rPr>
        <w:t>为了保证学习效果，定期对学生进行拼音能力的评估是非常必要的。这不仅有助于了解学生的进步情况，也能及时发现并解决存在的问题。教师应根据评估结果给予积极的反馈，表扬学生的努力和成就，同时指出需要改进的地方，激励他们不断前进。</w:t>
      </w:r>
    </w:p>
    <w:p w14:paraId="3676BF6A" w14:textId="77777777" w:rsidR="00C02496" w:rsidRDefault="00C02496">
      <w:pPr>
        <w:rPr>
          <w:rFonts w:hint="eastAsia"/>
        </w:rPr>
      </w:pPr>
    </w:p>
    <w:p w14:paraId="254D268D" w14:textId="77777777" w:rsidR="00C02496" w:rsidRDefault="00C02496">
      <w:pPr>
        <w:rPr>
          <w:rFonts w:hint="eastAsia"/>
        </w:rPr>
      </w:pPr>
    </w:p>
    <w:p w14:paraId="1989A527" w14:textId="77777777" w:rsidR="00C02496" w:rsidRDefault="00C02496">
      <w:pPr>
        <w:rPr>
          <w:rFonts w:hint="eastAsia"/>
        </w:rPr>
      </w:pPr>
      <w:r>
        <w:rPr>
          <w:rFonts w:hint="eastAsia"/>
        </w:rPr>
        <w:t>最后的总结</w:t>
      </w:r>
    </w:p>
    <w:p w14:paraId="2551870A" w14:textId="77777777" w:rsidR="00C02496" w:rsidRDefault="00C02496">
      <w:pPr>
        <w:rPr>
          <w:rFonts w:hint="eastAsia"/>
        </w:rPr>
      </w:pPr>
      <w:r>
        <w:rPr>
          <w:rFonts w:hint="eastAsia"/>
        </w:rPr>
        <w:t>教授一年级学生拼音并不是一件难事，关键在于采用适当的教学策略和工具。通过创造一个既有趣又富有挑战性的学习环境，采取分步骤的教学方法，充分利用多媒体资源，并获得家长的支持，孩子们一定能够快速而有效地掌握拼音，为今后的汉语学习打下坚实的基础。</w:t>
      </w:r>
    </w:p>
    <w:p w14:paraId="45116076" w14:textId="77777777" w:rsidR="00C02496" w:rsidRDefault="00C02496">
      <w:pPr>
        <w:rPr>
          <w:rFonts w:hint="eastAsia"/>
        </w:rPr>
      </w:pPr>
    </w:p>
    <w:p w14:paraId="29BA9309" w14:textId="77777777" w:rsidR="00C02496" w:rsidRDefault="00C02496">
      <w:pPr>
        <w:rPr>
          <w:rFonts w:hint="eastAsia"/>
        </w:rPr>
      </w:pPr>
    </w:p>
    <w:p w14:paraId="358BA6FD" w14:textId="77777777" w:rsidR="00C02496" w:rsidRDefault="00C02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51DAE" w14:textId="75A77DA2" w:rsidR="007D21E1" w:rsidRDefault="007D21E1"/>
    <w:sectPr w:rsidR="007D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E1"/>
    <w:rsid w:val="007D21E1"/>
    <w:rsid w:val="00B42149"/>
    <w:rsid w:val="00C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2E93-477E-46AE-8C22-9B2D31F3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