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00FF" w14:textId="77777777" w:rsidR="003571D1" w:rsidRDefault="003571D1">
      <w:pPr>
        <w:rPr>
          <w:rFonts w:hint="eastAsia"/>
        </w:rPr>
      </w:pPr>
    </w:p>
    <w:p w14:paraId="4F464C81" w14:textId="77777777" w:rsidR="003571D1" w:rsidRDefault="003571D1">
      <w:pPr>
        <w:rPr>
          <w:rFonts w:hint="eastAsia"/>
        </w:rPr>
      </w:pPr>
      <w:r>
        <w:rPr>
          <w:rFonts w:hint="eastAsia"/>
        </w:rPr>
        <w:t>拼未来是什么意思</w:t>
      </w:r>
    </w:p>
    <w:p w14:paraId="17D44C37" w14:textId="77777777" w:rsidR="003571D1" w:rsidRDefault="003571D1">
      <w:pPr>
        <w:rPr>
          <w:rFonts w:hint="eastAsia"/>
        </w:rPr>
      </w:pPr>
      <w:r>
        <w:rPr>
          <w:rFonts w:hint="eastAsia"/>
        </w:rPr>
        <w:t>“拼未来”这个词汇在现代社会中越来越受到关注，它不仅仅是简单的三个字的组合，更是蕴含了深刻的含义和广泛的社会背景。从字面上理解，“拼未来”意味着通过努力、奋斗来争取一个更好的明天。这里的“拼”，不仅仅是身体上的劳累付出，更多的是指精神上的不懈追求与挑战自我的过程；而“未来”则是这种拼搏所指向的目标，代表着人们对美好生活的向往与期待。</w:t>
      </w:r>
    </w:p>
    <w:p w14:paraId="3756649F" w14:textId="77777777" w:rsidR="003571D1" w:rsidRDefault="003571D1">
      <w:pPr>
        <w:rPr>
          <w:rFonts w:hint="eastAsia"/>
        </w:rPr>
      </w:pPr>
    </w:p>
    <w:p w14:paraId="3BDF2FE2" w14:textId="77777777" w:rsidR="003571D1" w:rsidRDefault="003571D1">
      <w:pPr>
        <w:rPr>
          <w:rFonts w:hint="eastAsia"/>
        </w:rPr>
      </w:pPr>
    </w:p>
    <w:p w14:paraId="40E0ECA4" w14:textId="77777777" w:rsidR="003571D1" w:rsidRDefault="003571D1">
      <w:pPr>
        <w:rPr>
          <w:rFonts w:hint="eastAsia"/>
        </w:rPr>
      </w:pPr>
      <w:r>
        <w:rPr>
          <w:rFonts w:hint="eastAsia"/>
        </w:rPr>
        <w:t>社会背景下的拼未来</w:t>
      </w:r>
    </w:p>
    <w:p w14:paraId="51976E01" w14:textId="77777777" w:rsidR="003571D1" w:rsidRDefault="003571D1">
      <w:pPr>
        <w:rPr>
          <w:rFonts w:hint="eastAsia"/>
        </w:rPr>
      </w:pPr>
      <w:r>
        <w:rPr>
          <w:rFonts w:hint="eastAsia"/>
        </w:rPr>
        <w:t>在当今快速发展的社会中，人们面临着前所未有的机遇与挑战。全球化和技术革新带来了巨大的变化，同时也加剧了竞争。在这种背景下，“拼未来”成为了许多人面对生活压力时的选择。无论是年轻人为了实现自己的职业梦想，还是家庭为了给孩子提供更好的教育条件，都体现了对未来的积极态度和不屈不挠的精神。这不仅是个人成长的过程，也是整个社会进步的动力源泉。</w:t>
      </w:r>
    </w:p>
    <w:p w14:paraId="4DEE37C6" w14:textId="77777777" w:rsidR="003571D1" w:rsidRDefault="003571D1">
      <w:pPr>
        <w:rPr>
          <w:rFonts w:hint="eastAsia"/>
        </w:rPr>
      </w:pPr>
    </w:p>
    <w:p w14:paraId="6185F129" w14:textId="77777777" w:rsidR="003571D1" w:rsidRDefault="003571D1">
      <w:pPr>
        <w:rPr>
          <w:rFonts w:hint="eastAsia"/>
        </w:rPr>
      </w:pPr>
    </w:p>
    <w:p w14:paraId="068160FB" w14:textId="77777777" w:rsidR="003571D1" w:rsidRDefault="003571D1">
      <w:pPr>
        <w:rPr>
          <w:rFonts w:hint="eastAsia"/>
        </w:rPr>
      </w:pPr>
      <w:r>
        <w:rPr>
          <w:rFonts w:hint="eastAsia"/>
        </w:rPr>
        <w:t>拼未来的精神内涵</w:t>
      </w:r>
    </w:p>
    <w:p w14:paraId="5B55F2BE" w14:textId="77777777" w:rsidR="003571D1" w:rsidRDefault="003571D1">
      <w:pPr>
        <w:rPr>
          <w:rFonts w:hint="eastAsia"/>
        </w:rPr>
      </w:pPr>
      <w:r>
        <w:rPr>
          <w:rFonts w:hint="eastAsia"/>
        </w:rPr>
        <w:t>“拼未来”的核心在于坚持不懈的努力和敢于追梦的精神。它鼓励人们勇敢地面对困难，勇于尝试新事物，即使遇到挫折也不轻易放弃。这种精神不仅能够帮助个人克服障碍，达成目标，还能激发团队合作的力量，共同创造更大的价值。同时，“拼未来”也是一种积极向上的心态，提醒我们珍惜现在，为美好的明天做好准备。</w:t>
      </w:r>
    </w:p>
    <w:p w14:paraId="552B28D1" w14:textId="77777777" w:rsidR="003571D1" w:rsidRDefault="003571D1">
      <w:pPr>
        <w:rPr>
          <w:rFonts w:hint="eastAsia"/>
        </w:rPr>
      </w:pPr>
    </w:p>
    <w:p w14:paraId="1C8671EE" w14:textId="77777777" w:rsidR="003571D1" w:rsidRDefault="003571D1">
      <w:pPr>
        <w:rPr>
          <w:rFonts w:hint="eastAsia"/>
        </w:rPr>
      </w:pPr>
    </w:p>
    <w:p w14:paraId="1FD147C2" w14:textId="77777777" w:rsidR="003571D1" w:rsidRDefault="003571D1">
      <w:pPr>
        <w:rPr>
          <w:rFonts w:hint="eastAsia"/>
        </w:rPr>
      </w:pPr>
      <w:r>
        <w:rPr>
          <w:rFonts w:hint="eastAsia"/>
        </w:rPr>
        <w:t>如何实践拼未来</w:t>
      </w:r>
    </w:p>
    <w:p w14:paraId="24B916E6" w14:textId="77777777" w:rsidR="003571D1" w:rsidRDefault="003571D1">
      <w:pPr>
        <w:rPr>
          <w:rFonts w:hint="eastAsia"/>
        </w:rPr>
      </w:pPr>
      <w:r>
        <w:rPr>
          <w:rFonts w:hint="eastAsia"/>
        </w:rPr>
        <w:t>实践“拼未来”的第一步是明确自己的目标。只有清晰地知道自己想要的是什么，才能制定出切实可行的计划，并为之努力。还需要不断提升自我能力，学习新知识，掌握新技能。在这个过程中，保持乐观的态度非常重要。面对挑战时，应将其视为成长的机会而非阻碍。同时，建立良好的人际关系网络，获得家人、朋友的支持与鼓励，也对实现目标有着不可忽视的作用。</w:t>
      </w:r>
    </w:p>
    <w:p w14:paraId="615F1B5A" w14:textId="77777777" w:rsidR="003571D1" w:rsidRDefault="003571D1">
      <w:pPr>
        <w:rPr>
          <w:rFonts w:hint="eastAsia"/>
        </w:rPr>
      </w:pPr>
    </w:p>
    <w:p w14:paraId="2D0EBF10" w14:textId="77777777" w:rsidR="003571D1" w:rsidRDefault="003571D1">
      <w:pPr>
        <w:rPr>
          <w:rFonts w:hint="eastAsia"/>
        </w:rPr>
      </w:pPr>
    </w:p>
    <w:p w14:paraId="74F4911E" w14:textId="77777777" w:rsidR="003571D1" w:rsidRDefault="003571D1">
      <w:pPr>
        <w:rPr>
          <w:rFonts w:hint="eastAsia"/>
        </w:rPr>
      </w:pPr>
      <w:r>
        <w:rPr>
          <w:rFonts w:hint="eastAsia"/>
        </w:rPr>
        <w:t>最后的总结</w:t>
      </w:r>
    </w:p>
    <w:p w14:paraId="7E28F015" w14:textId="77777777" w:rsidR="003571D1" w:rsidRDefault="003571D1">
      <w:pPr>
        <w:rPr>
          <w:rFonts w:hint="eastAsia"/>
        </w:rPr>
      </w:pPr>
      <w:r>
        <w:rPr>
          <w:rFonts w:hint="eastAsia"/>
        </w:rPr>
        <w:t>“拼未来”不仅仅是一种行动指南，更是一种生活哲学。它告诉我们，无论出身如何，只要拥有坚定的信念和不懈的努力，就能够创造出属于自己的精彩人生。每个人都有权利去追求自己心中的理想未来，而“拼未来”则为我们提供了实现这一目标的方法和动力。让我们以更加饱满的热情和勇气，迎接每一个新的开始，向着梦想的方向不断前进。</w:t>
      </w:r>
    </w:p>
    <w:p w14:paraId="2EF34613" w14:textId="77777777" w:rsidR="003571D1" w:rsidRDefault="003571D1">
      <w:pPr>
        <w:rPr>
          <w:rFonts w:hint="eastAsia"/>
        </w:rPr>
      </w:pPr>
    </w:p>
    <w:p w14:paraId="7150005D" w14:textId="77777777" w:rsidR="003571D1" w:rsidRDefault="003571D1">
      <w:pPr>
        <w:rPr>
          <w:rFonts w:hint="eastAsia"/>
        </w:rPr>
      </w:pPr>
    </w:p>
    <w:p w14:paraId="78CA4B4F" w14:textId="77777777" w:rsidR="003571D1" w:rsidRDefault="00357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548C8" w14:textId="252ADF6E" w:rsidR="000357EF" w:rsidRDefault="000357EF"/>
    <w:sectPr w:rsidR="00035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EF"/>
    <w:rsid w:val="000357EF"/>
    <w:rsid w:val="000F3509"/>
    <w:rsid w:val="003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A323D-E897-48C3-A670-5D5ED558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