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8D7A2" w14:textId="77777777" w:rsidR="00FF2E9E" w:rsidRDefault="00FF2E9E">
      <w:pPr>
        <w:rPr>
          <w:rFonts w:hint="eastAsia"/>
        </w:rPr>
      </w:pPr>
      <w:r>
        <w:rPr>
          <w:rFonts w:hint="eastAsia"/>
        </w:rPr>
        <w:t>线束的拼音</w:t>
      </w:r>
    </w:p>
    <w:p w14:paraId="4424A4A9" w14:textId="77777777" w:rsidR="00FF2E9E" w:rsidRDefault="00FF2E9E">
      <w:pPr>
        <w:rPr>
          <w:rFonts w:hint="eastAsia"/>
        </w:rPr>
      </w:pPr>
      <w:r>
        <w:rPr>
          <w:rFonts w:hint="eastAsia"/>
        </w:rPr>
        <w:t>线束（xiàn shù）这个术语在工程技术领域中具有重要意义。它指的是由多根电线或电缆组成，并经过特定处理如捆扎、包裹等工序，形成一束用于传输电力或信号的集合体。线束广泛应用于汽车、飞机、家用电器以及各种电子设备中，是现代工业不可或缺的一部分。</w:t>
      </w:r>
    </w:p>
    <w:p w14:paraId="0DCB3D57" w14:textId="77777777" w:rsidR="00FF2E9E" w:rsidRDefault="00FF2E9E">
      <w:pPr>
        <w:rPr>
          <w:rFonts w:hint="eastAsia"/>
        </w:rPr>
      </w:pPr>
    </w:p>
    <w:p w14:paraId="2B7D897F" w14:textId="77777777" w:rsidR="00FF2E9E" w:rsidRDefault="00FF2E9E">
      <w:pPr>
        <w:rPr>
          <w:rFonts w:hint="eastAsia"/>
        </w:rPr>
      </w:pPr>
      <w:r>
        <w:rPr>
          <w:rFonts w:hint="eastAsia"/>
        </w:rPr>
        <w:t>线束的基本构成</w:t>
      </w:r>
    </w:p>
    <w:p w14:paraId="4D93792D" w14:textId="77777777" w:rsidR="00FF2E9E" w:rsidRDefault="00FF2E9E">
      <w:pPr>
        <w:rPr>
          <w:rFonts w:hint="eastAsia"/>
        </w:rPr>
      </w:pPr>
      <w:r>
        <w:rPr>
          <w:rFonts w:hint="eastAsia"/>
        </w:rPr>
        <w:t>一个完整的线束通常包括导线、端子、连接器、保护套管等组成部分。导线是传输电流或信号的基础单元；端子则负责将导线与其它组件进行电气连接；连接器提供了一种快速连接和断开的方式，方便维修和更换；保护套管则是为了防止外部环境对内部导线造成损害，例如磨损、腐蚀等。</w:t>
      </w:r>
    </w:p>
    <w:p w14:paraId="6ACCF181" w14:textId="77777777" w:rsidR="00FF2E9E" w:rsidRDefault="00FF2E9E">
      <w:pPr>
        <w:rPr>
          <w:rFonts w:hint="eastAsia"/>
        </w:rPr>
      </w:pPr>
    </w:p>
    <w:p w14:paraId="358B2E3E" w14:textId="77777777" w:rsidR="00FF2E9E" w:rsidRDefault="00FF2E9E">
      <w:pPr>
        <w:rPr>
          <w:rFonts w:hint="eastAsia"/>
        </w:rPr>
      </w:pPr>
      <w:r>
        <w:rPr>
          <w:rFonts w:hint="eastAsia"/>
        </w:rPr>
        <w:t>线束的应用场景</w:t>
      </w:r>
    </w:p>
    <w:p w14:paraId="54A1C2A9" w14:textId="77777777" w:rsidR="00FF2E9E" w:rsidRDefault="00FF2E9E">
      <w:pPr>
        <w:rPr>
          <w:rFonts w:hint="eastAsia"/>
        </w:rPr>
      </w:pPr>
      <w:r>
        <w:rPr>
          <w:rFonts w:hint="eastAsia"/>
        </w:rPr>
        <w:t>线束被广泛应用于众多行业，尤其是在汽车制造中。汽车内部复杂的电路系统需要通过线束来实现各部件之间的有效连接。在航空航天、通讯设备、计算机硬件等领域也有着广泛应用。随着科技的发展，线束的设计和制造也在不断进步，以适应更加复杂和苛刻的应用环境。</w:t>
      </w:r>
    </w:p>
    <w:p w14:paraId="40FFCD68" w14:textId="77777777" w:rsidR="00FF2E9E" w:rsidRDefault="00FF2E9E">
      <w:pPr>
        <w:rPr>
          <w:rFonts w:hint="eastAsia"/>
        </w:rPr>
      </w:pPr>
    </w:p>
    <w:p w14:paraId="03F00441" w14:textId="77777777" w:rsidR="00FF2E9E" w:rsidRDefault="00FF2E9E">
      <w:pPr>
        <w:rPr>
          <w:rFonts w:hint="eastAsia"/>
        </w:rPr>
      </w:pPr>
      <w:r>
        <w:rPr>
          <w:rFonts w:hint="eastAsia"/>
        </w:rPr>
        <w:t>线束设计的重要性</w:t>
      </w:r>
    </w:p>
    <w:p w14:paraId="12CCECB5" w14:textId="77777777" w:rsidR="00FF2E9E" w:rsidRDefault="00FF2E9E">
      <w:pPr>
        <w:rPr>
          <w:rFonts w:hint="eastAsia"/>
        </w:rPr>
      </w:pPr>
      <w:r>
        <w:rPr>
          <w:rFonts w:hint="eastAsia"/>
        </w:rPr>
        <w:t>线束的设计不仅要考虑电气性能，还需要考虑机械强度、耐环境性能等因素。优秀的线束设计能够提高整个系统的可靠性和安全性，减少故障发生的可能性。因此，工程师们在线束设计阶段就需要充分考虑到使用条件、安装空间限制以及未来的维护便利性等方面。</w:t>
      </w:r>
    </w:p>
    <w:p w14:paraId="05E63ABE" w14:textId="77777777" w:rsidR="00FF2E9E" w:rsidRDefault="00FF2E9E">
      <w:pPr>
        <w:rPr>
          <w:rFonts w:hint="eastAsia"/>
        </w:rPr>
      </w:pPr>
    </w:p>
    <w:p w14:paraId="77C4F410" w14:textId="77777777" w:rsidR="00FF2E9E" w:rsidRDefault="00FF2E9E">
      <w:pPr>
        <w:rPr>
          <w:rFonts w:hint="eastAsia"/>
        </w:rPr>
      </w:pPr>
      <w:r>
        <w:rPr>
          <w:rFonts w:hint="eastAsia"/>
        </w:rPr>
        <w:t>线束制造工艺</w:t>
      </w:r>
    </w:p>
    <w:p w14:paraId="364C104E" w14:textId="77777777" w:rsidR="00FF2E9E" w:rsidRDefault="00FF2E9E">
      <w:pPr>
        <w:rPr>
          <w:rFonts w:hint="eastAsia"/>
        </w:rPr>
      </w:pPr>
      <w:r>
        <w:rPr>
          <w:rFonts w:hint="eastAsia"/>
        </w:rPr>
        <w:t>线束的制造过程涉及多个步骤，从最初的选材到最终的产品检验，每一个环节都至关重要。根据设计要求选择合适的材料；接着进行导线裁切、剥皮、压接端子等预处理工作；然后是组装连接器和保护套管；最后是对成品进行严格的质量检测。这一系列流程保证了线束既能够满足电气性能的要求，又能在实际应用中保持良好的物理特性。</w:t>
      </w:r>
    </w:p>
    <w:p w14:paraId="4F8F72B4" w14:textId="77777777" w:rsidR="00FF2E9E" w:rsidRDefault="00FF2E9E">
      <w:pPr>
        <w:rPr>
          <w:rFonts w:hint="eastAsia"/>
        </w:rPr>
      </w:pPr>
    </w:p>
    <w:p w14:paraId="4DC6BC52" w14:textId="77777777" w:rsidR="00FF2E9E" w:rsidRDefault="00FF2E9E">
      <w:pPr>
        <w:rPr>
          <w:rFonts w:hint="eastAsia"/>
        </w:rPr>
      </w:pPr>
      <w:r>
        <w:rPr>
          <w:rFonts w:hint="eastAsia"/>
        </w:rPr>
        <w:t>未来发展趋势</w:t>
      </w:r>
    </w:p>
    <w:p w14:paraId="4E9692B7" w14:textId="77777777" w:rsidR="00FF2E9E" w:rsidRDefault="00FF2E9E">
      <w:pPr>
        <w:rPr>
          <w:rFonts w:hint="eastAsia"/>
        </w:rPr>
      </w:pPr>
      <w:r>
        <w:rPr>
          <w:rFonts w:hint="eastAsia"/>
        </w:rPr>
        <w:t>随着新能源汽车、智能网联汽车等新兴领域的快速发展，对线束提出了更高的要求。轻量化、小型化、智能化成为线束发展的主要趋势。同时，新材料和新技术的应用也为线束的创新提供了更多可能。比如，采用新型绝缘材料可以进一步提升线束的耐热性和耐磨性；而利用自动化生产技术则能大幅提高生产效率和产品质量。</w:t>
      </w:r>
    </w:p>
    <w:p w14:paraId="3F88A6CE" w14:textId="77777777" w:rsidR="00FF2E9E" w:rsidRDefault="00FF2E9E">
      <w:pPr>
        <w:rPr>
          <w:rFonts w:hint="eastAsia"/>
        </w:rPr>
      </w:pPr>
    </w:p>
    <w:p w14:paraId="16E32FF8" w14:textId="77777777" w:rsidR="00FF2E9E" w:rsidRDefault="00FF2E9E">
      <w:pPr>
        <w:rPr>
          <w:rFonts w:hint="eastAsia"/>
        </w:rPr>
      </w:pPr>
      <w:r>
        <w:rPr>
          <w:rFonts w:hint="eastAsia"/>
        </w:rPr>
        <w:t>本文是由每日作文网(2345lzwz.com)为大家创作</w:t>
      </w:r>
    </w:p>
    <w:p w14:paraId="501D2ACB" w14:textId="78740B52" w:rsidR="00435490" w:rsidRDefault="00435490"/>
    <w:sectPr w:rsidR="004354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490"/>
    <w:rsid w:val="00435490"/>
    <w:rsid w:val="00B81CF2"/>
    <w:rsid w:val="00FF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04DB4-D0A9-476A-903C-B2E5A5B8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54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54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54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54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54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54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54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54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54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54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54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54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5490"/>
    <w:rPr>
      <w:rFonts w:cstheme="majorBidi"/>
      <w:color w:val="2F5496" w:themeColor="accent1" w:themeShade="BF"/>
      <w:sz w:val="28"/>
      <w:szCs w:val="28"/>
    </w:rPr>
  </w:style>
  <w:style w:type="character" w:customStyle="1" w:styleId="50">
    <w:name w:val="标题 5 字符"/>
    <w:basedOn w:val="a0"/>
    <w:link w:val="5"/>
    <w:uiPriority w:val="9"/>
    <w:semiHidden/>
    <w:rsid w:val="00435490"/>
    <w:rPr>
      <w:rFonts w:cstheme="majorBidi"/>
      <w:color w:val="2F5496" w:themeColor="accent1" w:themeShade="BF"/>
      <w:sz w:val="24"/>
    </w:rPr>
  </w:style>
  <w:style w:type="character" w:customStyle="1" w:styleId="60">
    <w:name w:val="标题 6 字符"/>
    <w:basedOn w:val="a0"/>
    <w:link w:val="6"/>
    <w:uiPriority w:val="9"/>
    <w:semiHidden/>
    <w:rsid w:val="00435490"/>
    <w:rPr>
      <w:rFonts w:cstheme="majorBidi"/>
      <w:b/>
      <w:bCs/>
      <w:color w:val="2F5496" w:themeColor="accent1" w:themeShade="BF"/>
    </w:rPr>
  </w:style>
  <w:style w:type="character" w:customStyle="1" w:styleId="70">
    <w:name w:val="标题 7 字符"/>
    <w:basedOn w:val="a0"/>
    <w:link w:val="7"/>
    <w:uiPriority w:val="9"/>
    <w:semiHidden/>
    <w:rsid w:val="00435490"/>
    <w:rPr>
      <w:rFonts w:cstheme="majorBidi"/>
      <w:b/>
      <w:bCs/>
      <w:color w:val="595959" w:themeColor="text1" w:themeTint="A6"/>
    </w:rPr>
  </w:style>
  <w:style w:type="character" w:customStyle="1" w:styleId="80">
    <w:name w:val="标题 8 字符"/>
    <w:basedOn w:val="a0"/>
    <w:link w:val="8"/>
    <w:uiPriority w:val="9"/>
    <w:semiHidden/>
    <w:rsid w:val="00435490"/>
    <w:rPr>
      <w:rFonts w:cstheme="majorBidi"/>
      <w:color w:val="595959" w:themeColor="text1" w:themeTint="A6"/>
    </w:rPr>
  </w:style>
  <w:style w:type="character" w:customStyle="1" w:styleId="90">
    <w:name w:val="标题 9 字符"/>
    <w:basedOn w:val="a0"/>
    <w:link w:val="9"/>
    <w:uiPriority w:val="9"/>
    <w:semiHidden/>
    <w:rsid w:val="00435490"/>
    <w:rPr>
      <w:rFonts w:eastAsiaTheme="majorEastAsia" w:cstheme="majorBidi"/>
      <w:color w:val="595959" w:themeColor="text1" w:themeTint="A6"/>
    </w:rPr>
  </w:style>
  <w:style w:type="paragraph" w:styleId="a3">
    <w:name w:val="Title"/>
    <w:basedOn w:val="a"/>
    <w:next w:val="a"/>
    <w:link w:val="a4"/>
    <w:uiPriority w:val="10"/>
    <w:qFormat/>
    <w:rsid w:val="004354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54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54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54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5490"/>
    <w:pPr>
      <w:spacing w:before="160"/>
      <w:jc w:val="center"/>
    </w:pPr>
    <w:rPr>
      <w:i/>
      <w:iCs/>
      <w:color w:val="404040" w:themeColor="text1" w:themeTint="BF"/>
    </w:rPr>
  </w:style>
  <w:style w:type="character" w:customStyle="1" w:styleId="a8">
    <w:name w:val="引用 字符"/>
    <w:basedOn w:val="a0"/>
    <w:link w:val="a7"/>
    <w:uiPriority w:val="29"/>
    <w:rsid w:val="00435490"/>
    <w:rPr>
      <w:i/>
      <w:iCs/>
      <w:color w:val="404040" w:themeColor="text1" w:themeTint="BF"/>
    </w:rPr>
  </w:style>
  <w:style w:type="paragraph" w:styleId="a9">
    <w:name w:val="List Paragraph"/>
    <w:basedOn w:val="a"/>
    <w:uiPriority w:val="34"/>
    <w:qFormat/>
    <w:rsid w:val="00435490"/>
    <w:pPr>
      <w:ind w:left="720"/>
      <w:contextualSpacing/>
    </w:pPr>
  </w:style>
  <w:style w:type="character" w:styleId="aa">
    <w:name w:val="Intense Emphasis"/>
    <w:basedOn w:val="a0"/>
    <w:uiPriority w:val="21"/>
    <w:qFormat/>
    <w:rsid w:val="00435490"/>
    <w:rPr>
      <w:i/>
      <w:iCs/>
      <w:color w:val="2F5496" w:themeColor="accent1" w:themeShade="BF"/>
    </w:rPr>
  </w:style>
  <w:style w:type="paragraph" w:styleId="ab">
    <w:name w:val="Intense Quote"/>
    <w:basedOn w:val="a"/>
    <w:next w:val="a"/>
    <w:link w:val="ac"/>
    <w:uiPriority w:val="30"/>
    <w:qFormat/>
    <w:rsid w:val="004354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5490"/>
    <w:rPr>
      <w:i/>
      <w:iCs/>
      <w:color w:val="2F5496" w:themeColor="accent1" w:themeShade="BF"/>
    </w:rPr>
  </w:style>
  <w:style w:type="character" w:styleId="ad">
    <w:name w:val="Intense Reference"/>
    <w:basedOn w:val="a0"/>
    <w:uiPriority w:val="32"/>
    <w:qFormat/>
    <w:rsid w:val="004354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2025-03-02T14:25:00Z</dcterms:created>
  <dcterms:modified xsi:type="dcterms:W3CDTF">2025-03-02T14:25:00Z</dcterms:modified>
</cp:coreProperties>
</file>