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CB9B" w14:textId="77777777" w:rsidR="00F047CC" w:rsidRDefault="00F047CC">
      <w:pPr>
        <w:rPr>
          <w:rFonts w:hint="eastAsia"/>
        </w:rPr>
      </w:pPr>
      <w:r>
        <w:rPr>
          <w:rFonts w:hint="eastAsia"/>
        </w:rPr>
        <w:t>氩弧的拼音</w:t>
      </w:r>
    </w:p>
    <w:p w14:paraId="7337A6CC" w14:textId="77777777" w:rsidR="00F047CC" w:rsidRDefault="00F047CC">
      <w:pPr>
        <w:rPr>
          <w:rFonts w:hint="eastAsia"/>
        </w:rPr>
      </w:pPr>
      <w:r>
        <w:rPr>
          <w:rFonts w:hint="eastAsia"/>
        </w:rPr>
        <w:t>氩弧，这个在现代工业中占据重要地位的技术名称，在汉语中的拼音是“yà hú”。当我们谈论氩弧时，实际上是指利用氩气作为保护气体的一种焊接方法，即氩弧焊。这种技术以其独特的优点广泛应用于各个领域，尤其是在需要高质量、精密焊接的工作场合。</w:t>
      </w:r>
    </w:p>
    <w:p w14:paraId="550F4EE2" w14:textId="77777777" w:rsidR="00F047CC" w:rsidRDefault="00F047CC">
      <w:pPr>
        <w:rPr>
          <w:rFonts w:hint="eastAsia"/>
        </w:rPr>
      </w:pPr>
    </w:p>
    <w:p w14:paraId="30D6D4C5" w14:textId="77777777" w:rsidR="00F047CC" w:rsidRDefault="00F047CC">
      <w:pPr>
        <w:rPr>
          <w:rFonts w:hint="eastAsia"/>
        </w:rPr>
      </w:pPr>
      <w:r>
        <w:rPr>
          <w:rFonts w:hint="eastAsia"/>
        </w:rPr>
        <w:t>氩弧焊的基本原理</w:t>
      </w:r>
    </w:p>
    <w:p w14:paraId="299C0CA9" w14:textId="77777777" w:rsidR="00F047CC" w:rsidRDefault="00F047CC">
      <w:pPr>
        <w:rPr>
          <w:rFonts w:hint="eastAsia"/>
        </w:rPr>
      </w:pPr>
      <w:r>
        <w:rPr>
          <w:rFonts w:hint="eastAsia"/>
        </w:rPr>
        <w:t>氩弧焊的基本原理相对直观，但其背后涉及的技术细节却十分精妙。在这种焊接过程中，电弧在非熔化电极和工件之间燃烧，同时用氩气将焊接区域包围起来，防止空气中的氧气和其他杂质与熔化的金属发生反应。这样做的目的是为了保证焊接质量，减少焊接缺陷，比如氧化和夹渣等。氩气作为一种惰性气体，具有化学性质稳定的特点，这使得它成为理想的保护气体选择。</w:t>
      </w:r>
    </w:p>
    <w:p w14:paraId="758265CC" w14:textId="77777777" w:rsidR="00F047CC" w:rsidRDefault="00F047CC">
      <w:pPr>
        <w:rPr>
          <w:rFonts w:hint="eastAsia"/>
        </w:rPr>
      </w:pPr>
    </w:p>
    <w:p w14:paraId="50FECEAD" w14:textId="77777777" w:rsidR="00F047CC" w:rsidRDefault="00F047CC">
      <w:pPr>
        <w:rPr>
          <w:rFonts w:hint="eastAsia"/>
        </w:rPr>
      </w:pPr>
      <w:r>
        <w:rPr>
          <w:rFonts w:hint="eastAsia"/>
        </w:rPr>
        <w:t>氩弧焊的应用范围</w:t>
      </w:r>
    </w:p>
    <w:p w14:paraId="227075FB" w14:textId="77777777" w:rsidR="00F047CC" w:rsidRDefault="00F047CC">
      <w:pPr>
        <w:rPr>
          <w:rFonts w:hint="eastAsia"/>
        </w:rPr>
      </w:pPr>
      <w:r>
        <w:rPr>
          <w:rFonts w:hint="eastAsia"/>
        </w:rPr>
        <w:t>由于其优良的焊接效果和广泛的适用性，氩弧焊被应用在众多行业之中。例如，在航空航天领域，对材料的纯净度和焊接强度有着极高的要求，氩弧焊能够满足这些需求；在船舶制造中，为了确保船体结构的牢固性和耐腐蚀性，也会采用这种方法；在建筑钢结构、压力容器以及各种机械制造方面，氩弧焊同样发挥着不可替代的作用。</w:t>
      </w:r>
    </w:p>
    <w:p w14:paraId="53B74700" w14:textId="77777777" w:rsidR="00F047CC" w:rsidRDefault="00F047CC">
      <w:pPr>
        <w:rPr>
          <w:rFonts w:hint="eastAsia"/>
        </w:rPr>
      </w:pPr>
    </w:p>
    <w:p w14:paraId="5B9EAF6C" w14:textId="77777777" w:rsidR="00F047CC" w:rsidRDefault="00F047CC">
      <w:pPr>
        <w:rPr>
          <w:rFonts w:hint="eastAsia"/>
        </w:rPr>
      </w:pPr>
      <w:r>
        <w:rPr>
          <w:rFonts w:hint="eastAsia"/>
        </w:rPr>
        <w:t>氩弧焊的优势与挑战</w:t>
      </w:r>
    </w:p>
    <w:p w14:paraId="6A65C542" w14:textId="77777777" w:rsidR="00F047CC" w:rsidRDefault="00F047CC">
      <w:pPr>
        <w:rPr>
          <w:rFonts w:hint="eastAsia"/>
        </w:rPr>
      </w:pPr>
      <w:r>
        <w:rPr>
          <w:rFonts w:hint="eastAsia"/>
        </w:rPr>
        <w:t>氩弧焊拥有许多其他焊接方法无法比拟的优点，如焊接质量高、焊缝美观、变形小等。然而，任何事物都有两面性，氩弧焊也不例外。它的设备成本较高，操作技术要求也较为严格，对于操作人员的专业技能有着较高的门槛。因此，在实际应用中，如何平衡成本与效益，提高工作效率的同时保证焊接质量，成为了企业和技术人员面临的重要课题。</w:t>
      </w:r>
    </w:p>
    <w:p w14:paraId="7B006C25" w14:textId="77777777" w:rsidR="00F047CC" w:rsidRDefault="00F047CC">
      <w:pPr>
        <w:rPr>
          <w:rFonts w:hint="eastAsia"/>
        </w:rPr>
      </w:pPr>
    </w:p>
    <w:p w14:paraId="2786A2D9" w14:textId="77777777" w:rsidR="00F047CC" w:rsidRDefault="00F047CC">
      <w:pPr>
        <w:rPr>
          <w:rFonts w:hint="eastAsia"/>
        </w:rPr>
      </w:pPr>
      <w:r>
        <w:rPr>
          <w:rFonts w:hint="eastAsia"/>
        </w:rPr>
        <w:t>未来展望</w:t>
      </w:r>
    </w:p>
    <w:p w14:paraId="7EAF00A6" w14:textId="77777777" w:rsidR="00F047CC" w:rsidRDefault="00F047CC">
      <w:pPr>
        <w:rPr>
          <w:rFonts w:hint="eastAsia"/>
        </w:rPr>
      </w:pPr>
      <w:r>
        <w:rPr>
          <w:rFonts w:hint="eastAsia"/>
        </w:rPr>
        <w:t>随着科技的发展和工业需求的不断增长，氩弧焊技术也在持续进步。新材料的出现、焊接工艺的改进以及自动化程度的提升都为氩弧焊带来了新的发展机遇。可以预见的是，氩弧焊将在更多高新技术领域展现其独特价值，并且随着技术的普及和成本的降低，有望在更广泛的范围内得到应用。</w:t>
      </w:r>
    </w:p>
    <w:p w14:paraId="431C1ADE" w14:textId="77777777" w:rsidR="00F047CC" w:rsidRDefault="00F047CC">
      <w:pPr>
        <w:rPr>
          <w:rFonts w:hint="eastAsia"/>
        </w:rPr>
      </w:pPr>
    </w:p>
    <w:p w14:paraId="7819FEB1" w14:textId="77777777" w:rsidR="00F047CC" w:rsidRDefault="00F047CC">
      <w:pPr>
        <w:rPr>
          <w:rFonts w:hint="eastAsia"/>
        </w:rPr>
      </w:pPr>
      <w:r>
        <w:rPr>
          <w:rFonts w:hint="eastAsia"/>
        </w:rPr>
        <w:t>本文是由每日作文网(2345lzwz.com)为大家创作</w:t>
      </w:r>
    </w:p>
    <w:p w14:paraId="32021BC8" w14:textId="2A57746B" w:rsidR="001D423C" w:rsidRDefault="001D423C"/>
    <w:sectPr w:rsidR="001D4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3C"/>
    <w:rsid w:val="001D423C"/>
    <w:rsid w:val="00B81CF2"/>
    <w:rsid w:val="00F0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55C83-123F-42FC-ABA0-C7FFEAB4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4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4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4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4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4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4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4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23C"/>
    <w:rPr>
      <w:rFonts w:cstheme="majorBidi"/>
      <w:color w:val="2F5496" w:themeColor="accent1" w:themeShade="BF"/>
      <w:sz w:val="28"/>
      <w:szCs w:val="28"/>
    </w:rPr>
  </w:style>
  <w:style w:type="character" w:customStyle="1" w:styleId="50">
    <w:name w:val="标题 5 字符"/>
    <w:basedOn w:val="a0"/>
    <w:link w:val="5"/>
    <w:uiPriority w:val="9"/>
    <w:semiHidden/>
    <w:rsid w:val="001D423C"/>
    <w:rPr>
      <w:rFonts w:cstheme="majorBidi"/>
      <w:color w:val="2F5496" w:themeColor="accent1" w:themeShade="BF"/>
      <w:sz w:val="24"/>
    </w:rPr>
  </w:style>
  <w:style w:type="character" w:customStyle="1" w:styleId="60">
    <w:name w:val="标题 6 字符"/>
    <w:basedOn w:val="a0"/>
    <w:link w:val="6"/>
    <w:uiPriority w:val="9"/>
    <w:semiHidden/>
    <w:rsid w:val="001D423C"/>
    <w:rPr>
      <w:rFonts w:cstheme="majorBidi"/>
      <w:b/>
      <w:bCs/>
      <w:color w:val="2F5496" w:themeColor="accent1" w:themeShade="BF"/>
    </w:rPr>
  </w:style>
  <w:style w:type="character" w:customStyle="1" w:styleId="70">
    <w:name w:val="标题 7 字符"/>
    <w:basedOn w:val="a0"/>
    <w:link w:val="7"/>
    <w:uiPriority w:val="9"/>
    <w:semiHidden/>
    <w:rsid w:val="001D423C"/>
    <w:rPr>
      <w:rFonts w:cstheme="majorBidi"/>
      <w:b/>
      <w:bCs/>
      <w:color w:val="595959" w:themeColor="text1" w:themeTint="A6"/>
    </w:rPr>
  </w:style>
  <w:style w:type="character" w:customStyle="1" w:styleId="80">
    <w:name w:val="标题 8 字符"/>
    <w:basedOn w:val="a0"/>
    <w:link w:val="8"/>
    <w:uiPriority w:val="9"/>
    <w:semiHidden/>
    <w:rsid w:val="001D423C"/>
    <w:rPr>
      <w:rFonts w:cstheme="majorBidi"/>
      <w:color w:val="595959" w:themeColor="text1" w:themeTint="A6"/>
    </w:rPr>
  </w:style>
  <w:style w:type="character" w:customStyle="1" w:styleId="90">
    <w:name w:val="标题 9 字符"/>
    <w:basedOn w:val="a0"/>
    <w:link w:val="9"/>
    <w:uiPriority w:val="9"/>
    <w:semiHidden/>
    <w:rsid w:val="001D423C"/>
    <w:rPr>
      <w:rFonts w:eastAsiaTheme="majorEastAsia" w:cstheme="majorBidi"/>
      <w:color w:val="595959" w:themeColor="text1" w:themeTint="A6"/>
    </w:rPr>
  </w:style>
  <w:style w:type="paragraph" w:styleId="a3">
    <w:name w:val="Title"/>
    <w:basedOn w:val="a"/>
    <w:next w:val="a"/>
    <w:link w:val="a4"/>
    <w:uiPriority w:val="10"/>
    <w:qFormat/>
    <w:rsid w:val="001D4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23C"/>
    <w:pPr>
      <w:spacing w:before="160"/>
      <w:jc w:val="center"/>
    </w:pPr>
    <w:rPr>
      <w:i/>
      <w:iCs/>
      <w:color w:val="404040" w:themeColor="text1" w:themeTint="BF"/>
    </w:rPr>
  </w:style>
  <w:style w:type="character" w:customStyle="1" w:styleId="a8">
    <w:name w:val="引用 字符"/>
    <w:basedOn w:val="a0"/>
    <w:link w:val="a7"/>
    <w:uiPriority w:val="29"/>
    <w:rsid w:val="001D423C"/>
    <w:rPr>
      <w:i/>
      <w:iCs/>
      <w:color w:val="404040" w:themeColor="text1" w:themeTint="BF"/>
    </w:rPr>
  </w:style>
  <w:style w:type="paragraph" w:styleId="a9">
    <w:name w:val="List Paragraph"/>
    <w:basedOn w:val="a"/>
    <w:uiPriority w:val="34"/>
    <w:qFormat/>
    <w:rsid w:val="001D423C"/>
    <w:pPr>
      <w:ind w:left="720"/>
      <w:contextualSpacing/>
    </w:pPr>
  </w:style>
  <w:style w:type="character" w:styleId="aa">
    <w:name w:val="Intense Emphasis"/>
    <w:basedOn w:val="a0"/>
    <w:uiPriority w:val="21"/>
    <w:qFormat/>
    <w:rsid w:val="001D423C"/>
    <w:rPr>
      <w:i/>
      <w:iCs/>
      <w:color w:val="2F5496" w:themeColor="accent1" w:themeShade="BF"/>
    </w:rPr>
  </w:style>
  <w:style w:type="paragraph" w:styleId="ab">
    <w:name w:val="Intense Quote"/>
    <w:basedOn w:val="a"/>
    <w:next w:val="a"/>
    <w:link w:val="ac"/>
    <w:uiPriority w:val="30"/>
    <w:qFormat/>
    <w:rsid w:val="001D4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423C"/>
    <w:rPr>
      <w:i/>
      <w:iCs/>
      <w:color w:val="2F5496" w:themeColor="accent1" w:themeShade="BF"/>
    </w:rPr>
  </w:style>
  <w:style w:type="character" w:styleId="ad">
    <w:name w:val="Intense Reference"/>
    <w:basedOn w:val="a0"/>
    <w:uiPriority w:val="32"/>
    <w:qFormat/>
    <w:rsid w:val="001D4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