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720E" w14:textId="77777777" w:rsidR="0098714B" w:rsidRDefault="0098714B">
      <w:pPr>
        <w:rPr>
          <w:rFonts w:hint="eastAsia"/>
        </w:rPr>
      </w:pPr>
      <w:r>
        <w:rPr>
          <w:rFonts w:hint="eastAsia"/>
        </w:rPr>
        <w:t>渗的拼音组词</w:t>
      </w:r>
    </w:p>
    <w:p w14:paraId="4739A9F9" w14:textId="77777777" w:rsidR="0098714B" w:rsidRDefault="0098714B">
      <w:pPr>
        <w:rPr>
          <w:rFonts w:hint="eastAsia"/>
        </w:rPr>
      </w:pPr>
      <w:r>
        <w:rPr>
          <w:rFonts w:hint="eastAsia"/>
        </w:rPr>
        <w:t>在汉语的学习过程中，正确掌握汉字的发音及其组词方式是十分重要的。今天我们要介绍的是“渗”字。“渗”的拼音是shèn，它是一个多义词，主要用来描述液体通过细孔或缝隙慢慢透过另一个物体的过程。比如，“渗透”一词，就形象地描绘了水分从一个区域移动到另一个区域的现象。</w:t>
      </w:r>
    </w:p>
    <w:p w14:paraId="04DFD98B" w14:textId="77777777" w:rsidR="0098714B" w:rsidRDefault="0098714B">
      <w:pPr>
        <w:rPr>
          <w:rFonts w:hint="eastAsia"/>
        </w:rPr>
      </w:pPr>
    </w:p>
    <w:p w14:paraId="6CE51F33" w14:textId="77777777" w:rsidR="0098714B" w:rsidRDefault="0098714B">
      <w:pPr>
        <w:rPr>
          <w:rFonts w:hint="eastAsia"/>
        </w:rPr>
      </w:pPr>
      <w:r>
        <w:rPr>
          <w:rFonts w:hint="eastAsia"/>
        </w:rPr>
        <w:t>渗的常见组词及释义</w:t>
      </w:r>
    </w:p>
    <w:p w14:paraId="11B53826" w14:textId="77777777" w:rsidR="0098714B" w:rsidRDefault="0098714B">
      <w:pPr>
        <w:rPr>
          <w:rFonts w:hint="eastAsia"/>
        </w:rPr>
      </w:pPr>
      <w:r>
        <w:rPr>
          <w:rFonts w:hint="eastAsia"/>
        </w:rPr>
        <w:t>除了“渗透”，“渗”还可以与其他词语组合，形成新的词汇。例如，“渗出”，指的是某些物质因为压力作用而从容器内部向外流出；“渗漏”，则是指由于密封不严等原因导致的泄漏现象。这些词语不仅在日常生活中常用，在专业领域如建筑、化学等学科中也占据重要地位。了解这些词汇的含义和用法，可以帮助我们更准确地表达和理解相关概念。</w:t>
      </w:r>
    </w:p>
    <w:p w14:paraId="27DDA861" w14:textId="77777777" w:rsidR="0098714B" w:rsidRDefault="0098714B">
      <w:pPr>
        <w:rPr>
          <w:rFonts w:hint="eastAsia"/>
        </w:rPr>
      </w:pPr>
    </w:p>
    <w:p w14:paraId="4B16DA5B" w14:textId="77777777" w:rsidR="0098714B" w:rsidRDefault="0098714B">
      <w:pPr>
        <w:rPr>
          <w:rFonts w:hint="eastAsia"/>
        </w:rPr>
      </w:pPr>
      <w:r>
        <w:rPr>
          <w:rFonts w:hint="eastAsia"/>
        </w:rPr>
        <w:t>渗在文学作品中的应用</w:t>
      </w:r>
    </w:p>
    <w:p w14:paraId="5D66F039" w14:textId="77777777" w:rsidR="0098714B" w:rsidRDefault="0098714B">
      <w:pPr>
        <w:rPr>
          <w:rFonts w:hint="eastAsia"/>
        </w:rPr>
      </w:pPr>
      <w:r>
        <w:rPr>
          <w:rFonts w:hint="eastAsia"/>
        </w:rPr>
        <w:t>在文学创作中，“渗”这个字也被广泛使用。作家们常常利用“渗”来营造特定的氛围或者表现某种细腻的情感变化。例如，在描写雨后场景时，可以用“雨水渐渐渗入土地，带来了生机与希望”这样的句子，既生动又形象。通过这种方式，作者不仅能够展现自然现象，还能够借景抒情，使读者产生共鸣。</w:t>
      </w:r>
    </w:p>
    <w:p w14:paraId="06C9AD9E" w14:textId="77777777" w:rsidR="0098714B" w:rsidRDefault="0098714B">
      <w:pPr>
        <w:rPr>
          <w:rFonts w:hint="eastAsia"/>
        </w:rPr>
      </w:pPr>
    </w:p>
    <w:p w14:paraId="29A01915" w14:textId="77777777" w:rsidR="0098714B" w:rsidRDefault="0098714B">
      <w:pPr>
        <w:rPr>
          <w:rFonts w:hint="eastAsia"/>
        </w:rPr>
      </w:pPr>
      <w:r>
        <w:rPr>
          <w:rFonts w:hint="eastAsia"/>
        </w:rPr>
        <w:t>学习渗的意义</w:t>
      </w:r>
    </w:p>
    <w:p w14:paraId="402E6BFE" w14:textId="77777777" w:rsidR="0098714B" w:rsidRDefault="0098714B">
      <w:pPr>
        <w:rPr>
          <w:rFonts w:hint="eastAsia"/>
        </w:rPr>
      </w:pPr>
      <w:r>
        <w:rPr>
          <w:rFonts w:hint="eastAsia"/>
        </w:rPr>
        <w:t>学习“渗”字及其组词，不仅能增加我们的词汇量，还能帮助我们更好地理解和运用汉语。更重要的是，通过对这些词汇的学习，我们可以更加深入地探索语言背后的文化内涵和社会价值。每一个汉字都是中华文化的瑰宝，它们承载着历史的记忆，反映了民族的精神面貌。因此，深入研究汉字，对于我们继承和发扬优秀传统文化具有重要意义。</w:t>
      </w:r>
    </w:p>
    <w:p w14:paraId="0A894607" w14:textId="77777777" w:rsidR="0098714B" w:rsidRDefault="0098714B">
      <w:pPr>
        <w:rPr>
          <w:rFonts w:hint="eastAsia"/>
        </w:rPr>
      </w:pPr>
    </w:p>
    <w:p w14:paraId="54160F90" w14:textId="77777777" w:rsidR="0098714B" w:rsidRDefault="0098714B">
      <w:pPr>
        <w:rPr>
          <w:rFonts w:hint="eastAsia"/>
        </w:rPr>
      </w:pPr>
    </w:p>
    <w:p w14:paraId="12F6FF36" w14:textId="77777777" w:rsidR="0098714B" w:rsidRDefault="00987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49A88" w14:textId="6D5FE592" w:rsidR="008C7682" w:rsidRDefault="008C7682"/>
    <w:sectPr w:rsidR="008C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82"/>
    <w:rsid w:val="007574E7"/>
    <w:rsid w:val="008C7682"/>
    <w:rsid w:val="009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9D6F-9192-44F2-95BB-DCAB0FDE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