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E85E" w14:textId="77777777" w:rsidR="00524CB9" w:rsidRDefault="00524CB9">
      <w:pPr>
        <w:rPr>
          <w:rFonts w:hint="eastAsia"/>
        </w:rPr>
      </w:pPr>
    </w:p>
    <w:p w14:paraId="2C2F6099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无处遁形第一章攻略：揭开序幕</w:t>
      </w:r>
    </w:p>
    <w:p w14:paraId="10263E04" w14:textId="77777777" w:rsidR="00524CB9" w:rsidRDefault="00524CB9">
      <w:pPr>
        <w:rPr>
          <w:rFonts w:hint="eastAsia"/>
        </w:rPr>
      </w:pPr>
    </w:p>
    <w:p w14:paraId="14420453" w14:textId="77777777" w:rsidR="00524CB9" w:rsidRDefault="00524CB9">
      <w:pPr>
        <w:rPr>
          <w:rFonts w:hint="eastAsia"/>
        </w:rPr>
      </w:pPr>
    </w:p>
    <w:p w14:paraId="520AAD16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《无处遁形》是一款结合了悬疑与冒险元素的游戏，以其紧张刺激的剧情和精美的画面设计吸引了大量玩家的关注。第一章作为游戏的开篇，不仅为玩家铺设了整个故事的背景框架，同时也为后续章节埋下了诸多伏笔。本攻略将帮助新手玩家顺利度过第一章，体验游戏带来的乐趣。</w:t>
      </w:r>
    </w:p>
    <w:p w14:paraId="36A2AC08" w14:textId="77777777" w:rsidR="00524CB9" w:rsidRDefault="00524CB9">
      <w:pPr>
        <w:rPr>
          <w:rFonts w:hint="eastAsia"/>
        </w:rPr>
      </w:pPr>
    </w:p>
    <w:p w14:paraId="56FD61DA" w14:textId="77777777" w:rsidR="00524CB9" w:rsidRDefault="00524CB9">
      <w:pPr>
        <w:rPr>
          <w:rFonts w:hint="eastAsia"/>
        </w:rPr>
      </w:pPr>
    </w:p>
    <w:p w14:paraId="7A92D18A" w14:textId="77777777" w:rsidR="00524CB9" w:rsidRDefault="00524CB9">
      <w:pPr>
        <w:rPr>
          <w:rFonts w:hint="eastAsia"/>
        </w:rPr>
      </w:pPr>
    </w:p>
    <w:p w14:paraId="06050C45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游戏初始：熟悉环境</w:t>
      </w:r>
    </w:p>
    <w:p w14:paraId="4613B110" w14:textId="77777777" w:rsidR="00524CB9" w:rsidRDefault="00524CB9">
      <w:pPr>
        <w:rPr>
          <w:rFonts w:hint="eastAsia"/>
        </w:rPr>
      </w:pPr>
    </w:p>
    <w:p w14:paraId="5388592E" w14:textId="77777777" w:rsidR="00524CB9" w:rsidRDefault="00524CB9">
      <w:pPr>
        <w:rPr>
          <w:rFonts w:hint="eastAsia"/>
        </w:rPr>
      </w:pPr>
    </w:p>
    <w:p w14:paraId="5EEAFF86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游戏开始时，玩家将扮演主角，在一个看似平静的小镇上醒来，却发现自己对过去毫无记忆。此时，最重要的是探索周围的环境，与NPC（非玩家控制角色）进行交流，收集线索。不要忽略任何细节，因为每一个小物件都可能是解开谜团的关键。记得检查所有可以互动的地方，包括抽屉、书架等，有时候隐藏的线索就藏在不起眼的角落里。</w:t>
      </w:r>
    </w:p>
    <w:p w14:paraId="240D14FE" w14:textId="77777777" w:rsidR="00524CB9" w:rsidRDefault="00524CB9">
      <w:pPr>
        <w:rPr>
          <w:rFonts w:hint="eastAsia"/>
        </w:rPr>
      </w:pPr>
    </w:p>
    <w:p w14:paraId="6A5282DD" w14:textId="77777777" w:rsidR="00524CB9" w:rsidRDefault="00524CB9">
      <w:pPr>
        <w:rPr>
          <w:rFonts w:hint="eastAsia"/>
        </w:rPr>
      </w:pPr>
    </w:p>
    <w:p w14:paraId="34CED3D3" w14:textId="77777777" w:rsidR="00524CB9" w:rsidRDefault="00524CB9">
      <w:pPr>
        <w:rPr>
          <w:rFonts w:hint="eastAsia"/>
        </w:rPr>
      </w:pPr>
    </w:p>
    <w:p w14:paraId="2A9AE6EE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解谜技巧：逻辑思考</w:t>
      </w:r>
    </w:p>
    <w:p w14:paraId="1392A123" w14:textId="77777777" w:rsidR="00524CB9" w:rsidRDefault="00524CB9">
      <w:pPr>
        <w:rPr>
          <w:rFonts w:hint="eastAsia"/>
        </w:rPr>
      </w:pPr>
    </w:p>
    <w:p w14:paraId="5AD2A1D5" w14:textId="77777777" w:rsidR="00524CB9" w:rsidRDefault="00524CB9">
      <w:pPr>
        <w:rPr>
          <w:rFonts w:hint="eastAsia"/>
        </w:rPr>
      </w:pPr>
    </w:p>
    <w:p w14:paraId="0E053955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《无处遁形》中充满了各种需要玩家动脑筋解决的谜题。面对这些挑战时，保持冷静，仔细观察并分析已有的信息。很多谜题的设计都基于逻辑推理，因此，尝试从不同角度思考问题，将手头上的线索串联起来。如果遇到困难，不妨暂时离开当前场景，去其他地方寻找新的线索或提示，这往往能带来意想不到的灵感。</w:t>
      </w:r>
    </w:p>
    <w:p w14:paraId="1C8EB819" w14:textId="77777777" w:rsidR="00524CB9" w:rsidRDefault="00524CB9">
      <w:pPr>
        <w:rPr>
          <w:rFonts w:hint="eastAsia"/>
        </w:rPr>
      </w:pPr>
    </w:p>
    <w:p w14:paraId="74529195" w14:textId="77777777" w:rsidR="00524CB9" w:rsidRDefault="00524CB9">
      <w:pPr>
        <w:rPr>
          <w:rFonts w:hint="eastAsia"/>
        </w:rPr>
      </w:pPr>
    </w:p>
    <w:p w14:paraId="2C5F419D" w14:textId="77777777" w:rsidR="00524CB9" w:rsidRDefault="00524CB9">
      <w:pPr>
        <w:rPr>
          <w:rFonts w:hint="eastAsia"/>
        </w:rPr>
      </w:pPr>
    </w:p>
    <w:p w14:paraId="0327D1AF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角色互动：倾听与对话</w:t>
      </w:r>
    </w:p>
    <w:p w14:paraId="0F5E05FA" w14:textId="77777777" w:rsidR="00524CB9" w:rsidRDefault="00524CB9">
      <w:pPr>
        <w:rPr>
          <w:rFonts w:hint="eastAsia"/>
        </w:rPr>
      </w:pPr>
    </w:p>
    <w:p w14:paraId="23BFE7E8" w14:textId="77777777" w:rsidR="00524CB9" w:rsidRDefault="00524CB9">
      <w:pPr>
        <w:rPr>
          <w:rFonts w:hint="eastAsia"/>
        </w:rPr>
      </w:pPr>
    </w:p>
    <w:p w14:paraId="04EC7D6B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与其他角色的交流是推动故事发展的重要方式之一。在对话过程中，注意观察对方的表情变化和语气，这可能会给你提供额外的信息。同时，选择合适的对话选项也非常重要，它不仅影响着角色之间的关系，还可能决定某些关键情节的发展方向。因此，在做出选择之前，务必三思而后行。</w:t>
      </w:r>
    </w:p>
    <w:p w14:paraId="6F8F4E57" w14:textId="77777777" w:rsidR="00524CB9" w:rsidRDefault="00524CB9">
      <w:pPr>
        <w:rPr>
          <w:rFonts w:hint="eastAsia"/>
        </w:rPr>
      </w:pPr>
    </w:p>
    <w:p w14:paraId="656DACD3" w14:textId="77777777" w:rsidR="00524CB9" w:rsidRDefault="00524CB9">
      <w:pPr>
        <w:rPr>
          <w:rFonts w:hint="eastAsia"/>
        </w:rPr>
      </w:pPr>
    </w:p>
    <w:p w14:paraId="08177EEF" w14:textId="77777777" w:rsidR="00524CB9" w:rsidRDefault="00524CB9">
      <w:pPr>
        <w:rPr>
          <w:rFonts w:hint="eastAsia"/>
        </w:rPr>
      </w:pPr>
    </w:p>
    <w:p w14:paraId="640A5AAB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安全第一：警惕危险</w:t>
      </w:r>
    </w:p>
    <w:p w14:paraId="07AE0BC5" w14:textId="77777777" w:rsidR="00524CB9" w:rsidRDefault="00524CB9">
      <w:pPr>
        <w:rPr>
          <w:rFonts w:hint="eastAsia"/>
        </w:rPr>
      </w:pPr>
    </w:p>
    <w:p w14:paraId="7BA32D01" w14:textId="77777777" w:rsidR="00524CB9" w:rsidRDefault="00524CB9">
      <w:pPr>
        <w:rPr>
          <w:rFonts w:hint="eastAsia"/>
        </w:rPr>
      </w:pPr>
    </w:p>
    <w:p w14:paraId="0209E23C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虽然第一章的整体氛围相对平和，但随着剧情的深入，玩家将会逐渐感受到来自未知力量的威胁。在探索的过程中，要时刻保持警惕，避免不必要的风险。当感觉到周围环境不对劲时，应迅速撤离现场，并寻找更安全的地方。合理利用手中的道具也是保护自己的有效手段之一。</w:t>
      </w:r>
    </w:p>
    <w:p w14:paraId="2F146002" w14:textId="77777777" w:rsidR="00524CB9" w:rsidRDefault="00524CB9">
      <w:pPr>
        <w:rPr>
          <w:rFonts w:hint="eastAsia"/>
        </w:rPr>
      </w:pPr>
    </w:p>
    <w:p w14:paraId="03BA825F" w14:textId="77777777" w:rsidR="00524CB9" w:rsidRDefault="00524CB9">
      <w:pPr>
        <w:rPr>
          <w:rFonts w:hint="eastAsia"/>
        </w:rPr>
      </w:pPr>
    </w:p>
    <w:p w14:paraId="0EDA37DD" w14:textId="77777777" w:rsidR="00524CB9" w:rsidRDefault="00524CB9">
      <w:pPr>
        <w:rPr>
          <w:rFonts w:hint="eastAsia"/>
        </w:rPr>
      </w:pPr>
    </w:p>
    <w:p w14:paraId="6C0BF2D4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最后的总结：享受旅程</w:t>
      </w:r>
    </w:p>
    <w:p w14:paraId="50B6964D" w14:textId="77777777" w:rsidR="00524CB9" w:rsidRDefault="00524CB9">
      <w:pPr>
        <w:rPr>
          <w:rFonts w:hint="eastAsia"/>
        </w:rPr>
      </w:pPr>
    </w:p>
    <w:p w14:paraId="26EAE4B6" w14:textId="77777777" w:rsidR="00524CB9" w:rsidRDefault="00524CB9">
      <w:pPr>
        <w:rPr>
          <w:rFonts w:hint="eastAsia"/>
        </w:rPr>
      </w:pPr>
    </w:p>
    <w:p w14:paraId="0056C43E" w14:textId="77777777" w:rsidR="00524CB9" w:rsidRDefault="00524CB9">
      <w:pPr>
        <w:rPr>
          <w:rFonts w:hint="eastAsia"/>
        </w:rPr>
      </w:pPr>
      <w:r>
        <w:rPr>
          <w:rFonts w:hint="eastAsia"/>
        </w:rPr>
        <w:tab/>
        <w:t>《无处遁形》的第一章虽然只是一个开端，但它成功地构建了一个充满神秘色彩的世界，让人迫不及待想要继续探索下去。希望以上攻略能够帮助大家更好地理解游戏机制，享受每一次解谜的乐趣。记住，每个玩家的游戏体验都是独一无二的，所以不要害怕犯错，勇敢地迈出每一步吧！</w:t>
      </w:r>
    </w:p>
    <w:p w14:paraId="44F69726" w14:textId="77777777" w:rsidR="00524CB9" w:rsidRDefault="00524CB9">
      <w:pPr>
        <w:rPr>
          <w:rFonts w:hint="eastAsia"/>
        </w:rPr>
      </w:pPr>
    </w:p>
    <w:p w14:paraId="0B5413DF" w14:textId="77777777" w:rsidR="00524CB9" w:rsidRDefault="00524CB9">
      <w:pPr>
        <w:rPr>
          <w:rFonts w:hint="eastAsia"/>
        </w:rPr>
      </w:pPr>
    </w:p>
    <w:p w14:paraId="76308BA9" w14:textId="77777777" w:rsidR="00524CB9" w:rsidRDefault="00524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7F5F7" w14:textId="338AFD9F" w:rsidR="008E6ED7" w:rsidRDefault="008E6ED7"/>
    <w:sectPr w:rsidR="008E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D7"/>
    <w:rsid w:val="00343B86"/>
    <w:rsid w:val="00524CB9"/>
    <w:rsid w:val="008E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F371B-3D3F-48B6-9A85-7FB8EC0A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