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59934" w14:textId="77777777" w:rsidR="00187197" w:rsidRDefault="00187197">
      <w:pPr>
        <w:rPr>
          <w:rFonts w:hint="eastAsia"/>
        </w:rPr>
      </w:pPr>
      <w:r>
        <w:rPr>
          <w:rFonts w:hint="eastAsia"/>
        </w:rPr>
        <w:t>琴诗古诗的拼音版图片：文化瑰宝的现代呈现</w:t>
      </w:r>
    </w:p>
    <w:p w14:paraId="6D51B0ED" w14:textId="77777777" w:rsidR="00187197" w:rsidRDefault="00187197">
      <w:pPr>
        <w:rPr>
          <w:rFonts w:hint="eastAsia"/>
        </w:rPr>
      </w:pPr>
      <w:r>
        <w:rPr>
          <w:rFonts w:hint="eastAsia"/>
        </w:rPr>
        <w:t>在当今数字化的时代，传统文化的传承与创新显得尤为重要。琴诗古诗作为中国文学艺术中的璀璨明珠，承载着深厚的历史文化底蕴。而将这些古典诗歌转化为带有拼音标注的图片形式，则是一种与时俱进的尝试，既保留了古诗的原汁原味，又方便了现代读者尤其是青少年的学习和欣赏。这种形式不仅能够帮助人们更好地理解古代汉语的发音，还能激发对中国传统诗词的兴趣。</w:t>
      </w:r>
    </w:p>
    <w:p w14:paraId="23637FB9" w14:textId="77777777" w:rsidR="00187197" w:rsidRDefault="00187197">
      <w:pPr>
        <w:rPr>
          <w:rFonts w:hint="eastAsia"/>
        </w:rPr>
      </w:pPr>
    </w:p>
    <w:p w14:paraId="78BCF2DD" w14:textId="77777777" w:rsidR="00187197" w:rsidRDefault="00187197">
      <w:pPr>
        <w:rPr>
          <w:rFonts w:hint="eastAsia"/>
        </w:rPr>
      </w:pPr>
      <w:r>
        <w:rPr>
          <w:rFonts w:hint="eastAsia"/>
        </w:rPr>
        <w:t>从文字到图像：视觉化的诗意表达</w:t>
      </w:r>
    </w:p>
    <w:p w14:paraId="531CEDE9" w14:textId="77777777" w:rsidR="00187197" w:rsidRDefault="00187197">
      <w:pPr>
        <w:rPr>
          <w:rFonts w:hint="eastAsia"/>
        </w:rPr>
      </w:pPr>
      <w:r>
        <w:rPr>
          <w:rFonts w:hint="eastAsia"/>
        </w:rPr>
        <w:t>当我们将琴诗古诗制作成拼音版图片时，实际上是开启了一扇通往古人内心世界的窗户。每一张精心设计的图片都是一次对经典的重新诠释。通过选择合适的字体、颜色和排版，设计师们赋予了古老的诗句新的生命。例如，在处理李白的《静夜思》时，可能会选用淡雅的水墨画背景，搭配简洁明快的字体，使得“床前明月光，疑是地上霜”的意境跃然纸上。为每个汉字配上标准的拼音，有助于非母语者或是初学者准确地读出诗句，从而更深入地体会其中蕴含的情感。</w:t>
      </w:r>
    </w:p>
    <w:p w14:paraId="03C79E22" w14:textId="77777777" w:rsidR="00187197" w:rsidRDefault="00187197">
      <w:pPr>
        <w:rPr>
          <w:rFonts w:hint="eastAsia"/>
        </w:rPr>
      </w:pPr>
    </w:p>
    <w:p w14:paraId="50540A99" w14:textId="77777777" w:rsidR="00187197" w:rsidRDefault="00187197">
      <w:pPr>
        <w:rPr>
          <w:rFonts w:hint="eastAsia"/>
        </w:rPr>
      </w:pPr>
      <w:r>
        <w:rPr>
          <w:rFonts w:hint="eastAsia"/>
        </w:rPr>
        <w:t>教育意义：学习与传承的桥梁</w:t>
      </w:r>
    </w:p>
    <w:p w14:paraId="29167E5D" w14:textId="77777777" w:rsidR="00187197" w:rsidRDefault="00187197">
      <w:pPr>
        <w:rPr>
          <w:rFonts w:hint="eastAsia"/>
        </w:rPr>
      </w:pPr>
      <w:r>
        <w:rPr>
          <w:rFonts w:hint="eastAsia"/>
        </w:rPr>
        <w:t>对于教育领域而言，琴诗古诗的拼音版图片无疑是一座连接过去与未来的桥梁。在学校里，老师们可以利用这些资源来辅助语文教学，使课堂更加生动有趣。孩子们可以通过直观的方式接触到经典作品，培养对语言美的敏感度。这类资料也适合家长在家辅导孩子使用，增进亲子间的交流互动。它打破了时间和空间的限制，让每一个人都有机会成为中华文化的传播者。</w:t>
      </w:r>
    </w:p>
    <w:p w14:paraId="4A2BC3EA" w14:textId="77777777" w:rsidR="00187197" w:rsidRDefault="00187197">
      <w:pPr>
        <w:rPr>
          <w:rFonts w:hint="eastAsia"/>
        </w:rPr>
      </w:pPr>
    </w:p>
    <w:p w14:paraId="1F991F89" w14:textId="77777777" w:rsidR="00187197" w:rsidRDefault="00187197">
      <w:pPr>
        <w:rPr>
          <w:rFonts w:hint="eastAsia"/>
        </w:rPr>
      </w:pPr>
      <w:r>
        <w:rPr>
          <w:rFonts w:hint="eastAsia"/>
        </w:rPr>
        <w:t>技术进步：多媒体融合的新趋势</w:t>
      </w:r>
    </w:p>
    <w:p w14:paraId="28D9A28B" w14:textId="77777777" w:rsidR="00187197" w:rsidRDefault="00187197">
      <w:pPr>
        <w:rPr>
          <w:rFonts w:hint="eastAsia"/>
        </w:rPr>
      </w:pPr>
      <w:r>
        <w:rPr>
          <w:rFonts w:hint="eastAsia"/>
        </w:rPr>
        <w:t>随着信息技术的发展，多媒体融合已经成为文化传播的一个重要方向。琴诗古诗的拼音版图片正是这一潮流下的产物。借助于图像编辑软件的强大功能，创作者可以在保持原有风格的基础上加入更多创意元素。比如，一些作品中会融入动画效果，让原本静态的文字动起来；或者结合音频文件，提供诵读指导，营造出沉浸式的阅读体验。这样的创新不仅丰富了内容的表现形式，也为用户带来了更多的乐趣。</w:t>
      </w:r>
    </w:p>
    <w:p w14:paraId="11487813" w14:textId="77777777" w:rsidR="00187197" w:rsidRDefault="00187197">
      <w:pPr>
        <w:rPr>
          <w:rFonts w:hint="eastAsia"/>
        </w:rPr>
      </w:pPr>
    </w:p>
    <w:p w14:paraId="5C2C4AB3" w14:textId="77777777" w:rsidR="00187197" w:rsidRDefault="00187197">
      <w:pPr>
        <w:rPr>
          <w:rFonts w:hint="eastAsia"/>
        </w:rPr>
      </w:pPr>
      <w:r>
        <w:rPr>
          <w:rFonts w:hint="eastAsia"/>
        </w:rPr>
        <w:t>文化交流：跨越国界的艺术对话</w:t>
      </w:r>
    </w:p>
    <w:p w14:paraId="23037245" w14:textId="77777777" w:rsidR="00187197" w:rsidRDefault="00187197">
      <w:pPr>
        <w:rPr>
          <w:rFonts w:hint="eastAsia"/>
        </w:rPr>
      </w:pPr>
      <w:r>
        <w:rPr>
          <w:rFonts w:hint="eastAsia"/>
        </w:rPr>
        <w:t>在全球化的背景下，琴诗古诗的拼音版图片还具有促进国际文化交流的作用。它们以一种易于理解和接受的方式向世界展示了中国传统文化的魅力。无论是在海外孔子学院的教学活动中，还是在各类文化节庆场合，这些图片都能起到很好的宣传推广效果。通过分享这些精美的作品，不同国家和地区的人们可以更加直观地感受到中国古代文人的智慧和情感，进而加深对中国文化的认识和理解。</w:t>
      </w:r>
    </w:p>
    <w:p w14:paraId="7A330C9B" w14:textId="77777777" w:rsidR="00187197" w:rsidRDefault="00187197">
      <w:pPr>
        <w:rPr>
          <w:rFonts w:hint="eastAsia"/>
        </w:rPr>
      </w:pPr>
    </w:p>
    <w:p w14:paraId="6D013AE8" w14:textId="77777777" w:rsidR="00187197" w:rsidRDefault="00187197">
      <w:pPr>
        <w:rPr>
          <w:rFonts w:hint="eastAsia"/>
        </w:rPr>
      </w:pPr>
      <w:r>
        <w:rPr>
          <w:rFonts w:hint="eastAsia"/>
        </w:rPr>
        <w:t>最后的总结：守护传统，拥抱未来</w:t>
      </w:r>
    </w:p>
    <w:p w14:paraId="1532F38C" w14:textId="77777777" w:rsidR="00187197" w:rsidRDefault="00187197">
      <w:pPr>
        <w:rPr>
          <w:rFonts w:hint="eastAsia"/>
        </w:rPr>
      </w:pPr>
      <w:r>
        <w:rPr>
          <w:rFonts w:hint="eastAsia"/>
        </w:rPr>
        <w:t>琴诗古诗的拼音版图片是对传统文化的一次成功改造。它们既是历史的记忆，也是时代的见证。在这个快速变化的世界里，我们应当珍惜并发扬这些宝贵的文化遗产。让我们一起努力，用更新颖、更富有创意的方法去讲述那些古老而又永恒的故事，让琴诗古诗继续在新时代绽放光彩。</w:t>
      </w:r>
    </w:p>
    <w:p w14:paraId="0740E285" w14:textId="77777777" w:rsidR="00187197" w:rsidRDefault="00187197">
      <w:pPr>
        <w:rPr>
          <w:rFonts w:hint="eastAsia"/>
        </w:rPr>
      </w:pPr>
    </w:p>
    <w:p w14:paraId="03FF34B3" w14:textId="77777777" w:rsidR="00187197" w:rsidRDefault="00187197">
      <w:pPr>
        <w:rPr>
          <w:rFonts w:hint="eastAsia"/>
        </w:rPr>
      </w:pPr>
      <w:r>
        <w:rPr>
          <w:rFonts w:hint="eastAsia"/>
        </w:rPr>
        <w:t>本文是由每日作文网(2345lzwz.com)为大家创作</w:t>
      </w:r>
    </w:p>
    <w:p w14:paraId="25B515FC" w14:textId="5F3EB6FF" w:rsidR="007B0309" w:rsidRDefault="007B0309"/>
    <w:sectPr w:rsidR="007B03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09"/>
    <w:rsid w:val="00187197"/>
    <w:rsid w:val="002D0BB4"/>
    <w:rsid w:val="007B0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A599A0-5DD3-4EF2-A11B-EC85C557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03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03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03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03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03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03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03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03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03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03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03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03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0309"/>
    <w:rPr>
      <w:rFonts w:cstheme="majorBidi"/>
      <w:color w:val="2F5496" w:themeColor="accent1" w:themeShade="BF"/>
      <w:sz w:val="28"/>
      <w:szCs w:val="28"/>
    </w:rPr>
  </w:style>
  <w:style w:type="character" w:customStyle="1" w:styleId="50">
    <w:name w:val="标题 5 字符"/>
    <w:basedOn w:val="a0"/>
    <w:link w:val="5"/>
    <w:uiPriority w:val="9"/>
    <w:semiHidden/>
    <w:rsid w:val="007B0309"/>
    <w:rPr>
      <w:rFonts w:cstheme="majorBidi"/>
      <w:color w:val="2F5496" w:themeColor="accent1" w:themeShade="BF"/>
      <w:sz w:val="24"/>
    </w:rPr>
  </w:style>
  <w:style w:type="character" w:customStyle="1" w:styleId="60">
    <w:name w:val="标题 6 字符"/>
    <w:basedOn w:val="a0"/>
    <w:link w:val="6"/>
    <w:uiPriority w:val="9"/>
    <w:semiHidden/>
    <w:rsid w:val="007B0309"/>
    <w:rPr>
      <w:rFonts w:cstheme="majorBidi"/>
      <w:b/>
      <w:bCs/>
      <w:color w:val="2F5496" w:themeColor="accent1" w:themeShade="BF"/>
    </w:rPr>
  </w:style>
  <w:style w:type="character" w:customStyle="1" w:styleId="70">
    <w:name w:val="标题 7 字符"/>
    <w:basedOn w:val="a0"/>
    <w:link w:val="7"/>
    <w:uiPriority w:val="9"/>
    <w:semiHidden/>
    <w:rsid w:val="007B0309"/>
    <w:rPr>
      <w:rFonts w:cstheme="majorBidi"/>
      <w:b/>
      <w:bCs/>
      <w:color w:val="595959" w:themeColor="text1" w:themeTint="A6"/>
    </w:rPr>
  </w:style>
  <w:style w:type="character" w:customStyle="1" w:styleId="80">
    <w:name w:val="标题 8 字符"/>
    <w:basedOn w:val="a0"/>
    <w:link w:val="8"/>
    <w:uiPriority w:val="9"/>
    <w:semiHidden/>
    <w:rsid w:val="007B0309"/>
    <w:rPr>
      <w:rFonts w:cstheme="majorBidi"/>
      <w:color w:val="595959" w:themeColor="text1" w:themeTint="A6"/>
    </w:rPr>
  </w:style>
  <w:style w:type="character" w:customStyle="1" w:styleId="90">
    <w:name w:val="标题 9 字符"/>
    <w:basedOn w:val="a0"/>
    <w:link w:val="9"/>
    <w:uiPriority w:val="9"/>
    <w:semiHidden/>
    <w:rsid w:val="007B0309"/>
    <w:rPr>
      <w:rFonts w:eastAsiaTheme="majorEastAsia" w:cstheme="majorBidi"/>
      <w:color w:val="595959" w:themeColor="text1" w:themeTint="A6"/>
    </w:rPr>
  </w:style>
  <w:style w:type="paragraph" w:styleId="a3">
    <w:name w:val="Title"/>
    <w:basedOn w:val="a"/>
    <w:next w:val="a"/>
    <w:link w:val="a4"/>
    <w:uiPriority w:val="10"/>
    <w:qFormat/>
    <w:rsid w:val="007B03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03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03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03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0309"/>
    <w:pPr>
      <w:spacing w:before="160"/>
      <w:jc w:val="center"/>
    </w:pPr>
    <w:rPr>
      <w:i/>
      <w:iCs/>
      <w:color w:val="404040" w:themeColor="text1" w:themeTint="BF"/>
    </w:rPr>
  </w:style>
  <w:style w:type="character" w:customStyle="1" w:styleId="a8">
    <w:name w:val="引用 字符"/>
    <w:basedOn w:val="a0"/>
    <w:link w:val="a7"/>
    <w:uiPriority w:val="29"/>
    <w:rsid w:val="007B0309"/>
    <w:rPr>
      <w:i/>
      <w:iCs/>
      <w:color w:val="404040" w:themeColor="text1" w:themeTint="BF"/>
    </w:rPr>
  </w:style>
  <w:style w:type="paragraph" w:styleId="a9">
    <w:name w:val="List Paragraph"/>
    <w:basedOn w:val="a"/>
    <w:uiPriority w:val="34"/>
    <w:qFormat/>
    <w:rsid w:val="007B0309"/>
    <w:pPr>
      <w:ind w:left="720"/>
      <w:contextualSpacing/>
    </w:pPr>
  </w:style>
  <w:style w:type="character" w:styleId="aa">
    <w:name w:val="Intense Emphasis"/>
    <w:basedOn w:val="a0"/>
    <w:uiPriority w:val="21"/>
    <w:qFormat/>
    <w:rsid w:val="007B0309"/>
    <w:rPr>
      <w:i/>
      <w:iCs/>
      <w:color w:val="2F5496" w:themeColor="accent1" w:themeShade="BF"/>
    </w:rPr>
  </w:style>
  <w:style w:type="paragraph" w:styleId="ab">
    <w:name w:val="Intense Quote"/>
    <w:basedOn w:val="a"/>
    <w:next w:val="a"/>
    <w:link w:val="ac"/>
    <w:uiPriority w:val="30"/>
    <w:qFormat/>
    <w:rsid w:val="007B03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0309"/>
    <w:rPr>
      <w:i/>
      <w:iCs/>
      <w:color w:val="2F5496" w:themeColor="accent1" w:themeShade="BF"/>
    </w:rPr>
  </w:style>
  <w:style w:type="character" w:styleId="ad">
    <w:name w:val="Intense Reference"/>
    <w:basedOn w:val="a0"/>
    <w:uiPriority w:val="32"/>
    <w:qFormat/>
    <w:rsid w:val="007B03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