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FB19" w14:textId="77777777" w:rsidR="005A2EE3" w:rsidRDefault="005A2EE3">
      <w:pPr>
        <w:rPr>
          <w:rFonts w:hint="eastAsia"/>
        </w:rPr>
      </w:pPr>
      <w:r>
        <w:rPr>
          <w:rFonts w:hint="eastAsia"/>
        </w:rPr>
        <w:t>冷清清的拼音怎么写</w:t>
      </w:r>
    </w:p>
    <w:p w14:paraId="286EE248" w14:textId="77777777" w:rsidR="005A2EE3" w:rsidRDefault="005A2EE3">
      <w:pPr>
        <w:rPr>
          <w:rFonts w:hint="eastAsia"/>
        </w:rPr>
      </w:pPr>
      <w:r>
        <w:rPr>
          <w:rFonts w:hint="eastAsia"/>
        </w:rPr>
        <w:t>在汉语的音韵世界里，每个字都承载着独特的音调与意义。当我们谈论“冷清清”的拼音时，我们不仅是在了解一个词汇的发音，也是在探索一种语言文化的细腻表达。“冷清清”这个词语，按照现代汉语拼音方案来表示，是 “lěng qīng qīng”。这个词语用来描绘一种环境或者气氛，让人感受到的是那种少有人烟、静谧甚至有些孤寂的氛围。</w:t>
      </w:r>
    </w:p>
    <w:p w14:paraId="2E5DAE64" w14:textId="77777777" w:rsidR="005A2EE3" w:rsidRDefault="005A2EE3">
      <w:pPr>
        <w:rPr>
          <w:rFonts w:hint="eastAsia"/>
        </w:rPr>
      </w:pPr>
    </w:p>
    <w:p w14:paraId="77D26C7B" w14:textId="77777777" w:rsidR="005A2EE3" w:rsidRDefault="005A2EE3">
      <w:pPr>
        <w:rPr>
          <w:rFonts w:hint="eastAsia"/>
        </w:rPr>
      </w:pPr>
      <w:r>
        <w:rPr>
          <w:rFonts w:hint="eastAsia"/>
        </w:rPr>
        <w:t>探究冷清清背后的文化含义</w:t>
      </w:r>
    </w:p>
    <w:p w14:paraId="30889B0A" w14:textId="77777777" w:rsidR="005A2EE3" w:rsidRDefault="005A2EE3">
      <w:pPr>
        <w:rPr>
          <w:rFonts w:hint="eastAsia"/>
        </w:rPr>
      </w:pPr>
      <w:r>
        <w:rPr>
          <w:rFonts w:hint="eastAsia"/>
        </w:rPr>
        <w:t>在中国文学中，“冷清清”不仅仅是一个描述性的词汇，它还常常被用作情感表达的一种手段。从古至今，许多诗人和作家通过使用“冷清清”来传达他们内心的孤独感或是对某个场景的深刻感受。这种文化背景赋予了“冷清清”更深层次的意义，超越了简单的环境描写，成为了一种能够触动人心的情感符号。每当读到或听到这个词，读者可能会不自觉地联想到一些幽静的小巷、荒废的庭院，或者是夜晚无人的街道，这些景象无不透露出一种淡淡的哀愁。</w:t>
      </w:r>
    </w:p>
    <w:p w14:paraId="274DE8E5" w14:textId="77777777" w:rsidR="005A2EE3" w:rsidRDefault="005A2EE3">
      <w:pPr>
        <w:rPr>
          <w:rFonts w:hint="eastAsia"/>
        </w:rPr>
      </w:pPr>
    </w:p>
    <w:p w14:paraId="71A466FE" w14:textId="77777777" w:rsidR="005A2EE3" w:rsidRDefault="005A2EE3">
      <w:pPr>
        <w:rPr>
          <w:rFonts w:hint="eastAsia"/>
        </w:rPr>
      </w:pPr>
      <w:r>
        <w:rPr>
          <w:rFonts w:hint="eastAsia"/>
        </w:rPr>
        <w:t>冷清清在不同语境中的应用</w:t>
      </w:r>
    </w:p>
    <w:p w14:paraId="1A03C9A8" w14:textId="77777777" w:rsidR="005A2EE3" w:rsidRDefault="005A2EE3">
      <w:pPr>
        <w:rPr>
          <w:rFonts w:hint="eastAsia"/>
        </w:rPr>
      </w:pPr>
      <w:r>
        <w:rPr>
          <w:rFonts w:hint="eastAsia"/>
        </w:rPr>
        <w:t>尽管“冷清清”的拼音看似简单，但在实际的语言交流中，它可以出现在各种不同的语境里，并且每次出现都能带给人不一样的感觉。比如，在叙述故事的时候，作者可能会说：“那是一条冷清清的老街。”这里强调的是老街昔日繁华不再，如今行人寥寥无几的状态；又或者是在诗歌创作中写道：“夜幕降临，四周变得冷清清。”此时，则更多的是渲染一种宁静而又略带忧伤的情绪。由此可见，“冷清清”虽然只是一个小小的词组，却能灵活运用于多种表达之中。</w:t>
      </w:r>
    </w:p>
    <w:p w14:paraId="48E7A239" w14:textId="77777777" w:rsidR="005A2EE3" w:rsidRDefault="005A2EE3">
      <w:pPr>
        <w:rPr>
          <w:rFonts w:hint="eastAsia"/>
        </w:rPr>
      </w:pPr>
    </w:p>
    <w:p w14:paraId="3D375288" w14:textId="77777777" w:rsidR="005A2EE3" w:rsidRDefault="005A2EE3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61B586C6" w14:textId="77777777" w:rsidR="005A2EE3" w:rsidRDefault="005A2EE3">
      <w:pPr>
        <w:rPr>
          <w:rFonts w:hint="eastAsia"/>
        </w:rPr>
      </w:pPr>
      <w:r>
        <w:rPr>
          <w:rFonts w:hint="eastAsia"/>
        </w:rPr>
        <w:t>对于汉语学习者而言，掌握正确的拼音发音至关重要。“冷清清”的发音为“lěng qīng qīng”，其中第一个音节“lěng”是上声（第三声），意味着声音要先降后升；而后面的两个“qīng”都是阴平（第一声），即高而平稳的声音。准确地说出这三个音节，不仅有助于提高个人的语言表达能力，也能更好地理解并传递出“冷清清”所蕴含的情感色彩。因此，在日常练习中，应该注重每一个音节的特点，确保发音清晰准确。</w:t>
      </w:r>
    </w:p>
    <w:p w14:paraId="029A7288" w14:textId="77777777" w:rsidR="005A2EE3" w:rsidRDefault="005A2EE3">
      <w:pPr>
        <w:rPr>
          <w:rFonts w:hint="eastAsia"/>
        </w:rPr>
      </w:pPr>
    </w:p>
    <w:p w14:paraId="7CC10AFB" w14:textId="77777777" w:rsidR="005A2EE3" w:rsidRDefault="005A2EE3">
      <w:pPr>
        <w:rPr>
          <w:rFonts w:hint="eastAsia"/>
        </w:rPr>
      </w:pPr>
      <w:r>
        <w:rPr>
          <w:rFonts w:hint="eastAsia"/>
        </w:rPr>
        <w:t>最后的总结</w:t>
      </w:r>
    </w:p>
    <w:p w14:paraId="6EF03D00" w14:textId="77777777" w:rsidR="005A2EE3" w:rsidRDefault="005A2EE3">
      <w:pPr>
        <w:rPr>
          <w:rFonts w:hint="eastAsia"/>
        </w:rPr>
      </w:pPr>
      <w:r>
        <w:rPr>
          <w:rFonts w:hint="eastAsia"/>
        </w:rPr>
        <w:t>“冷清清”的拼音是“lěng qīng qīng”，这不仅是对一个词汇发音规则的学习，更是对中国传统文化以及汉语美感的一次深入了解。无论是在书面还是口语表达中，“冷清清”都能够以其独特的魅力，勾勒出一幅幅充满诗意的画面，同时也反映了人们内心深处复杂的情感世界。通过不断地学习和体会，我们可以更加深刻地领略到汉语的魅力所在。</w:t>
      </w:r>
    </w:p>
    <w:p w14:paraId="56376FEB" w14:textId="77777777" w:rsidR="005A2EE3" w:rsidRDefault="005A2EE3">
      <w:pPr>
        <w:rPr>
          <w:rFonts w:hint="eastAsia"/>
        </w:rPr>
      </w:pPr>
    </w:p>
    <w:p w14:paraId="0D08E31D" w14:textId="77777777" w:rsidR="005A2EE3" w:rsidRDefault="005A2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DCBA6" w14:textId="27CD60D7" w:rsidR="008317AE" w:rsidRDefault="008317AE"/>
    <w:sectPr w:rsidR="00831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AE"/>
    <w:rsid w:val="003B267A"/>
    <w:rsid w:val="005A2EE3"/>
    <w:rsid w:val="0083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E8596-22C2-473F-B02B-9D3DACCD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