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FC1D" w14:textId="77777777" w:rsidR="002914E6" w:rsidRDefault="002914E6">
      <w:pPr>
        <w:rPr>
          <w:rFonts w:hint="eastAsia"/>
        </w:rPr>
      </w:pPr>
      <w:r>
        <w:rPr>
          <w:rFonts w:hint="eastAsia"/>
        </w:rPr>
        <w:t>古人对眼睛的赞美</w:t>
      </w:r>
    </w:p>
    <w:p w14:paraId="4194E473" w14:textId="77777777" w:rsidR="002914E6" w:rsidRDefault="002914E6">
      <w:pPr>
        <w:rPr>
          <w:rFonts w:hint="eastAsia"/>
        </w:rPr>
      </w:pPr>
      <w:r>
        <w:rPr>
          <w:rFonts w:hint="eastAsia"/>
        </w:rPr>
        <w:t>眼睛，自古以来就是诗人笔下的重要主题。古人常常通过对眼睛的细腻描写，传达情感与美感。眼睛不仅是灵魂的窗口，更是情感的载体，许多古诗词都流露出对眼睛的惊艳赞美。</w:t>
      </w:r>
    </w:p>
    <w:p w14:paraId="713A71C7" w14:textId="77777777" w:rsidR="002914E6" w:rsidRDefault="002914E6"/>
    <w:p w14:paraId="2C920645" w14:textId="77777777" w:rsidR="002914E6" w:rsidRDefault="002914E6">
      <w:pPr>
        <w:rPr>
          <w:rFonts w:hint="eastAsia"/>
        </w:rPr>
      </w:pPr>
      <w:r>
        <w:rPr>
          <w:rFonts w:hint="eastAsia"/>
        </w:rPr>
        <w:t>眼睛如星，璀璨夺目</w:t>
      </w:r>
    </w:p>
    <w:p w14:paraId="2832FA16" w14:textId="77777777" w:rsidR="002914E6" w:rsidRDefault="002914E6">
      <w:pPr>
        <w:rPr>
          <w:rFonts w:hint="eastAsia"/>
        </w:rPr>
      </w:pPr>
      <w:r>
        <w:rPr>
          <w:rFonts w:hint="eastAsia"/>
        </w:rPr>
        <w:t>在古代诗词中，眼睛常常被比作星辰，闪烁着迷人的光芒。“明眸皓齿”便是对眼睛与牙齿的极致赞美，形容女子的容颜如同夜空中的星星般明亮动人。那双眼睛如同夜空中最亮的星星，让人不由自主地沉醉其中。</w:t>
      </w:r>
    </w:p>
    <w:p w14:paraId="0E3D36C3" w14:textId="77777777" w:rsidR="002914E6" w:rsidRDefault="002914E6"/>
    <w:p w14:paraId="5ACA9CC9" w14:textId="77777777" w:rsidR="002914E6" w:rsidRDefault="002914E6">
      <w:pPr>
        <w:rPr>
          <w:rFonts w:hint="eastAsia"/>
        </w:rPr>
      </w:pPr>
      <w:r>
        <w:rPr>
          <w:rFonts w:hint="eastAsia"/>
        </w:rPr>
        <w:t>眼神如水，温柔动人</w:t>
      </w:r>
    </w:p>
    <w:p w14:paraId="28F0CD98" w14:textId="77777777" w:rsidR="002914E6" w:rsidRDefault="002914E6">
      <w:pPr>
        <w:rPr>
          <w:rFonts w:hint="eastAsia"/>
        </w:rPr>
      </w:pPr>
      <w:r>
        <w:rPr>
          <w:rFonts w:hint="eastAsia"/>
        </w:rPr>
        <w:t>眼睛的温柔和情感常常让人心动，古人以“似水柔情”形容眼神的温和与柔软。水的流动与眼神的流转如出一辙，能够传递出无尽的情感与温暖。古人写道：“一双似水的眼，蕴藏着深邃的故事。”这种温柔让人感受到心灵的触动。</w:t>
      </w:r>
    </w:p>
    <w:p w14:paraId="1C20535D" w14:textId="77777777" w:rsidR="002914E6" w:rsidRDefault="002914E6"/>
    <w:p w14:paraId="47F19A43" w14:textId="77777777" w:rsidR="002914E6" w:rsidRDefault="002914E6">
      <w:pPr>
        <w:rPr>
          <w:rFonts w:hint="eastAsia"/>
        </w:rPr>
      </w:pPr>
      <w:r>
        <w:rPr>
          <w:rFonts w:hint="eastAsia"/>
        </w:rPr>
        <w:t>眼波流转，传情达意</w:t>
      </w:r>
    </w:p>
    <w:p w14:paraId="18E59CCB" w14:textId="77777777" w:rsidR="002914E6" w:rsidRDefault="002914E6">
      <w:pPr>
        <w:rPr>
          <w:rFonts w:hint="eastAsia"/>
        </w:rPr>
      </w:pPr>
      <w:r>
        <w:rPr>
          <w:rFonts w:hint="eastAsia"/>
        </w:rPr>
        <w:t>古人常常通过描写眼波的流转，展现人们之间的情感交流。“眉目传情”便是这种巧妙的表达，眼神的交汇往往胜过千言万语。眼波流转之际，似乎能感受到彼此心中的那份柔情与眷恋，恰如古诗所言：“眼波流转，千种风情。”</w:t>
      </w:r>
    </w:p>
    <w:p w14:paraId="54A1FD51" w14:textId="77777777" w:rsidR="002914E6" w:rsidRDefault="002914E6"/>
    <w:p w14:paraId="7A2408AB" w14:textId="77777777" w:rsidR="002914E6" w:rsidRDefault="002914E6">
      <w:pPr>
        <w:rPr>
          <w:rFonts w:hint="eastAsia"/>
        </w:rPr>
      </w:pPr>
      <w:r>
        <w:rPr>
          <w:rFonts w:hint="eastAsia"/>
        </w:rPr>
        <w:t>眼睛的色彩与光辉</w:t>
      </w:r>
    </w:p>
    <w:p w14:paraId="30C6EE7F" w14:textId="77777777" w:rsidR="002914E6" w:rsidRDefault="002914E6">
      <w:pPr>
        <w:rPr>
          <w:rFonts w:hint="eastAsia"/>
        </w:rPr>
      </w:pPr>
      <w:r>
        <w:rPr>
          <w:rFonts w:hint="eastAsia"/>
        </w:rPr>
        <w:t>不同的眼睛颜色也被赋予了独特的美感，古人常以“朱唇皓齿，明眸善睐”来描绘美人的眼睛，强调了眼睛的光彩与动人。眼睛如同绚丽的宝石，闪烁着无尽的魅力，令人为之倾倒。每一种色彩都在诗人的笔下，显得如此生动与美丽。</w:t>
      </w:r>
    </w:p>
    <w:p w14:paraId="6B9E344D" w14:textId="77777777" w:rsidR="002914E6" w:rsidRDefault="002914E6"/>
    <w:p w14:paraId="2ECF8933" w14:textId="77777777" w:rsidR="002914E6" w:rsidRDefault="002914E6">
      <w:pPr>
        <w:rPr>
          <w:rFonts w:hint="eastAsia"/>
        </w:rPr>
      </w:pPr>
      <w:r>
        <w:rPr>
          <w:rFonts w:hint="eastAsia"/>
        </w:rPr>
        <w:t>最后的总结：眼睛的魅力无处不在</w:t>
      </w:r>
    </w:p>
    <w:p w14:paraId="2AE56F81" w14:textId="77777777" w:rsidR="002914E6" w:rsidRDefault="002914E6">
      <w:pPr>
        <w:rPr>
          <w:rFonts w:hint="eastAsia"/>
        </w:rPr>
      </w:pPr>
      <w:r>
        <w:rPr>
          <w:rFonts w:hint="eastAsia"/>
        </w:rPr>
        <w:t>无论是星辰般的璀璨，还是似水般的柔情，古人对眼睛的赞美都渗透了深厚的文化底蕴。在今天，眼睛的魅力依然无处不在，承载着人类情感的丰富与细腻。让我们在日常生活中，也能用心去感受那份来自眼睛的惊艳。</w:t>
      </w:r>
    </w:p>
    <w:p w14:paraId="1DE37227" w14:textId="77777777" w:rsidR="002914E6" w:rsidRDefault="002914E6"/>
    <w:p w14:paraId="245EF44D" w14:textId="77777777" w:rsidR="002914E6" w:rsidRDefault="002914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06316C" w14:textId="399F03BB" w:rsidR="00A2601C" w:rsidRDefault="00A2601C"/>
    <w:sectPr w:rsidR="00A2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C"/>
    <w:rsid w:val="002914E6"/>
    <w:rsid w:val="00A2601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A4C09-278D-47FF-B438-981EA98B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6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6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60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60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60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60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60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60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60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60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60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60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60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60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60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60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60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6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6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