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F900" w14:textId="77777777" w:rsidR="00084FCA" w:rsidRDefault="00084FCA">
      <w:pPr>
        <w:rPr>
          <w:rFonts w:hint="eastAsia"/>
        </w:rPr>
      </w:pPr>
    </w:p>
    <w:p w14:paraId="5630EB9E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Xiao Ming 和 Xiao Li 的拼音之旅</w:t>
      </w:r>
    </w:p>
    <w:p w14:paraId="049F8911" w14:textId="77777777" w:rsidR="00084FCA" w:rsidRDefault="00084FCA">
      <w:pPr>
        <w:rPr>
          <w:rFonts w:hint="eastAsia"/>
        </w:rPr>
      </w:pPr>
    </w:p>
    <w:p w14:paraId="52043CC3" w14:textId="77777777" w:rsidR="00084FCA" w:rsidRDefault="00084FCA">
      <w:pPr>
        <w:rPr>
          <w:rFonts w:hint="eastAsia"/>
        </w:rPr>
      </w:pPr>
    </w:p>
    <w:p w14:paraId="055DE0FC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在汉语的广袤世界里，拼音作为一座桥梁，连接着汉字与发音。今天，我们跟随两位主人公——小明（Xiao Ming）和小丽（Xiao Li），一同踏上一段有趣的拼音探索之旅。他们来自一个充满传统文化底蕴的小城镇，在那里，学习拼音不仅仅是掌握一门语言技能，更是一种对文化传承的敬意。</w:t>
      </w:r>
    </w:p>
    <w:p w14:paraId="203006B2" w14:textId="77777777" w:rsidR="00084FCA" w:rsidRDefault="00084FCA">
      <w:pPr>
        <w:rPr>
          <w:rFonts w:hint="eastAsia"/>
        </w:rPr>
      </w:pPr>
    </w:p>
    <w:p w14:paraId="09E191C8" w14:textId="77777777" w:rsidR="00084FCA" w:rsidRDefault="00084FCA">
      <w:pPr>
        <w:rPr>
          <w:rFonts w:hint="eastAsia"/>
        </w:rPr>
      </w:pPr>
    </w:p>
    <w:p w14:paraId="484DBE82" w14:textId="77777777" w:rsidR="00084FCA" w:rsidRDefault="00084FCA">
      <w:pPr>
        <w:rPr>
          <w:rFonts w:hint="eastAsia"/>
        </w:rPr>
      </w:pPr>
    </w:p>
    <w:p w14:paraId="2C32CA14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从基础开始：声母和韵母</w:t>
      </w:r>
    </w:p>
    <w:p w14:paraId="2ED27D1C" w14:textId="77777777" w:rsidR="00084FCA" w:rsidRDefault="00084FCA">
      <w:pPr>
        <w:rPr>
          <w:rFonts w:hint="eastAsia"/>
        </w:rPr>
      </w:pPr>
    </w:p>
    <w:p w14:paraId="6101AEE3" w14:textId="77777777" w:rsidR="00084FCA" w:rsidRDefault="00084FCA">
      <w:pPr>
        <w:rPr>
          <w:rFonts w:hint="eastAsia"/>
        </w:rPr>
      </w:pPr>
    </w:p>
    <w:p w14:paraId="05D283CF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对于小明和小丽而言，拼音学习的第一步是从认识声母和韵母开始的。声母是每个音节开头的辅音，而韵母则是紧随其后的元音部分或辅音组合。在老师的指导下，他们了解到汉语拼音中共有21个声母和37个韵母。每当清晨阳光洒进教室，小明和小丽总是早早来到学校，一遍又一遍地练习着这些基本元素，为日后的流利沟通打下了坚实的基础。</w:t>
      </w:r>
    </w:p>
    <w:p w14:paraId="33DF346C" w14:textId="77777777" w:rsidR="00084FCA" w:rsidRDefault="00084FCA">
      <w:pPr>
        <w:rPr>
          <w:rFonts w:hint="eastAsia"/>
        </w:rPr>
      </w:pPr>
    </w:p>
    <w:p w14:paraId="128D4F7A" w14:textId="77777777" w:rsidR="00084FCA" w:rsidRDefault="00084FCA">
      <w:pPr>
        <w:rPr>
          <w:rFonts w:hint="eastAsia"/>
        </w:rPr>
      </w:pPr>
    </w:p>
    <w:p w14:paraId="6336E251" w14:textId="77777777" w:rsidR="00084FCA" w:rsidRDefault="00084FCA">
      <w:pPr>
        <w:rPr>
          <w:rFonts w:hint="eastAsia"/>
        </w:rPr>
      </w:pPr>
    </w:p>
    <w:p w14:paraId="321D5834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2B3C580A" w14:textId="77777777" w:rsidR="00084FCA" w:rsidRDefault="00084FCA">
      <w:pPr>
        <w:rPr>
          <w:rFonts w:hint="eastAsia"/>
        </w:rPr>
      </w:pPr>
    </w:p>
    <w:p w14:paraId="37AAE337" w14:textId="77777777" w:rsidR="00084FCA" w:rsidRDefault="00084FCA">
      <w:pPr>
        <w:rPr>
          <w:rFonts w:hint="eastAsia"/>
        </w:rPr>
      </w:pPr>
    </w:p>
    <w:p w14:paraId="6397AE1A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随着对拼音理解的加深，小明和小丽逐渐意识到它在日常生活中的重要性。无论是在图书馆查找书籍、使用电子词典查询生字，还是通过互联网与远方的朋友交流，正确书写和读出拼音都显得尤为重要。他们还发现拼音是学习外语的好帮手，因为很多英语单词的发音可以通过对应的汉语拼音来辅助记忆。例如，“coffee”可以联想到“咖啡”，这样的联想让词汇记忆变得更加简单有趣。</w:t>
      </w:r>
    </w:p>
    <w:p w14:paraId="6E4549F8" w14:textId="77777777" w:rsidR="00084FCA" w:rsidRDefault="00084FCA">
      <w:pPr>
        <w:rPr>
          <w:rFonts w:hint="eastAsia"/>
        </w:rPr>
      </w:pPr>
    </w:p>
    <w:p w14:paraId="21152591" w14:textId="77777777" w:rsidR="00084FCA" w:rsidRDefault="00084FCA">
      <w:pPr>
        <w:rPr>
          <w:rFonts w:hint="eastAsia"/>
        </w:rPr>
      </w:pPr>
    </w:p>
    <w:p w14:paraId="480C7C37" w14:textId="77777777" w:rsidR="00084FCA" w:rsidRDefault="00084FCA">
      <w:pPr>
        <w:rPr>
          <w:rFonts w:hint="eastAsia"/>
        </w:rPr>
      </w:pPr>
    </w:p>
    <w:p w14:paraId="5E48DB9A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拼音背后的文化故事</w:t>
      </w:r>
    </w:p>
    <w:p w14:paraId="02F574F0" w14:textId="77777777" w:rsidR="00084FCA" w:rsidRDefault="00084FCA">
      <w:pPr>
        <w:rPr>
          <w:rFonts w:hint="eastAsia"/>
        </w:rPr>
      </w:pPr>
    </w:p>
    <w:p w14:paraId="47CB7FB2" w14:textId="77777777" w:rsidR="00084FCA" w:rsidRDefault="00084FCA">
      <w:pPr>
        <w:rPr>
          <w:rFonts w:hint="eastAsia"/>
        </w:rPr>
      </w:pPr>
    </w:p>
    <w:p w14:paraId="31543DC5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深入研究后，小明和小丽被拼音背后丰富的文化内涵所吸引。每一个拼音字母都有其独特的历史背景和发展过程。比如，“zi”这个音，它不仅是简单的拼音符号，更承载着古人的智慧结晶。古代文人常用“子”字来表达对知识的尊重，如孔子、老子等伟大思想家的名字中都含有此字。这种文化的积淀让小明和小丽对拼音的学习充满了敬畏之心。</w:t>
      </w:r>
    </w:p>
    <w:p w14:paraId="338E2688" w14:textId="77777777" w:rsidR="00084FCA" w:rsidRDefault="00084FCA">
      <w:pPr>
        <w:rPr>
          <w:rFonts w:hint="eastAsia"/>
        </w:rPr>
      </w:pPr>
    </w:p>
    <w:p w14:paraId="2924C3A0" w14:textId="77777777" w:rsidR="00084FCA" w:rsidRDefault="00084FCA">
      <w:pPr>
        <w:rPr>
          <w:rFonts w:hint="eastAsia"/>
        </w:rPr>
      </w:pPr>
    </w:p>
    <w:p w14:paraId="59B385B3" w14:textId="77777777" w:rsidR="00084FCA" w:rsidRDefault="00084FCA">
      <w:pPr>
        <w:rPr>
          <w:rFonts w:hint="eastAsia"/>
        </w:rPr>
      </w:pPr>
    </w:p>
    <w:p w14:paraId="10D378D7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跨越障碍：方言与普通话</w:t>
      </w:r>
    </w:p>
    <w:p w14:paraId="04760B9B" w14:textId="77777777" w:rsidR="00084FCA" w:rsidRDefault="00084FCA">
      <w:pPr>
        <w:rPr>
          <w:rFonts w:hint="eastAsia"/>
        </w:rPr>
      </w:pPr>
    </w:p>
    <w:p w14:paraId="267BE07B" w14:textId="77777777" w:rsidR="00084FCA" w:rsidRDefault="00084FCA">
      <w:pPr>
        <w:rPr>
          <w:rFonts w:hint="eastAsia"/>
        </w:rPr>
      </w:pPr>
    </w:p>
    <w:p w14:paraId="0830C66B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小明和小丽所在的地区有着浓厚的地方特色，当地居民普遍说着一口地道的方言。这给他们的拼音学习带来了一些挑战，因为方言中的某些发音与标准普通话存在差异。然而，正是这些不同促使他们更加努力地去区分和掌握正确的拼音规则。通过不断地对比和练习，他们不仅克服了方言带来的影响，还在过程中增进了对家乡语言文化的了解。</w:t>
      </w:r>
    </w:p>
    <w:p w14:paraId="62E90A22" w14:textId="77777777" w:rsidR="00084FCA" w:rsidRDefault="00084FCA">
      <w:pPr>
        <w:rPr>
          <w:rFonts w:hint="eastAsia"/>
        </w:rPr>
      </w:pPr>
    </w:p>
    <w:p w14:paraId="466CC723" w14:textId="77777777" w:rsidR="00084FCA" w:rsidRDefault="00084FCA">
      <w:pPr>
        <w:rPr>
          <w:rFonts w:hint="eastAsia"/>
        </w:rPr>
      </w:pPr>
    </w:p>
    <w:p w14:paraId="3202C27E" w14:textId="77777777" w:rsidR="00084FCA" w:rsidRDefault="00084FCA">
      <w:pPr>
        <w:rPr>
          <w:rFonts w:hint="eastAsia"/>
        </w:rPr>
      </w:pPr>
    </w:p>
    <w:p w14:paraId="3797F0C9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未来的展望</w:t>
      </w:r>
    </w:p>
    <w:p w14:paraId="3AA58DA8" w14:textId="77777777" w:rsidR="00084FCA" w:rsidRDefault="00084FCA">
      <w:pPr>
        <w:rPr>
          <w:rFonts w:hint="eastAsia"/>
        </w:rPr>
      </w:pPr>
    </w:p>
    <w:p w14:paraId="16AEEBE6" w14:textId="77777777" w:rsidR="00084FCA" w:rsidRDefault="00084FCA">
      <w:pPr>
        <w:rPr>
          <w:rFonts w:hint="eastAsia"/>
        </w:rPr>
      </w:pPr>
    </w:p>
    <w:p w14:paraId="63BA4E1A" w14:textId="77777777" w:rsidR="00084FCA" w:rsidRDefault="00084FCA">
      <w:pPr>
        <w:rPr>
          <w:rFonts w:hint="eastAsia"/>
        </w:rPr>
      </w:pPr>
      <w:r>
        <w:rPr>
          <w:rFonts w:hint="eastAsia"/>
        </w:rPr>
        <w:tab/>
        <w:t>小明和小丽已经熟练掌握了拼音的各项技巧，并且能够准确无误地拼写出任何一个汉字。更重要的是，这段学习经历让他们明白了坚持和努力的重要性。在未来，他们希望能够继续深入探索汉语的魅力，同时也将这份热爱传递给更多的人。无论是教弟弟妹妹们认字，还是参与社区组织的文化活动，他们都愿意成为传播中华文化的使者，用实际行动诠释着年轻一代的责任与担当。</w:t>
      </w:r>
    </w:p>
    <w:p w14:paraId="7A192405" w14:textId="77777777" w:rsidR="00084FCA" w:rsidRDefault="00084FCA">
      <w:pPr>
        <w:rPr>
          <w:rFonts w:hint="eastAsia"/>
        </w:rPr>
      </w:pPr>
    </w:p>
    <w:p w14:paraId="43730ED7" w14:textId="77777777" w:rsidR="00084FCA" w:rsidRDefault="00084FCA">
      <w:pPr>
        <w:rPr>
          <w:rFonts w:hint="eastAsia"/>
        </w:rPr>
      </w:pPr>
    </w:p>
    <w:p w14:paraId="015DFC23" w14:textId="77777777" w:rsidR="00084FCA" w:rsidRDefault="00084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C70A0" w14:textId="300D17FC" w:rsidR="00010133" w:rsidRDefault="00010133"/>
    <w:sectPr w:rsidR="00010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33"/>
    <w:rsid w:val="00010133"/>
    <w:rsid w:val="00084FC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9056D-2AB5-4355-B8C1-326EC675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