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84" w14:textId="77777777" w:rsidR="00C70577" w:rsidRDefault="00C70577">
      <w:pPr>
        <w:rPr>
          <w:rFonts w:hint="eastAsia"/>
        </w:rPr>
      </w:pPr>
      <w:r>
        <w:rPr>
          <w:rFonts w:hint="eastAsia"/>
        </w:rPr>
        <w:t>女人哲理的句子：智慧与力量的结合</w:t>
      </w:r>
    </w:p>
    <w:p w14:paraId="140B2F02" w14:textId="77777777" w:rsidR="00C70577" w:rsidRDefault="00C70577">
      <w:pPr>
        <w:rPr>
          <w:rFonts w:hint="eastAsia"/>
        </w:rPr>
      </w:pPr>
      <w:r>
        <w:rPr>
          <w:rFonts w:hint="eastAsia"/>
        </w:rPr>
        <w:t>在生活的舞台上，女性扮演着多重角色。她们是母亲、女儿、职场精英，更是生活中的坚韧者。许多哲理名言不仅反映了女性的智慧，也为她们提供了前行的动力。下面，我们将探讨几句富有哲理的名言，以及它们在女性生活中的深远意义。</w:t>
      </w:r>
    </w:p>
    <w:p w14:paraId="6D11BA82" w14:textId="77777777" w:rsidR="00C70577" w:rsidRDefault="00C70577"/>
    <w:p w14:paraId="445B29E2" w14:textId="77777777" w:rsidR="00C70577" w:rsidRDefault="00C70577">
      <w:pPr>
        <w:rPr>
          <w:rFonts w:hint="eastAsia"/>
        </w:rPr>
      </w:pPr>
      <w:r>
        <w:rPr>
          <w:rFonts w:hint="eastAsia"/>
        </w:rPr>
        <w:t>追求内心的宁静</w:t>
      </w:r>
    </w:p>
    <w:p w14:paraId="7C67A17C" w14:textId="77777777" w:rsidR="00C70577" w:rsidRDefault="00C70577">
      <w:pPr>
        <w:rPr>
          <w:rFonts w:hint="eastAsia"/>
        </w:rPr>
      </w:pPr>
      <w:r>
        <w:rPr>
          <w:rFonts w:hint="eastAsia"/>
        </w:rPr>
        <w:t>“真正的美丽来自于内心的宁静。”这句名言强调了内心的力量。女性在生活中常常面临来自外界的压力，无论是工作、家庭还是社交。然而，找到内心的平静是应对一切挑战的基础。当女性能够保持内心的宁静时，她们的外在魅力和智慧也会自然流露。</w:t>
      </w:r>
    </w:p>
    <w:p w14:paraId="71AECC9A" w14:textId="77777777" w:rsidR="00C70577" w:rsidRDefault="00C70577"/>
    <w:p w14:paraId="51C6F898" w14:textId="77777777" w:rsidR="00C70577" w:rsidRDefault="00C70577">
      <w:pPr>
        <w:rPr>
          <w:rFonts w:hint="eastAsia"/>
        </w:rPr>
      </w:pPr>
      <w:r>
        <w:rPr>
          <w:rFonts w:hint="eastAsia"/>
        </w:rPr>
        <w:t>勇敢追求梦想</w:t>
      </w:r>
    </w:p>
    <w:p w14:paraId="4AF574D2" w14:textId="77777777" w:rsidR="00C70577" w:rsidRDefault="00C70577">
      <w:pPr>
        <w:rPr>
          <w:rFonts w:hint="eastAsia"/>
        </w:rPr>
      </w:pPr>
      <w:r>
        <w:rPr>
          <w:rFonts w:hint="eastAsia"/>
        </w:rPr>
        <w:t>“不要害怕追逐自己的梦想，天赋的力量总会引领你走向成功。”这句话鼓励女性勇敢追求自己的梦想，无论是在职场还是生活中。许多女性在实现自我价值的过程中，可能会遭遇质疑与阻碍。但正是这种追逐梦想的勇气，让她们在逆境中愈发坚强，展现出无与伦比的韧性。</w:t>
      </w:r>
    </w:p>
    <w:p w14:paraId="2A7D2FA1" w14:textId="77777777" w:rsidR="00C70577" w:rsidRDefault="00C70577"/>
    <w:p w14:paraId="4B457C58" w14:textId="77777777" w:rsidR="00C70577" w:rsidRDefault="00C70577">
      <w:pPr>
        <w:rPr>
          <w:rFonts w:hint="eastAsia"/>
        </w:rPr>
      </w:pPr>
      <w:r>
        <w:rPr>
          <w:rFonts w:hint="eastAsia"/>
        </w:rPr>
        <w:t>爱自己，才能更好地爱他人</w:t>
      </w:r>
    </w:p>
    <w:p w14:paraId="3E3653A9" w14:textId="77777777" w:rsidR="00C70577" w:rsidRDefault="00C70577">
      <w:pPr>
        <w:rPr>
          <w:rFonts w:hint="eastAsia"/>
        </w:rPr>
      </w:pPr>
      <w:r>
        <w:rPr>
          <w:rFonts w:hint="eastAsia"/>
        </w:rPr>
        <w:t>“爱自己是更好地爱他人的开始。”这是女性必须铭记的重要哲理。很多时候，女性在照顾家庭、朋友时，容易忽视自己的需求。然而，只有在学会关爱自己的基础上，才能更好地给予他人支持与温暖。自我爱护不仅是对自身价值的认可，也是实现人生平衡的关键。</w:t>
      </w:r>
    </w:p>
    <w:p w14:paraId="030C196C" w14:textId="77777777" w:rsidR="00C70577" w:rsidRDefault="00C70577"/>
    <w:p w14:paraId="428A9BB5" w14:textId="77777777" w:rsidR="00C70577" w:rsidRDefault="00C70577">
      <w:pPr>
        <w:rPr>
          <w:rFonts w:hint="eastAsia"/>
        </w:rPr>
      </w:pPr>
      <w:r>
        <w:rPr>
          <w:rFonts w:hint="eastAsia"/>
        </w:rPr>
        <w:t>不惧挑战，勇于改变</w:t>
      </w:r>
    </w:p>
    <w:p w14:paraId="1F5D86D8" w14:textId="77777777" w:rsidR="00C70577" w:rsidRDefault="00C70577">
      <w:pPr>
        <w:rPr>
          <w:rFonts w:hint="eastAsia"/>
        </w:rPr>
      </w:pPr>
      <w:r>
        <w:rPr>
          <w:rFonts w:hint="eastAsia"/>
        </w:rPr>
        <w:t>“每一个挑战都是一次自我提升的机会。”这句名言提醒女性，不要惧怕生活中的挑战。每一个难关背后，都隐藏着成长的机会。面对变化，勇敢迎接新的挑战，女性不仅能增强自己的能力，更能在不断变化的社会中立于不败之地。</w:t>
      </w:r>
    </w:p>
    <w:p w14:paraId="510AFD3E" w14:textId="77777777" w:rsidR="00C70577" w:rsidRDefault="00C70577"/>
    <w:p w14:paraId="3C12C407" w14:textId="77777777" w:rsidR="00C70577" w:rsidRDefault="00C70577">
      <w:pPr>
        <w:rPr>
          <w:rFonts w:hint="eastAsia"/>
        </w:rPr>
      </w:pPr>
      <w:r>
        <w:rPr>
          <w:rFonts w:hint="eastAsia"/>
        </w:rPr>
        <w:t>珍视友谊与支持</w:t>
      </w:r>
    </w:p>
    <w:p w14:paraId="405FF76A" w14:textId="77777777" w:rsidR="00C70577" w:rsidRDefault="00C70577">
      <w:pPr>
        <w:rPr>
          <w:rFonts w:hint="eastAsia"/>
        </w:rPr>
      </w:pPr>
      <w:r>
        <w:rPr>
          <w:rFonts w:hint="eastAsia"/>
        </w:rPr>
        <w:t>“女性之间的支持是最强大的力量。”在这个快节奏的时代，女性之间的友谊显得尤为重要。相互扶持、共同成长，不仅能够增强信心，还能帮助彼此走出困境。女性的团结与支持，是社会发展的重要推动力，也是她们在生活中保持积极向上的重要源泉。</w:t>
      </w:r>
    </w:p>
    <w:p w14:paraId="62D94906" w14:textId="77777777" w:rsidR="00C70577" w:rsidRDefault="00C70577"/>
    <w:p w14:paraId="7B52FCB9" w14:textId="77777777" w:rsidR="00C70577" w:rsidRDefault="00C70577">
      <w:pPr>
        <w:rPr>
          <w:rFonts w:hint="eastAsia"/>
        </w:rPr>
      </w:pPr>
      <w:r>
        <w:rPr>
          <w:rFonts w:hint="eastAsia"/>
        </w:rPr>
        <w:t>最后的总结：绽放自己的光芒</w:t>
      </w:r>
    </w:p>
    <w:p w14:paraId="7C2D3265" w14:textId="77777777" w:rsidR="00C70577" w:rsidRDefault="00C70577">
      <w:pPr>
        <w:rPr>
          <w:rFonts w:hint="eastAsia"/>
        </w:rPr>
      </w:pPr>
      <w:r>
        <w:rPr>
          <w:rFonts w:hint="eastAsia"/>
        </w:rPr>
        <w:t>女性的哲理不仅仅是名言，它们更是生活的指引。通过内心的平静、勇敢的追求、自我关爱、面对挑战以及珍视友谊，女性能够在生活的各个方面绽放自己的光芒。让我们铭记这些哲理，用智慧和力量，迎接生活的每一天。</w:t>
      </w:r>
    </w:p>
    <w:p w14:paraId="4B19531D" w14:textId="77777777" w:rsidR="00C70577" w:rsidRDefault="00C70577"/>
    <w:p w14:paraId="13880E35" w14:textId="77777777" w:rsidR="00C70577" w:rsidRDefault="00C705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CC48F9" w14:textId="259656AE" w:rsidR="00170DC0" w:rsidRDefault="00170DC0"/>
    <w:sectPr w:rsidR="0017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C0"/>
    <w:rsid w:val="00170DC0"/>
    <w:rsid w:val="00BF10E6"/>
    <w:rsid w:val="00C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46EBC-9817-4BDF-A0FF-7CE85B8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0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0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0D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0D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0D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0D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0D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0D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0D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0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0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0D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0D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0D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0D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0D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0D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0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0D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0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D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0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D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D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0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