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1A86" w14:textId="77777777" w:rsidR="002E3170" w:rsidRDefault="002E3170">
      <w:pPr>
        <w:rPr>
          <w:rFonts w:hint="eastAsia"/>
        </w:rPr>
      </w:pPr>
    </w:p>
    <w:p w14:paraId="13F5D2B0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吁的拼音：Xū</w:t>
      </w:r>
    </w:p>
    <w:p w14:paraId="1BBC36B7" w14:textId="77777777" w:rsidR="002E3170" w:rsidRDefault="002E3170">
      <w:pPr>
        <w:rPr>
          <w:rFonts w:hint="eastAsia"/>
        </w:rPr>
      </w:pPr>
    </w:p>
    <w:p w14:paraId="758F88CE" w14:textId="77777777" w:rsidR="002E3170" w:rsidRDefault="002E3170">
      <w:pPr>
        <w:rPr>
          <w:rFonts w:hint="eastAsia"/>
        </w:rPr>
      </w:pPr>
    </w:p>
    <w:p w14:paraId="3A715989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在汉语拼音系统中，“吁”字的拼音被标注为“xū”。汉语拼音是一种使用拉丁字母来标注现代标准汉语（普通话）发音的系统，由中华人民共和国政府于1958年正式公布，并随后广泛应用于教育、出版等多个领域，成为国际上学习中文的标准工具。</w:t>
      </w:r>
    </w:p>
    <w:p w14:paraId="6241BD25" w14:textId="77777777" w:rsidR="002E3170" w:rsidRDefault="002E3170">
      <w:pPr>
        <w:rPr>
          <w:rFonts w:hint="eastAsia"/>
        </w:rPr>
      </w:pPr>
    </w:p>
    <w:p w14:paraId="607FA892" w14:textId="77777777" w:rsidR="002E3170" w:rsidRDefault="002E3170">
      <w:pPr>
        <w:rPr>
          <w:rFonts w:hint="eastAsia"/>
        </w:rPr>
      </w:pPr>
    </w:p>
    <w:p w14:paraId="7DCFB3AF" w14:textId="77777777" w:rsidR="002E3170" w:rsidRDefault="002E3170">
      <w:pPr>
        <w:rPr>
          <w:rFonts w:hint="eastAsia"/>
        </w:rPr>
      </w:pPr>
    </w:p>
    <w:p w14:paraId="791D6CF6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“吁”的发音特点</w:t>
      </w:r>
    </w:p>
    <w:p w14:paraId="4898DFB7" w14:textId="77777777" w:rsidR="002E3170" w:rsidRDefault="002E3170">
      <w:pPr>
        <w:rPr>
          <w:rFonts w:hint="eastAsia"/>
        </w:rPr>
      </w:pPr>
    </w:p>
    <w:p w14:paraId="2E673BE1" w14:textId="77777777" w:rsidR="002E3170" w:rsidRDefault="002E3170">
      <w:pPr>
        <w:rPr>
          <w:rFonts w:hint="eastAsia"/>
        </w:rPr>
      </w:pPr>
    </w:p>
    <w:p w14:paraId="31D8CE6B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“吁”字的发音属于阴平声调，即第一声，在发音时声音保持平稳，不升不降。其声母为“x”，属于舌面清擦音，发音时舌尖抵住下齿背，舌面前部接近硬腭，气流通过舌面与硬腭之间的狭窄通道产生摩擦音；韵母为“ü”，发音时嘴唇呈圆形，舌位前高，软腭上升，关闭鼻腔通道，气流从口腔发出。整体来说，“xū”这个音节的发音要求口腔开合度较小，声音柔和而清晰。</w:t>
      </w:r>
    </w:p>
    <w:p w14:paraId="20AAB083" w14:textId="77777777" w:rsidR="002E3170" w:rsidRDefault="002E3170">
      <w:pPr>
        <w:rPr>
          <w:rFonts w:hint="eastAsia"/>
        </w:rPr>
      </w:pPr>
    </w:p>
    <w:p w14:paraId="3D54C3DB" w14:textId="77777777" w:rsidR="002E3170" w:rsidRDefault="002E3170">
      <w:pPr>
        <w:rPr>
          <w:rFonts w:hint="eastAsia"/>
        </w:rPr>
      </w:pPr>
    </w:p>
    <w:p w14:paraId="79C77E2A" w14:textId="77777777" w:rsidR="002E3170" w:rsidRDefault="002E3170">
      <w:pPr>
        <w:rPr>
          <w:rFonts w:hint="eastAsia"/>
        </w:rPr>
      </w:pPr>
    </w:p>
    <w:p w14:paraId="34F378BD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“吁”的书写与演变</w:t>
      </w:r>
    </w:p>
    <w:p w14:paraId="6CFA1B3A" w14:textId="77777777" w:rsidR="002E3170" w:rsidRDefault="002E3170">
      <w:pPr>
        <w:rPr>
          <w:rFonts w:hint="eastAsia"/>
        </w:rPr>
      </w:pPr>
    </w:p>
    <w:p w14:paraId="024574F2" w14:textId="77777777" w:rsidR="002E3170" w:rsidRDefault="002E3170">
      <w:pPr>
        <w:rPr>
          <w:rFonts w:hint="eastAsia"/>
        </w:rPr>
      </w:pPr>
    </w:p>
    <w:p w14:paraId="59125BA7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汉字“吁”在古代文献中有着丰富的使用历史，其字形经历了从甲骨文到金文再到小篆、楷书等不同阶段的变化。早期的形象较为象形，到了秦汉时期逐渐简化定型。在现代汉字体系中，“吁”字由口和于两部分组成，上方的“口”代表了与口有关的动作或声音，下方的“于”则可能是表音成分，共同构成了表达叹息、呼喊等意义的文字。</w:t>
      </w:r>
    </w:p>
    <w:p w14:paraId="79001CCB" w14:textId="77777777" w:rsidR="002E3170" w:rsidRDefault="002E3170">
      <w:pPr>
        <w:rPr>
          <w:rFonts w:hint="eastAsia"/>
        </w:rPr>
      </w:pPr>
    </w:p>
    <w:p w14:paraId="6236FE14" w14:textId="77777777" w:rsidR="002E3170" w:rsidRDefault="002E3170">
      <w:pPr>
        <w:rPr>
          <w:rFonts w:hint="eastAsia"/>
        </w:rPr>
      </w:pPr>
    </w:p>
    <w:p w14:paraId="063FD801" w14:textId="77777777" w:rsidR="002E3170" w:rsidRDefault="002E3170">
      <w:pPr>
        <w:rPr>
          <w:rFonts w:hint="eastAsia"/>
        </w:rPr>
      </w:pPr>
    </w:p>
    <w:p w14:paraId="0BC2DE78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“吁”在古文中的运用</w:t>
      </w:r>
    </w:p>
    <w:p w14:paraId="3DE4B2EB" w14:textId="77777777" w:rsidR="002E3170" w:rsidRDefault="002E3170">
      <w:pPr>
        <w:rPr>
          <w:rFonts w:hint="eastAsia"/>
        </w:rPr>
      </w:pPr>
    </w:p>
    <w:p w14:paraId="5E32BF75" w14:textId="77777777" w:rsidR="002E3170" w:rsidRDefault="002E3170">
      <w:pPr>
        <w:rPr>
          <w:rFonts w:hint="eastAsia"/>
        </w:rPr>
      </w:pPr>
    </w:p>
    <w:p w14:paraId="2F5166A2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在古典文学作品中，“吁”常用来表达情感的强烈释放，如悲叹、惊讶或是号召等。例如，《诗经》中有诗句：“吁嗟女兮，无与士耽。”这里的“吁嗟”连用，表达了对女性不要过分沉迷于爱情的劝诫之意。又如《左传》中记载了一些历史人物在关键时刻发出的感叹，使用“吁”字来强化语气，增添文章的表现力。</w:t>
      </w:r>
    </w:p>
    <w:p w14:paraId="50CF4E2D" w14:textId="77777777" w:rsidR="002E3170" w:rsidRDefault="002E3170">
      <w:pPr>
        <w:rPr>
          <w:rFonts w:hint="eastAsia"/>
        </w:rPr>
      </w:pPr>
    </w:p>
    <w:p w14:paraId="09986A92" w14:textId="77777777" w:rsidR="002E3170" w:rsidRDefault="002E3170">
      <w:pPr>
        <w:rPr>
          <w:rFonts w:hint="eastAsia"/>
        </w:rPr>
      </w:pPr>
    </w:p>
    <w:p w14:paraId="4067172A" w14:textId="77777777" w:rsidR="002E3170" w:rsidRDefault="002E3170">
      <w:pPr>
        <w:rPr>
          <w:rFonts w:hint="eastAsia"/>
        </w:rPr>
      </w:pPr>
    </w:p>
    <w:p w14:paraId="1E946F13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“吁”在现代汉语中的含义与用法</w:t>
      </w:r>
    </w:p>
    <w:p w14:paraId="2B6E56BA" w14:textId="77777777" w:rsidR="002E3170" w:rsidRDefault="002E3170">
      <w:pPr>
        <w:rPr>
          <w:rFonts w:hint="eastAsia"/>
        </w:rPr>
      </w:pPr>
    </w:p>
    <w:p w14:paraId="3A444DEF" w14:textId="77777777" w:rsidR="002E3170" w:rsidRDefault="002E3170">
      <w:pPr>
        <w:rPr>
          <w:rFonts w:hint="eastAsia"/>
        </w:rPr>
      </w:pPr>
    </w:p>
    <w:p w14:paraId="2AC91785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进入现代社会后，“吁”字虽然不再像古代那样频繁出现在日常交流中，但在特定语境下仍然保留着重要的作用。它可以作为语气词独立成句，用于表达惊讶、不满或者呼吁等情绪，也可以与其他词汇组合构成复合词，如“呼吁”意为公开提出意见或请求，广泛应用于社会活动、公共事务等领域。在一些方言或口语表达中，“吁”还可能有更加丰富多变的意义。</w:t>
      </w:r>
    </w:p>
    <w:p w14:paraId="0953152D" w14:textId="77777777" w:rsidR="002E3170" w:rsidRDefault="002E3170">
      <w:pPr>
        <w:rPr>
          <w:rFonts w:hint="eastAsia"/>
        </w:rPr>
      </w:pPr>
    </w:p>
    <w:p w14:paraId="2569153A" w14:textId="77777777" w:rsidR="002E3170" w:rsidRDefault="002E3170">
      <w:pPr>
        <w:rPr>
          <w:rFonts w:hint="eastAsia"/>
        </w:rPr>
      </w:pPr>
    </w:p>
    <w:p w14:paraId="3FAA478C" w14:textId="77777777" w:rsidR="002E3170" w:rsidRDefault="002E3170">
      <w:pPr>
        <w:rPr>
          <w:rFonts w:hint="eastAsia"/>
        </w:rPr>
      </w:pPr>
    </w:p>
    <w:p w14:paraId="2673F9CF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646CB7" w14:textId="77777777" w:rsidR="002E3170" w:rsidRDefault="002E3170">
      <w:pPr>
        <w:rPr>
          <w:rFonts w:hint="eastAsia"/>
        </w:rPr>
      </w:pPr>
    </w:p>
    <w:p w14:paraId="7360A740" w14:textId="77777777" w:rsidR="002E3170" w:rsidRDefault="002E3170">
      <w:pPr>
        <w:rPr>
          <w:rFonts w:hint="eastAsia"/>
        </w:rPr>
      </w:pPr>
    </w:p>
    <w:p w14:paraId="54283923" w14:textId="77777777" w:rsidR="002E3170" w:rsidRDefault="002E3170">
      <w:pPr>
        <w:rPr>
          <w:rFonts w:hint="eastAsia"/>
        </w:rPr>
      </w:pPr>
      <w:r>
        <w:rPr>
          <w:rFonts w:hint="eastAsia"/>
        </w:rPr>
        <w:tab/>
        <w:t>“吁”不仅是一个简单的汉字，它承载着深厚的文化内涵和历史变迁。无论是从语音学角度分析其独特的发音特征，还是从文字学角度探讨其形态演变，抑或是从语言学角度考察其在古今汉语中的运用，都足以让我们感受到汉字的魅力所在。对于学习汉语的人来说，了解并掌握“吁”这样的汉字，无疑能够帮助更好地理解和欣赏中华文化的博大精深。</w:t>
      </w:r>
    </w:p>
    <w:p w14:paraId="6CC933F0" w14:textId="77777777" w:rsidR="002E3170" w:rsidRDefault="002E3170">
      <w:pPr>
        <w:rPr>
          <w:rFonts w:hint="eastAsia"/>
        </w:rPr>
      </w:pPr>
    </w:p>
    <w:p w14:paraId="3EA61CBD" w14:textId="77777777" w:rsidR="002E3170" w:rsidRDefault="002E3170">
      <w:pPr>
        <w:rPr>
          <w:rFonts w:hint="eastAsia"/>
        </w:rPr>
      </w:pPr>
    </w:p>
    <w:p w14:paraId="6D6D22FE" w14:textId="77777777" w:rsidR="002E3170" w:rsidRDefault="002E3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2C6BD" w14:textId="4BB8038D" w:rsidR="008832E6" w:rsidRDefault="008832E6"/>
    <w:sectPr w:rsidR="00883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E6"/>
    <w:rsid w:val="002E3170"/>
    <w:rsid w:val="008832E6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4F928-58E0-4C6A-843E-407AD7B0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