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0E6B" w14:textId="77777777" w:rsidR="00982B65" w:rsidRDefault="00982B65">
      <w:pPr>
        <w:rPr>
          <w:rFonts w:hint="eastAsia"/>
        </w:rPr>
      </w:pPr>
      <w:r>
        <w:rPr>
          <w:rFonts w:hint="eastAsia"/>
        </w:rPr>
        <w:t>冤枉的拼音和意思</w:t>
      </w:r>
    </w:p>
    <w:p w14:paraId="6B87FCFA" w14:textId="77777777" w:rsidR="00982B65" w:rsidRDefault="00982B65">
      <w:pPr>
        <w:rPr>
          <w:rFonts w:hint="eastAsia"/>
        </w:rPr>
      </w:pPr>
      <w:r>
        <w:rPr>
          <w:rFonts w:hint="eastAsia"/>
        </w:rPr>
        <w:t>“冤枉”一词在汉语中是一个具有深刻含义的词汇，其拼音为 yuān wǎng。这个词语不仅代表了一种情感状态，更反映了社会正义和个人权益受到侵害时的一种表达。在日常生活中，“冤枉”用来描述当一个人被错误地指责、惩罚或误解时所处的情境。这种情境可能出现在司法系统中，也可能发生在日常生活里的人际关系之间。</w:t>
      </w:r>
    </w:p>
    <w:p w14:paraId="508D697A" w14:textId="77777777" w:rsidR="00982B65" w:rsidRDefault="00982B65">
      <w:pPr>
        <w:rPr>
          <w:rFonts w:hint="eastAsia"/>
        </w:rPr>
      </w:pPr>
    </w:p>
    <w:p w14:paraId="0F99317A" w14:textId="77777777" w:rsidR="00982B65" w:rsidRDefault="00982B65">
      <w:pPr>
        <w:rPr>
          <w:rFonts w:hint="eastAsia"/>
        </w:rPr>
      </w:pPr>
      <w:r>
        <w:rPr>
          <w:rFonts w:hint="eastAsia"/>
        </w:rPr>
        <w:t>“冤枉”的历史渊源</w:t>
      </w:r>
    </w:p>
    <w:p w14:paraId="17DC6BCA" w14:textId="77777777" w:rsidR="00982B65" w:rsidRDefault="00982B65">
      <w:pPr>
        <w:rPr>
          <w:rFonts w:hint="eastAsia"/>
        </w:rPr>
      </w:pPr>
      <w:r>
        <w:rPr>
          <w:rFonts w:hint="eastAsia"/>
        </w:rPr>
        <w:t>在中国悠久的历史长河中，“冤枉”这个词承载着无数悲欢离合的故事。从古代到现代，由于法制不健全或者个人偏见等原因，不少无辜者蒙受了冤屈。历史上有许多著名的案例，如宋代的岳飞被秦桧以“莫须有”的罪名陷害致死；还有明朝的海瑞清廉正直，却屡遭奸臣迫害。这些故事通过文学作品、戏剧等形式流传下来，成为了警示后人珍惜法治精神的重要素材。</w:t>
      </w:r>
    </w:p>
    <w:p w14:paraId="2869506C" w14:textId="77777777" w:rsidR="00982B65" w:rsidRDefault="00982B65">
      <w:pPr>
        <w:rPr>
          <w:rFonts w:hint="eastAsia"/>
        </w:rPr>
      </w:pPr>
    </w:p>
    <w:p w14:paraId="6A4AF245" w14:textId="77777777" w:rsidR="00982B65" w:rsidRDefault="00982B65">
      <w:pPr>
        <w:rPr>
          <w:rFonts w:hint="eastAsia"/>
        </w:rPr>
      </w:pPr>
      <w:r>
        <w:rPr>
          <w:rFonts w:hint="eastAsia"/>
        </w:rPr>
        <w:t>“冤枉”的法律意义</w:t>
      </w:r>
    </w:p>
    <w:p w14:paraId="3C117758" w14:textId="77777777" w:rsidR="00982B65" w:rsidRDefault="00982B65">
      <w:pPr>
        <w:rPr>
          <w:rFonts w:hint="eastAsia"/>
        </w:rPr>
      </w:pPr>
      <w:r>
        <w:rPr>
          <w:rFonts w:hint="eastAsia"/>
        </w:rPr>
        <w:t>在法律语境下，“冤枉”通常指的是司法机关对无罪之人作出了错误判决，导致其遭受不应有的刑事处罚或其他形式的制裁。这不仅是对个人权利的巨大侵犯，也是对整个司法体系公正性的严重挑战。为了防止冤假错案的发生，我国不断完善法律法规，并建立了诸如证据规则、辩护制度等一系列机制来保障被告人的合法权益不受侵害。在发现已发生冤案的情况下，国家也会采取措施进行平反昭雪，努力恢复受害者的名誉和社会地位。</w:t>
      </w:r>
    </w:p>
    <w:p w14:paraId="29B65D4B" w14:textId="77777777" w:rsidR="00982B65" w:rsidRDefault="00982B65">
      <w:pPr>
        <w:rPr>
          <w:rFonts w:hint="eastAsia"/>
        </w:rPr>
      </w:pPr>
    </w:p>
    <w:p w14:paraId="4A6630EF" w14:textId="77777777" w:rsidR="00982B65" w:rsidRDefault="00982B65">
      <w:pPr>
        <w:rPr>
          <w:rFonts w:hint="eastAsia"/>
        </w:rPr>
      </w:pPr>
      <w:r>
        <w:rPr>
          <w:rFonts w:hint="eastAsia"/>
        </w:rPr>
        <w:t>“冤枉”与社会心理</w:t>
      </w:r>
    </w:p>
    <w:p w14:paraId="60B31DD1" w14:textId="77777777" w:rsidR="00982B65" w:rsidRDefault="00982B65">
      <w:pPr>
        <w:rPr>
          <w:rFonts w:hint="eastAsia"/>
        </w:rPr>
      </w:pPr>
      <w:r>
        <w:rPr>
          <w:rFonts w:hint="eastAsia"/>
        </w:rPr>
        <w:t>除了法律层面之外，“冤枉”还涉及到广泛的社会心理学问题。当人们感到自己被冤枉时，往往会经历愤怒、沮丧甚至绝望等负面情绪。而旁观者对于冤枉事件的态度也会影响受害者的心态：如果周围的人都表现出同情和支持，则有助于减轻他们的痛苦；反之，则可能导致更深的心理创伤。因此，在处理涉及冤枉的问题时，除了依靠法律手段外，还需要关注个体的心理健康状况，提供必要的心理辅导和社会支持。</w:t>
      </w:r>
    </w:p>
    <w:p w14:paraId="566BA050" w14:textId="77777777" w:rsidR="00982B65" w:rsidRDefault="00982B65">
      <w:pPr>
        <w:rPr>
          <w:rFonts w:hint="eastAsia"/>
        </w:rPr>
      </w:pPr>
    </w:p>
    <w:p w14:paraId="5212B3AB" w14:textId="77777777" w:rsidR="00982B65" w:rsidRDefault="00982B65">
      <w:pPr>
        <w:rPr>
          <w:rFonts w:hint="eastAsia"/>
        </w:rPr>
      </w:pPr>
      <w:r>
        <w:rPr>
          <w:rFonts w:hint="eastAsia"/>
        </w:rPr>
        <w:t>避免“冤枉”的重要性及途径</w:t>
      </w:r>
    </w:p>
    <w:p w14:paraId="3854B1D6" w14:textId="77777777" w:rsidR="00982B65" w:rsidRDefault="00982B65">
      <w:pPr>
        <w:rPr>
          <w:rFonts w:hint="eastAsia"/>
        </w:rPr>
      </w:pPr>
      <w:r>
        <w:rPr>
          <w:rFonts w:hint="eastAsia"/>
        </w:rPr>
        <w:t>为了避免冤枉现象的发生，社会各界都在积极行动起来。政府不断加强立法工作，确保法律条文更加科学合理；司法部门则致力于提高审判质量，减少人为因素干扰；媒体也在发挥监督作用，揭露潜在的不公行为。公众也应该增强法律意识，学会用正确的方式维护自身权益，共同营造一个公平正义的社会环境。只有全社会共同努力，才能最大程度上预防和纠正冤枉事件，让每个人都能生活在安全和谐的社会之中。</w:t>
      </w:r>
    </w:p>
    <w:p w14:paraId="74E744C8" w14:textId="77777777" w:rsidR="00982B65" w:rsidRDefault="00982B65">
      <w:pPr>
        <w:rPr>
          <w:rFonts w:hint="eastAsia"/>
        </w:rPr>
      </w:pPr>
    </w:p>
    <w:p w14:paraId="1C2BD3A3" w14:textId="77777777" w:rsidR="00982B65" w:rsidRDefault="00982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F3B79" w14:textId="6746A4C4" w:rsidR="00FF4136" w:rsidRDefault="00FF4136"/>
    <w:sectPr w:rsidR="00FF4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36"/>
    <w:rsid w:val="00982B65"/>
    <w:rsid w:val="00EA7E3C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0E657-7881-406A-985E-7B00DACA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