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CEF0" w14:textId="77777777" w:rsidR="008B4995" w:rsidRDefault="008B4995">
      <w:pPr>
        <w:rPr>
          <w:rFonts w:hint="eastAsia"/>
        </w:rPr>
      </w:pPr>
      <w:r>
        <w:rPr>
          <w:rFonts w:hint="eastAsia"/>
        </w:rPr>
        <w:t>zuò jiàn：理解作践的拼音与含义</w:t>
      </w:r>
    </w:p>
    <w:p w14:paraId="2A7B1B61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在汉语的广袤词汇中，“作践”（zuò jiàn）是一个带有强烈情感色彩的词语。这个词语由两个汉字组成：“作”，意为做、制造或引起；“践”，则有践踏、蹂躏之意。因此，当这两个字组合在一起时，它们描述了一种对人或物进行不正当对待的行为。作践可以是对某人的侮辱、贬低或者不公平的批评，也可以是对于物品的损坏或浪费。这种行为往往出于恶意，或是缺乏尊重和珍惜的态度。</w:t>
      </w:r>
    </w:p>
    <w:p w14:paraId="64637C6E" w14:textId="77777777" w:rsidR="008B4995" w:rsidRDefault="008B4995">
      <w:pPr>
        <w:rPr>
          <w:rFonts w:hint="eastAsia"/>
        </w:rPr>
      </w:pPr>
    </w:p>
    <w:p w14:paraId="1CC2B17A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150C0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历史背景下的作践</w:t>
      </w:r>
    </w:p>
    <w:p w14:paraId="7B41EF33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从历史的角度看，作践一词反映了社会伦理观念的变化。在过去的社会结构中，尊老爱幼、敬天爱人是基本的价值观。人们被教导要珍惜资源，善待他人。然而，在不同的历史时期和社会背景下，也存在着种种形式的作践现象。比如，在战争年代，敌对双方可能会相互作践对方的文化遗产；在经济困难时期，也可能出现对自然资源过度开发的情况。随着社会的发展进步，人类逐渐认识到保护环境的重要性，以及构建和谐人际关系的必要性，从而开始强调反对任何形式的作践行为。</w:t>
      </w:r>
    </w:p>
    <w:p w14:paraId="44275610" w14:textId="77777777" w:rsidR="008B4995" w:rsidRDefault="008B4995">
      <w:pPr>
        <w:rPr>
          <w:rFonts w:hint="eastAsia"/>
        </w:rPr>
      </w:pPr>
    </w:p>
    <w:p w14:paraId="688FF6AD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07668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日常生活中的作践</w:t>
      </w:r>
    </w:p>
    <w:p w14:paraId="2E758E1C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在日常生活中，我们时常能听到或遇到“作践”这个词。它可能出现在邻里之间的争吵中，一方指责另一方故意破坏公共设施；也可能是在家庭内部，父母教育孩子不要随意丢弃还可以使用的物品。在网络空间里，虚拟世界的匿名性使得一些人更容易发表不负责任的言论，甚至进行人身攻击，这同样是一种精神上的作践。为了避免这样的情况发生，我们需要培养良好的道德习惯，学会换位思考，以更加宽容和理解的心态面对周围的一切。</w:t>
      </w:r>
    </w:p>
    <w:p w14:paraId="2DF840F6" w14:textId="77777777" w:rsidR="008B4995" w:rsidRDefault="008B4995">
      <w:pPr>
        <w:rPr>
          <w:rFonts w:hint="eastAsia"/>
        </w:rPr>
      </w:pPr>
    </w:p>
    <w:p w14:paraId="7B6A4A14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D04A6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如何避免作践</w:t>
      </w:r>
    </w:p>
    <w:p w14:paraId="55DCFE1B" w14:textId="77777777" w:rsidR="008B4995" w:rsidRDefault="008B4995">
      <w:pPr>
        <w:rPr>
          <w:rFonts w:hint="eastAsia"/>
        </w:rPr>
      </w:pPr>
      <w:r>
        <w:rPr>
          <w:rFonts w:hint="eastAsia"/>
        </w:rPr>
        <w:t xml:space="preserve"> 为了减少作践现象的发生，社会各界都在努力采取措施。教育机构通过开展品德教育课程，帮助青少年树立正确的价值观；政府部门出台法律法规，惩罚那些严重损害他人利益的行为；媒体平台也在积极传播正能量故事，倡导健康向上的生活方式。作为个体，我们也应该从自身做起，增强自我约束力，尊重他人的感受，爱护自然环境，共同营造一个充满关爱的社会氛围。只有当每个人都意识到自己的行动会对他人产生影响，并且愿意为此负责时，我们才能真正远离作践，走向更加美好的未来。</w:t>
      </w:r>
    </w:p>
    <w:p w14:paraId="05D1D6AC" w14:textId="77777777" w:rsidR="008B4995" w:rsidRDefault="008B4995">
      <w:pPr>
        <w:rPr>
          <w:rFonts w:hint="eastAsia"/>
        </w:rPr>
      </w:pPr>
    </w:p>
    <w:p w14:paraId="533CFCEB" w14:textId="77777777" w:rsidR="008B4995" w:rsidRDefault="008B4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86BC7" w14:textId="5E252D05" w:rsidR="00A668D7" w:rsidRDefault="00A668D7"/>
    <w:sectPr w:rsidR="00A6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D7"/>
    <w:rsid w:val="002C4F04"/>
    <w:rsid w:val="008B4995"/>
    <w:rsid w:val="00A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7974A-A798-4709-8BB2-2ECE96C4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