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FAB39" w14:textId="77777777" w:rsidR="00232338" w:rsidRDefault="00232338">
      <w:pPr>
        <w:rPr>
          <w:rFonts w:hint="eastAsia"/>
        </w:rPr>
      </w:pPr>
      <w:r>
        <w:rPr>
          <w:rFonts w:hint="eastAsia"/>
        </w:rPr>
        <w:t>伸展的拼音：Shēn zhǎn</w:t>
      </w:r>
    </w:p>
    <w:p w14:paraId="2F1A13D4" w14:textId="77777777" w:rsidR="00232338" w:rsidRDefault="00232338">
      <w:pPr>
        <w:rPr>
          <w:rFonts w:hint="eastAsia"/>
        </w:rPr>
      </w:pPr>
      <w:r>
        <w:rPr>
          <w:rFonts w:hint="eastAsia"/>
        </w:rPr>
        <w:t>“伸展”在汉语拼音中被标记为“Shēn zhǎn”。这两个字描绘了一种动态的动作，暗示着从中心向外扩展或延长的过程。在自然和人文领域，伸展的概念无处不在，它象征着成长、开放以及可能性。无论是植物朝向阳光生长，还是人类追求梦想的脚步，伸展都是一个充满活力和希望的词汇。</w:t>
      </w:r>
    </w:p>
    <w:p w14:paraId="02B5CFF7" w14:textId="77777777" w:rsidR="00232338" w:rsidRDefault="00232338">
      <w:pPr>
        <w:rPr>
          <w:rFonts w:hint="eastAsia"/>
        </w:rPr>
      </w:pPr>
    </w:p>
    <w:p w14:paraId="2B6D4793" w14:textId="77777777" w:rsidR="00232338" w:rsidRDefault="00232338">
      <w:pPr>
        <w:rPr>
          <w:rFonts w:hint="eastAsia"/>
        </w:rPr>
      </w:pPr>
      <w:r>
        <w:rPr>
          <w:rFonts w:hint="eastAsia"/>
        </w:rPr>
        <w:t>伸展的意义</w:t>
      </w:r>
    </w:p>
    <w:p w14:paraId="2525CC2A" w14:textId="77777777" w:rsidR="00232338" w:rsidRDefault="00232338">
      <w:pPr>
        <w:rPr>
          <w:rFonts w:hint="eastAsia"/>
        </w:rPr>
      </w:pPr>
      <w:r>
        <w:rPr>
          <w:rFonts w:hint="eastAsia"/>
        </w:rPr>
        <w:t>伸展不仅仅是一个物理上的动作，它还蕴含了丰富的哲学意味。在个人发展方面，伸展意味着突破自我设限，探索未知的领域。人们通过学习新技能、挑战极限、与不同背景的人交流来实现自身的伸展。对于社会而言，伸展则体现在文化间的相互借鉴、科技的进步以及人与自然和谐共处的努力之中。每一次的创新和进步，都是社会结构的一次积极伸展。</w:t>
      </w:r>
    </w:p>
    <w:p w14:paraId="0D25A0C5" w14:textId="77777777" w:rsidR="00232338" w:rsidRDefault="00232338">
      <w:pPr>
        <w:rPr>
          <w:rFonts w:hint="eastAsia"/>
        </w:rPr>
      </w:pPr>
    </w:p>
    <w:p w14:paraId="3640FB48" w14:textId="77777777" w:rsidR="00232338" w:rsidRDefault="00232338">
      <w:pPr>
        <w:rPr>
          <w:rFonts w:hint="eastAsia"/>
        </w:rPr>
      </w:pPr>
      <w:r>
        <w:rPr>
          <w:rFonts w:hint="eastAsia"/>
        </w:rPr>
        <w:t>自然界中的伸展</w:t>
      </w:r>
    </w:p>
    <w:p w14:paraId="4D0D09C6" w14:textId="77777777" w:rsidR="00232338" w:rsidRDefault="00232338">
      <w:pPr>
        <w:rPr>
          <w:rFonts w:hint="eastAsia"/>
        </w:rPr>
      </w:pPr>
      <w:r>
        <w:rPr>
          <w:rFonts w:hint="eastAsia"/>
        </w:rPr>
        <w:t>观察大自然，我们可以看到无数伸展的例子。清晨，花朵缓缓张开它们的花瓣，迎接新的一天；树木不断向上和四周延伸枝桠，以获取更多的阳光和空间；动物们也会通过各种方式来扩大自己的领地或者寻找新的栖息地。这些现象都体现了生命体对生存和发展不懈追求的精神，而这种精神正是由伸展所驱动。</w:t>
      </w:r>
    </w:p>
    <w:p w14:paraId="1EA63FF7" w14:textId="77777777" w:rsidR="00232338" w:rsidRDefault="00232338">
      <w:pPr>
        <w:rPr>
          <w:rFonts w:hint="eastAsia"/>
        </w:rPr>
      </w:pPr>
    </w:p>
    <w:p w14:paraId="2EA5CEE8" w14:textId="77777777" w:rsidR="00232338" w:rsidRDefault="00232338">
      <w:pPr>
        <w:rPr>
          <w:rFonts w:hint="eastAsia"/>
        </w:rPr>
      </w:pPr>
      <w:r>
        <w:rPr>
          <w:rFonts w:hint="eastAsia"/>
        </w:rPr>
        <w:t>艺术作品中的伸展</w:t>
      </w:r>
    </w:p>
    <w:p w14:paraId="32A4DD74" w14:textId="77777777" w:rsidR="00232338" w:rsidRDefault="00232338">
      <w:pPr>
        <w:rPr>
          <w:rFonts w:hint="eastAsia"/>
        </w:rPr>
      </w:pPr>
      <w:r>
        <w:rPr>
          <w:rFonts w:hint="eastAsia"/>
        </w:rPr>
        <w:t>艺术家们也经常运用伸展这一主题来表达他们内心的感受。画家可能会用笔触描绘出物体或人物向外扩张的姿态；舞蹈编导能够设计出一系列流畅的动作组合，让舞者身体的每一寸肌肤都在讲述着关于伸展的故事；音乐家也许会创作旋律起伏较大的乐章，以此传达情感上的波澜壮阔。所有这一切，都是艺术形式对伸展之美的独特诠释。</w:t>
      </w:r>
    </w:p>
    <w:p w14:paraId="4DFAD4D5" w14:textId="77777777" w:rsidR="00232338" w:rsidRDefault="00232338">
      <w:pPr>
        <w:rPr>
          <w:rFonts w:hint="eastAsia"/>
        </w:rPr>
      </w:pPr>
    </w:p>
    <w:p w14:paraId="33984031" w14:textId="77777777" w:rsidR="00232338" w:rsidRDefault="00232338">
      <w:pPr>
        <w:rPr>
          <w:rFonts w:hint="eastAsia"/>
        </w:rPr>
      </w:pPr>
      <w:r>
        <w:rPr>
          <w:rFonts w:hint="eastAsia"/>
        </w:rPr>
        <w:t>日常生活里的伸展</w:t>
      </w:r>
    </w:p>
    <w:p w14:paraId="49FF76A8" w14:textId="77777777" w:rsidR="00232338" w:rsidRDefault="00232338">
      <w:pPr>
        <w:rPr>
          <w:rFonts w:hint="eastAsia"/>
        </w:rPr>
      </w:pPr>
      <w:r>
        <w:rPr>
          <w:rFonts w:hint="eastAsia"/>
        </w:rPr>
        <w:t>回到日常生活中，伸展同样扮演着重要角色。早晨起床时做的第一件事往往就是伸个懒腰，这个简单的动作不仅帮助我们唤醒沉睡的身体，同时也开启了充满活力的一天。运动爱好者们知道，在锻炼之前进行适当的热身活动——比如拉伸肌肉——可以有效预防受伤并提高运动效率。心理上的伸展也不容忽视，当人们愿意敞开心扉去接纳新观念、新事物时，便是在心灵层面实现了深刻的伸展。</w:t>
      </w:r>
    </w:p>
    <w:p w14:paraId="5B492889" w14:textId="77777777" w:rsidR="00232338" w:rsidRDefault="00232338">
      <w:pPr>
        <w:rPr>
          <w:rFonts w:hint="eastAsia"/>
        </w:rPr>
      </w:pPr>
    </w:p>
    <w:p w14:paraId="72E7A8BA" w14:textId="77777777" w:rsidR="00232338" w:rsidRDefault="00232338">
      <w:pPr>
        <w:rPr>
          <w:rFonts w:hint="eastAsia"/>
        </w:rPr>
      </w:pPr>
      <w:r>
        <w:rPr>
          <w:rFonts w:hint="eastAsia"/>
        </w:rPr>
        <w:t>最后的总结</w:t>
      </w:r>
    </w:p>
    <w:p w14:paraId="202B12B6" w14:textId="77777777" w:rsidR="00232338" w:rsidRDefault="00232338">
      <w:pPr>
        <w:rPr>
          <w:rFonts w:hint="eastAsia"/>
        </w:rPr>
      </w:pPr>
      <w:r>
        <w:rPr>
          <w:rFonts w:hint="eastAsia"/>
        </w:rPr>
        <w:t>“伸展”的意义远超其字面含义。它既是生命的一种本能反应，也是人类进步的动力源泉。在这个瞬息万变的世界里，保持一颗敢于伸展的心，或许就能发现更多美好，并且创造出属于自己的精彩人生。所以让我们一起勇敢地向着未来伸展吧！</w:t>
      </w:r>
    </w:p>
    <w:p w14:paraId="674F26A2" w14:textId="77777777" w:rsidR="00232338" w:rsidRDefault="00232338">
      <w:pPr>
        <w:rPr>
          <w:rFonts w:hint="eastAsia"/>
        </w:rPr>
      </w:pPr>
    </w:p>
    <w:p w14:paraId="64BB7E40" w14:textId="77777777" w:rsidR="00232338" w:rsidRDefault="002323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91F9AB" w14:textId="628A0A56" w:rsidR="009D7DD7" w:rsidRDefault="009D7DD7"/>
    <w:sectPr w:rsidR="009D7D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D7"/>
    <w:rsid w:val="00232338"/>
    <w:rsid w:val="009442F6"/>
    <w:rsid w:val="009D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6FBA01-8B30-469C-9BDB-DFA8233B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D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D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D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D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D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D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D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D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D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D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D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D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D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D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D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D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D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D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D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D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D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D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D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D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D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D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D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D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D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