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51EF" w14:textId="77777777" w:rsidR="00CE36DD" w:rsidRDefault="00CE36DD">
      <w:pPr>
        <w:rPr>
          <w:rFonts w:hint="eastAsia"/>
        </w:rPr>
      </w:pPr>
      <w:r>
        <w:rPr>
          <w:rFonts w:hint="eastAsia"/>
        </w:rPr>
        <w:t>《三年级金色的草地生字的拼音》：走进拼音的世界</w:t>
      </w:r>
    </w:p>
    <w:p w14:paraId="693DC374" w14:textId="77777777" w:rsidR="00CE36DD" w:rsidRDefault="00CE36DD">
      <w:pPr>
        <w:rPr>
          <w:rFonts w:hint="eastAsia"/>
        </w:rPr>
      </w:pPr>
      <w:r>
        <w:rPr>
          <w:rFonts w:hint="eastAsia"/>
        </w:rPr>
        <w:t>在小学三年级的语文课堂上，孩子们正沉浸在一片金色的草地上，这里不仅有自然的美景，还有汉字与拼音交织的知识海洋。对于这个年龄段的孩子来说，学习拼音不仅是掌握汉字读音的重要途径，也是开启阅读和写作之门的关键钥匙。拼音，作为汉语拼音方案的一部分，是为汉字注音的一种工具，它帮助学生准确地发出每个汉字的声音，从而更好地理解语言的美妙。</w:t>
      </w:r>
    </w:p>
    <w:p w14:paraId="2C5EB696" w14:textId="77777777" w:rsidR="00CE36DD" w:rsidRDefault="00CE36DD">
      <w:pPr>
        <w:rPr>
          <w:rFonts w:hint="eastAsia"/>
        </w:rPr>
      </w:pPr>
    </w:p>
    <w:p w14:paraId="3F61C3BD" w14:textId="77777777" w:rsidR="00CE36DD" w:rsidRDefault="00CE36DD">
      <w:pPr>
        <w:rPr>
          <w:rFonts w:hint="eastAsia"/>
        </w:rPr>
      </w:pPr>
      <w:r>
        <w:rPr>
          <w:rFonts w:hint="eastAsia"/>
        </w:rPr>
        <w:t>拼音的重要性</w:t>
      </w:r>
    </w:p>
    <w:p w14:paraId="1B0807C3" w14:textId="77777777" w:rsidR="00CE36DD" w:rsidRDefault="00CE36DD">
      <w:pPr>
        <w:rPr>
          <w:rFonts w:hint="eastAsia"/>
        </w:rPr>
      </w:pPr>
      <w:r>
        <w:rPr>
          <w:rFonts w:hint="eastAsia"/>
        </w:rPr>
        <w:t>拼音的学习对于小学生而言至关重要。它如同桥梁一般，连接着孩子们与文字之间的距离。通过学习拼音，学生们能够快速识别并记忆汉字的发音，这对于提高识字效率有着不可忽视的作用。正确的拼音知识还能帮助孩子进行简单的拼读练习，使得他们可以在没有大人指导的情况下自主阅读一些基础的书籍，激发对文学作品的兴趣。在《金色的草地》这篇课文中，每一个生字的拼音都是通往其含义的小径，引领着孩子们探索更广阔的语言世界。</w:t>
      </w:r>
    </w:p>
    <w:p w14:paraId="12A8F208" w14:textId="77777777" w:rsidR="00CE36DD" w:rsidRDefault="00CE36DD">
      <w:pPr>
        <w:rPr>
          <w:rFonts w:hint="eastAsia"/>
        </w:rPr>
      </w:pPr>
    </w:p>
    <w:p w14:paraId="71078567" w14:textId="77777777" w:rsidR="00CE36DD" w:rsidRDefault="00CE36DD">
      <w:pPr>
        <w:rPr>
          <w:rFonts w:hint="eastAsia"/>
        </w:rPr>
      </w:pPr>
      <w:r>
        <w:rPr>
          <w:rFonts w:hint="eastAsia"/>
        </w:rPr>
        <w:t>《金色的草地》中的生字拼音详解</w:t>
      </w:r>
    </w:p>
    <w:p w14:paraId="1B4A3D8B" w14:textId="77777777" w:rsidR="00CE36DD" w:rsidRDefault="00CE36DD">
      <w:pPr>
        <w:rPr>
          <w:rFonts w:hint="eastAsia"/>
        </w:rPr>
      </w:pPr>
      <w:r>
        <w:rPr>
          <w:rFonts w:hint="eastAsia"/>
        </w:rPr>
        <w:t>在这篇充满童趣的文章中，有许多生动有趣的生字等待着孩子们去发现和学习。例如，“蒲”（pú）公英是一种常见的野花，它的种子像一把把小小的降落伞，在风中轻轻飘扬；“绒”（róng）毛则是形容蒲公英种子柔软轻盈的样子。再如，“瓣”（bàn）指的是花朵的组成部分之一，每一朵蒲公英都由许多细小而美丽的花瓣组成。还有“洼”（wā），描述的是低地或凹陷的地方，就像雨后草地上的一个个小小水坑。这些生字不仅丰富了文章的内容，也为孩子们提供了更多了解大自然的机会。</w:t>
      </w:r>
    </w:p>
    <w:p w14:paraId="31667EFD" w14:textId="77777777" w:rsidR="00CE36DD" w:rsidRDefault="00CE36DD">
      <w:pPr>
        <w:rPr>
          <w:rFonts w:hint="eastAsia"/>
        </w:rPr>
      </w:pPr>
    </w:p>
    <w:p w14:paraId="7C8F9678" w14:textId="77777777" w:rsidR="00CE36DD" w:rsidRDefault="00CE36DD">
      <w:pPr>
        <w:rPr>
          <w:rFonts w:hint="eastAsia"/>
        </w:rPr>
      </w:pPr>
      <w:r>
        <w:rPr>
          <w:rFonts w:hint="eastAsia"/>
        </w:rPr>
        <w:t>实践与应用：从课文到生活</w:t>
      </w:r>
    </w:p>
    <w:p w14:paraId="6EDC974A" w14:textId="77777777" w:rsidR="00CE36DD" w:rsidRDefault="00CE36DD">
      <w:pPr>
        <w:rPr>
          <w:rFonts w:hint="eastAsia"/>
        </w:rPr>
      </w:pPr>
      <w:r>
        <w:rPr>
          <w:rFonts w:hint="eastAsia"/>
        </w:rPr>
        <w:t>学习拼音不仅仅是纸上谈兵，更重要的是要将所学应用于实际生活中。当孩子们掌握了《金色的草地》一文中的生字拼音后，他们可以尝试用这些新学到的知识去认读身边的标识牌、广告语甚至故事书里的句子。这种从课堂到生活的迁移能力，不仅增强了孩子们的自信心，也让他们感受到学习的乐趣。例如，走在公园里，看到草坪边竖立着的“请勿践踏”的牌子时，孩子们就可以自豪地说出“请”（qǐng）、“勿”（wù）等字的正确读音，并且明白它们的意思。这样的经历无疑会加深他们对拼音的理解和记忆。</w:t>
      </w:r>
    </w:p>
    <w:p w14:paraId="14E55362" w14:textId="77777777" w:rsidR="00CE36DD" w:rsidRDefault="00CE36DD">
      <w:pPr>
        <w:rPr>
          <w:rFonts w:hint="eastAsia"/>
        </w:rPr>
      </w:pPr>
    </w:p>
    <w:p w14:paraId="271B5DAC" w14:textId="77777777" w:rsidR="00CE36DD" w:rsidRDefault="00CE36DD">
      <w:pPr>
        <w:rPr>
          <w:rFonts w:hint="eastAsia"/>
        </w:rPr>
      </w:pPr>
      <w:r>
        <w:rPr>
          <w:rFonts w:hint="eastAsia"/>
        </w:rPr>
        <w:t>趣味游戏：让拼音学习更加有趣</w:t>
      </w:r>
    </w:p>
    <w:p w14:paraId="18294167" w14:textId="77777777" w:rsidR="00CE36DD" w:rsidRDefault="00CE36DD">
      <w:pPr>
        <w:rPr>
          <w:rFonts w:hint="eastAsia"/>
        </w:rPr>
      </w:pPr>
      <w:r>
        <w:rPr>
          <w:rFonts w:hint="eastAsia"/>
        </w:rPr>
        <w:t>为了让拼音学习不再枯燥乏味，老师们常常会设计一些有趣的活动来吸引学生的注意力。比如，组织一场“拼音大冒险”，让学生们扮演成不同的拼音字母，在教室里寻找与自己相匹配的汉字朋友；或者开展一次“猜谜语比赛”，利用含有本课生字拼音的谜面，鼓励大家积极思考答案。这些互动性强的游戏不仅能够调动起孩子们的积极性，还能有效巩固他们的拼音技能。家长也可以参与到孩子的拼音学习过程中来，通过一起玩亲子游戏的方式增进感情交流，共同见证孩子成长进步的每一步。</w:t>
      </w:r>
    </w:p>
    <w:p w14:paraId="0F167762" w14:textId="77777777" w:rsidR="00CE36DD" w:rsidRDefault="00CE36DD">
      <w:pPr>
        <w:rPr>
          <w:rFonts w:hint="eastAsia"/>
        </w:rPr>
      </w:pPr>
    </w:p>
    <w:p w14:paraId="3BF410C9" w14:textId="77777777" w:rsidR="00CE36DD" w:rsidRDefault="00CE36DD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D357F0C" w14:textId="77777777" w:rsidR="00CE36DD" w:rsidRDefault="00CE36DD">
      <w:pPr>
        <w:rPr>
          <w:rFonts w:hint="eastAsia"/>
        </w:rPr>
      </w:pPr>
      <w:r>
        <w:rPr>
          <w:rFonts w:hint="eastAsia"/>
        </w:rPr>
        <w:t>《三年级金色的草地生字的拼音》不仅仅是一篇课文的教学内容，更是引导孩子们进入汉字拼音殿堂的一扇大门。通过对这些生字拼音的学习，学生们不仅提高了自己的语言表达能力，还培养了观察自然、热爱生活的美好情感。随着年龄的增长，相信他们会带着这份好奇心继续探索未知的知识领域，不断丰富自己的内心世界。在未来的学习道路上，希望每一位同学都能够成为拼音的好伙伴，用准确流利的发音讲述属于自己的精彩故事。</w:t>
      </w:r>
    </w:p>
    <w:p w14:paraId="6C6F4872" w14:textId="77777777" w:rsidR="00CE36DD" w:rsidRDefault="00CE36DD">
      <w:pPr>
        <w:rPr>
          <w:rFonts w:hint="eastAsia"/>
        </w:rPr>
      </w:pPr>
    </w:p>
    <w:p w14:paraId="6C566F25" w14:textId="77777777" w:rsidR="00CE36DD" w:rsidRDefault="00CE3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23031" w14:textId="043B2711" w:rsidR="00C03770" w:rsidRDefault="00C03770"/>
    <w:sectPr w:rsidR="00C03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70"/>
    <w:rsid w:val="00866415"/>
    <w:rsid w:val="00C03770"/>
    <w:rsid w:val="00C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CA492-FBBE-4056-A043-ECC0C036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